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1F9EBF" w14:textId="77777777" w:rsidR="00B42129" w:rsidRDefault="00B42129" w:rsidP="00CC24F1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 xml:space="preserve">Информация </w:t>
      </w:r>
    </w:p>
    <w:p w14:paraId="47A4A6DC" w14:textId="50F26BD5" w:rsidR="00693428" w:rsidRPr="004E0206" w:rsidRDefault="00693428" w:rsidP="00CC24F1">
      <w:pPr>
        <w:jc w:val="center"/>
        <w:rPr>
          <w:b/>
          <w:sz w:val="28"/>
          <w:szCs w:val="28"/>
        </w:rPr>
      </w:pPr>
      <w:r w:rsidRPr="004E0206">
        <w:rPr>
          <w:b/>
          <w:sz w:val="28"/>
          <w:szCs w:val="28"/>
        </w:rPr>
        <w:t xml:space="preserve">по результатам проведения внешней проверки годового отчета </w:t>
      </w:r>
      <w:r w:rsidR="00767318" w:rsidRPr="004E0206">
        <w:rPr>
          <w:b/>
          <w:sz w:val="28"/>
          <w:szCs w:val="28"/>
        </w:rPr>
        <w:br/>
      </w:r>
      <w:r w:rsidRPr="004E0206">
        <w:rPr>
          <w:b/>
          <w:sz w:val="28"/>
          <w:szCs w:val="28"/>
        </w:rPr>
        <w:t xml:space="preserve">об исполнении бюджета сельского поселения </w:t>
      </w:r>
      <w:r w:rsidR="005662BF" w:rsidRPr="004E0206">
        <w:rPr>
          <w:b/>
          <w:sz w:val="28"/>
          <w:szCs w:val="28"/>
        </w:rPr>
        <w:t>Нялинское</w:t>
      </w:r>
      <w:r w:rsidR="004B3FD1" w:rsidRPr="004E0206">
        <w:rPr>
          <w:b/>
          <w:sz w:val="28"/>
          <w:szCs w:val="28"/>
        </w:rPr>
        <w:t xml:space="preserve"> </w:t>
      </w:r>
      <w:r w:rsidR="0003541E" w:rsidRPr="004E0206">
        <w:rPr>
          <w:b/>
          <w:sz w:val="28"/>
          <w:szCs w:val="28"/>
        </w:rPr>
        <w:t>за 20</w:t>
      </w:r>
      <w:r w:rsidR="000D6BD5" w:rsidRPr="004E0206">
        <w:rPr>
          <w:b/>
          <w:sz w:val="28"/>
          <w:szCs w:val="28"/>
        </w:rPr>
        <w:t>2</w:t>
      </w:r>
      <w:r w:rsidR="00240494">
        <w:rPr>
          <w:b/>
          <w:sz w:val="28"/>
          <w:szCs w:val="28"/>
        </w:rPr>
        <w:t>4</w:t>
      </w:r>
      <w:r w:rsidRPr="004E0206">
        <w:rPr>
          <w:b/>
          <w:sz w:val="28"/>
          <w:szCs w:val="28"/>
        </w:rPr>
        <w:t xml:space="preserve"> год</w:t>
      </w:r>
    </w:p>
    <w:bookmarkEnd w:id="0"/>
    <w:p w14:paraId="12A21A5F" w14:textId="77777777" w:rsidR="00693428" w:rsidRPr="00FA3BFD" w:rsidRDefault="00693428" w:rsidP="00CC24F1">
      <w:pPr>
        <w:jc w:val="center"/>
        <w:rPr>
          <w:b/>
          <w:sz w:val="18"/>
          <w:szCs w:val="28"/>
        </w:rPr>
      </w:pPr>
    </w:p>
    <w:p w14:paraId="6FDA56D2" w14:textId="77777777" w:rsidR="00693428" w:rsidRPr="00FB1C92" w:rsidRDefault="00F00562" w:rsidP="00CC24F1">
      <w:pPr>
        <w:jc w:val="both"/>
        <w:rPr>
          <w:b/>
          <w:sz w:val="28"/>
          <w:szCs w:val="28"/>
        </w:rPr>
      </w:pPr>
      <w:r w:rsidRPr="004E0206">
        <w:rPr>
          <w:b/>
          <w:sz w:val="28"/>
          <w:szCs w:val="28"/>
        </w:rPr>
        <w:tab/>
      </w:r>
      <w:r w:rsidR="00693428" w:rsidRPr="00FB1C92">
        <w:rPr>
          <w:b/>
          <w:sz w:val="28"/>
          <w:szCs w:val="28"/>
        </w:rPr>
        <w:t>1. Основание для проведения экспертно-аналитического мероприятия:</w:t>
      </w:r>
    </w:p>
    <w:p w14:paraId="114A2E54" w14:textId="2B0E2ED3" w:rsidR="00FB1C92" w:rsidRPr="00FB1C92" w:rsidRDefault="00E935E4" w:rsidP="00CC24F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FB1C92" w:rsidRPr="00FB1C92">
        <w:rPr>
          <w:rFonts w:eastAsiaTheme="minorHAnsi"/>
          <w:sz w:val="28"/>
          <w:szCs w:val="28"/>
          <w:lang w:eastAsia="en-US"/>
        </w:rPr>
        <w:t xml:space="preserve">ункт 2 статьи 157, пункт 1 статьи 264.4. Бюджетного кодекса Российской Федерации (далее – БК РФ), пункт 3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пункт 3 части 1 статьи 8 Положения о Контрольно-счетной палате Ханты-Мансийского района, утвержденного решением Думы </w:t>
      </w:r>
      <w:r w:rsidR="00FB1C92" w:rsidRPr="00FB1C92">
        <w:rPr>
          <w:rFonts w:eastAsiaTheme="minorHAnsi"/>
          <w:sz w:val="28"/>
          <w:szCs w:val="28"/>
          <w:lang w:eastAsia="en-US"/>
        </w:rPr>
        <w:br/>
        <w:t>Ханты-Мансийского района от 22.12.2011 № 99 «Об образовании Контрольно-счетной палаты Ханты-Мансийского района»,</w:t>
      </w:r>
      <w:r w:rsidR="00FB1C92" w:rsidRPr="00FB1C92">
        <w:rPr>
          <w:rFonts w:eastAsiaTheme="minorHAnsi"/>
          <w:color w:val="FF0000"/>
          <w:sz w:val="28"/>
          <w:szCs w:val="28"/>
          <w:lang w:eastAsia="en-US"/>
        </w:rPr>
        <w:t xml:space="preserve"> </w:t>
      </w:r>
      <w:r w:rsidR="00A27E1B">
        <w:rPr>
          <w:sz w:val="28"/>
          <w:szCs w:val="28"/>
        </w:rPr>
        <w:t>пункт</w:t>
      </w:r>
      <w:r w:rsidR="00FB1C92" w:rsidRPr="00FB1C92">
        <w:rPr>
          <w:sz w:val="28"/>
          <w:szCs w:val="28"/>
        </w:rPr>
        <w:t xml:space="preserve"> </w:t>
      </w:r>
      <w:r w:rsidR="00FB1C92" w:rsidRPr="00FB1C92">
        <w:rPr>
          <w:sz w:val="28"/>
          <w:szCs w:val="28"/>
        </w:rPr>
        <w:br/>
        <w:t xml:space="preserve">2.1. раздела II приказа Контрольно-счетной палаты Ханты-Мансийского района от 28.12.2024 № 31 «Об утверждении плана работы </w:t>
      </w:r>
      <w:r w:rsidR="00FB1C92" w:rsidRPr="00FB1C92">
        <w:rPr>
          <w:sz w:val="28"/>
          <w:szCs w:val="28"/>
        </w:rPr>
        <w:br/>
        <w:t>Контрольно-счетной палаты Ханты-Мансийского района на 2025 год»</w:t>
      </w:r>
      <w:r w:rsidR="00A27E1B">
        <w:rPr>
          <w:rFonts w:eastAsiaTheme="minorHAnsi"/>
          <w:sz w:val="28"/>
          <w:szCs w:val="28"/>
          <w:lang w:eastAsia="en-US"/>
        </w:rPr>
        <w:t xml:space="preserve"> </w:t>
      </w:r>
      <w:r w:rsidR="00A27E1B">
        <w:rPr>
          <w:rFonts w:eastAsiaTheme="minorHAnsi"/>
          <w:sz w:val="28"/>
          <w:szCs w:val="28"/>
          <w:lang w:eastAsia="en-US"/>
        </w:rPr>
        <w:br/>
        <w:t>и Соглашение</w:t>
      </w:r>
      <w:r w:rsidR="00FB1C92" w:rsidRPr="00FB1C92">
        <w:rPr>
          <w:rFonts w:eastAsiaTheme="minorHAnsi"/>
          <w:sz w:val="28"/>
          <w:szCs w:val="28"/>
          <w:lang w:eastAsia="en-US"/>
        </w:rPr>
        <w:t xml:space="preserve"> от 14.03.2025 о принятии Контрольно-счетной палатой Ханты-Мансийского района полномочий по осуществлению внешнего муниципального финансового контроля контрольно-счетного органа сельского поселения Нялинское.</w:t>
      </w:r>
    </w:p>
    <w:p w14:paraId="65E00995" w14:textId="51089789" w:rsidR="00FB1C92" w:rsidRPr="00FB1C92" w:rsidRDefault="00FB1C92" w:rsidP="00CC24F1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B1C92">
        <w:rPr>
          <w:sz w:val="28"/>
          <w:szCs w:val="28"/>
        </w:rPr>
        <w:tab/>
        <w:t xml:space="preserve">Экспертно-аналитическое мероприятие проведено по материалам, представленным </w:t>
      </w:r>
      <w:r w:rsidR="00A27E1B">
        <w:rPr>
          <w:sz w:val="28"/>
          <w:szCs w:val="28"/>
        </w:rPr>
        <w:t>администрацией</w:t>
      </w:r>
      <w:r w:rsidRPr="00FB1C92">
        <w:rPr>
          <w:sz w:val="28"/>
          <w:szCs w:val="28"/>
        </w:rPr>
        <w:t xml:space="preserve"> сельского поселения </w:t>
      </w:r>
      <w:r w:rsidR="00E935E4">
        <w:rPr>
          <w:sz w:val="28"/>
          <w:szCs w:val="28"/>
        </w:rPr>
        <w:t>Нялинское</w:t>
      </w:r>
      <w:r w:rsidRPr="00FB1C92">
        <w:rPr>
          <w:sz w:val="28"/>
          <w:szCs w:val="28"/>
        </w:rPr>
        <w:t xml:space="preserve">. </w:t>
      </w:r>
    </w:p>
    <w:p w14:paraId="561DFF33" w14:textId="77777777" w:rsidR="00693428" w:rsidRPr="00FB1C92" w:rsidRDefault="004D3F81" w:rsidP="00CC24F1">
      <w:pPr>
        <w:tabs>
          <w:tab w:val="left" w:pos="709"/>
        </w:tabs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FB1C92">
        <w:rPr>
          <w:rFonts w:eastAsia="Calibri"/>
          <w:b/>
          <w:sz w:val="28"/>
          <w:szCs w:val="28"/>
        </w:rPr>
        <w:tab/>
      </w:r>
      <w:r w:rsidR="00693428" w:rsidRPr="00FB1C92">
        <w:rPr>
          <w:rFonts w:eastAsia="Calibri"/>
          <w:b/>
          <w:sz w:val="28"/>
          <w:szCs w:val="28"/>
        </w:rPr>
        <w:t>2.</w:t>
      </w:r>
      <w:r w:rsidR="00693428" w:rsidRPr="00FB1C92">
        <w:rPr>
          <w:b/>
          <w:sz w:val="28"/>
          <w:szCs w:val="28"/>
        </w:rPr>
        <w:t xml:space="preserve"> Цель экспертно-аналитического мероприятия:</w:t>
      </w:r>
      <w:r w:rsidR="00693428" w:rsidRPr="00FB1C92">
        <w:rPr>
          <w:rFonts w:ascii="Arial" w:hAnsi="Arial" w:cs="Arial"/>
          <w:b/>
          <w:sz w:val="28"/>
          <w:szCs w:val="28"/>
        </w:rPr>
        <w:t xml:space="preserve"> </w:t>
      </w:r>
    </w:p>
    <w:p w14:paraId="57D42928" w14:textId="77777777" w:rsidR="00693428" w:rsidRPr="00FB1C92" w:rsidRDefault="009F4D45" w:rsidP="00CC24F1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B1C92">
        <w:rPr>
          <w:sz w:val="28"/>
          <w:szCs w:val="28"/>
        </w:rPr>
        <w:tab/>
      </w:r>
      <w:r w:rsidR="00693428" w:rsidRPr="00FB1C92">
        <w:rPr>
          <w:sz w:val="28"/>
          <w:szCs w:val="28"/>
        </w:rPr>
        <w:t xml:space="preserve">Установление полноты и достоверности данных об исполнении бюджета сельского поселения </w:t>
      </w:r>
      <w:r w:rsidR="005662BF" w:rsidRPr="00FB1C92">
        <w:rPr>
          <w:sz w:val="28"/>
          <w:szCs w:val="28"/>
        </w:rPr>
        <w:t>Нялинское</w:t>
      </w:r>
      <w:r w:rsidR="00693428" w:rsidRPr="00FB1C92">
        <w:rPr>
          <w:sz w:val="28"/>
          <w:szCs w:val="28"/>
        </w:rPr>
        <w:t>.</w:t>
      </w:r>
    </w:p>
    <w:p w14:paraId="013BD760" w14:textId="77777777" w:rsidR="00693428" w:rsidRPr="00FB1C92" w:rsidRDefault="009F4D45" w:rsidP="00CC24F1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FB1C92">
        <w:rPr>
          <w:b/>
          <w:sz w:val="28"/>
          <w:szCs w:val="28"/>
        </w:rPr>
        <w:tab/>
      </w:r>
      <w:r w:rsidR="00693428" w:rsidRPr="00FB1C92">
        <w:rPr>
          <w:b/>
          <w:sz w:val="28"/>
          <w:szCs w:val="28"/>
        </w:rPr>
        <w:t>3. Предмет экспертно-аналитического мероприятия:</w:t>
      </w:r>
    </w:p>
    <w:p w14:paraId="6FC22A4E" w14:textId="0960C559" w:rsidR="00693428" w:rsidRPr="00FB1C92" w:rsidRDefault="009F4D45" w:rsidP="00CC24F1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B1C92">
        <w:rPr>
          <w:sz w:val="28"/>
          <w:szCs w:val="28"/>
        </w:rPr>
        <w:tab/>
      </w:r>
      <w:r w:rsidR="00693428" w:rsidRPr="00FB1C92">
        <w:rPr>
          <w:sz w:val="28"/>
          <w:szCs w:val="28"/>
        </w:rPr>
        <w:t xml:space="preserve">Годовой отчет об исполнении бюджета муниципального образования «Сельское поселение </w:t>
      </w:r>
      <w:r w:rsidR="005662BF" w:rsidRPr="00FB1C92">
        <w:rPr>
          <w:sz w:val="28"/>
          <w:szCs w:val="28"/>
        </w:rPr>
        <w:t>Нялинское</w:t>
      </w:r>
      <w:r w:rsidR="00693428" w:rsidRPr="00FB1C92">
        <w:rPr>
          <w:sz w:val="28"/>
          <w:szCs w:val="28"/>
        </w:rPr>
        <w:t>» за 20</w:t>
      </w:r>
      <w:r w:rsidR="00315FFB" w:rsidRPr="00FB1C92">
        <w:rPr>
          <w:sz w:val="28"/>
          <w:szCs w:val="28"/>
        </w:rPr>
        <w:t>2</w:t>
      </w:r>
      <w:r w:rsidR="00FB1C92">
        <w:rPr>
          <w:sz w:val="28"/>
          <w:szCs w:val="28"/>
        </w:rPr>
        <w:t>4</w:t>
      </w:r>
      <w:r w:rsidR="00693428" w:rsidRPr="00FB1C92">
        <w:rPr>
          <w:sz w:val="28"/>
          <w:szCs w:val="28"/>
        </w:rPr>
        <w:t xml:space="preserve"> год.</w:t>
      </w:r>
    </w:p>
    <w:p w14:paraId="06DDE787" w14:textId="77777777" w:rsidR="009E3D45" w:rsidRPr="00FB1C92" w:rsidRDefault="009F4D45" w:rsidP="00CC24F1">
      <w:pPr>
        <w:jc w:val="both"/>
        <w:rPr>
          <w:b/>
          <w:sz w:val="28"/>
          <w:szCs w:val="28"/>
        </w:rPr>
      </w:pPr>
      <w:r w:rsidRPr="00FB1C92">
        <w:rPr>
          <w:b/>
          <w:sz w:val="28"/>
          <w:szCs w:val="28"/>
        </w:rPr>
        <w:tab/>
      </w:r>
      <w:r w:rsidR="00693428" w:rsidRPr="00FB1C92">
        <w:rPr>
          <w:b/>
          <w:sz w:val="28"/>
          <w:szCs w:val="28"/>
        </w:rPr>
        <w:t>4. Объект экспертно-аналитического мероприятия:</w:t>
      </w:r>
    </w:p>
    <w:p w14:paraId="0A07E85C" w14:textId="77777777" w:rsidR="00693428" w:rsidRPr="00D64CE3" w:rsidRDefault="009E3D45" w:rsidP="00CC24F1">
      <w:pPr>
        <w:jc w:val="both"/>
        <w:rPr>
          <w:b/>
          <w:sz w:val="28"/>
          <w:szCs w:val="28"/>
        </w:rPr>
      </w:pPr>
      <w:r w:rsidRPr="00FB1C92">
        <w:rPr>
          <w:b/>
          <w:sz w:val="28"/>
          <w:szCs w:val="28"/>
        </w:rPr>
        <w:tab/>
      </w:r>
      <w:r w:rsidR="00693428" w:rsidRPr="00FB1C92">
        <w:rPr>
          <w:sz w:val="28"/>
          <w:szCs w:val="28"/>
        </w:rPr>
        <w:t xml:space="preserve">Администрация сельского поселения </w:t>
      </w:r>
      <w:r w:rsidR="005662BF" w:rsidRPr="00FB1C92">
        <w:rPr>
          <w:sz w:val="28"/>
          <w:szCs w:val="28"/>
        </w:rPr>
        <w:t>Нялинское</w:t>
      </w:r>
      <w:r w:rsidR="00237586" w:rsidRPr="00FB1C92">
        <w:rPr>
          <w:sz w:val="28"/>
          <w:szCs w:val="28"/>
        </w:rPr>
        <w:t xml:space="preserve"> </w:t>
      </w:r>
      <w:r w:rsidR="00767318" w:rsidRPr="00FB1C92">
        <w:rPr>
          <w:sz w:val="28"/>
          <w:szCs w:val="28"/>
        </w:rPr>
        <w:t>рассмотрена</w:t>
      </w:r>
      <w:r w:rsidR="00853584" w:rsidRPr="00FB1C92">
        <w:rPr>
          <w:sz w:val="28"/>
          <w:szCs w:val="28"/>
        </w:rPr>
        <w:t xml:space="preserve"> </w:t>
      </w:r>
      <w:r w:rsidR="000E711E" w:rsidRPr="00FB1C92">
        <w:rPr>
          <w:sz w:val="28"/>
          <w:szCs w:val="28"/>
        </w:rPr>
        <w:br/>
      </w:r>
      <w:r w:rsidR="00693428" w:rsidRPr="00FB1C92">
        <w:rPr>
          <w:sz w:val="28"/>
          <w:szCs w:val="28"/>
        </w:rPr>
        <w:t xml:space="preserve">в качестве главного распорядителя бюджетных средств, главного </w:t>
      </w:r>
      <w:r w:rsidR="00693428" w:rsidRPr="00D64CE3">
        <w:rPr>
          <w:sz w:val="28"/>
          <w:szCs w:val="28"/>
        </w:rPr>
        <w:t>администратора доходов бюджета, главного администратора источников финансирования дефицита бюджета, финансового органа.</w:t>
      </w:r>
    </w:p>
    <w:p w14:paraId="6C69BB61" w14:textId="77777777" w:rsidR="00693428" w:rsidRPr="00D64CE3" w:rsidRDefault="009F4D45" w:rsidP="00CC24F1">
      <w:pPr>
        <w:jc w:val="both"/>
        <w:rPr>
          <w:b/>
          <w:sz w:val="28"/>
          <w:szCs w:val="28"/>
        </w:rPr>
      </w:pPr>
      <w:r w:rsidRPr="00D64CE3">
        <w:rPr>
          <w:b/>
          <w:sz w:val="28"/>
          <w:szCs w:val="28"/>
        </w:rPr>
        <w:tab/>
      </w:r>
      <w:r w:rsidR="00693428" w:rsidRPr="00D64CE3">
        <w:rPr>
          <w:b/>
          <w:sz w:val="28"/>
          <w:szCs w:val="28"/>
        </w:rPr>
        <w:t xml:space="preserve">5. </w:t>
      </w:r>
      <w:r w:rsidR="00693428" w:rsidRPr="00D64CE3">
        <w:rPr>
          <w:b/>
          <w:sz w:val="28"/>
          <w:szCs w:val="28"/>
          <w:lang w:val="en-US"/>
        </w:rPr>
        <w:t>C</w:t>
      </w:r>
      <w:r w:rsidR="00693428" w:rsidRPr="00D64CE3">
        <w:rPr>
          <w:b/>
          <w:sz w:val="28"/>
          <w:szCs w:val="28"/>
        </w:rPr>
        <w:t>роки проведения экспертно-аналитического мероприятия:</w:t>
      </w:r>
    </w:p>
    <w:p w14:paraId="2F466DA7" w14:textId="55552623" w:rsidR="009E3D45" w:rsidRPr="00D64CE3" w:rsidRDefault="00237586" w:rsidP="00CC24F1">
      <w:pPr>
        <w:tabs>
          <w:tab w:val="left" w:pos="709"/>
        </w:tabs>
        <w:jc w:val="both"/>
        <w:rPr>
          <w:sz w:val="28"/>
          <w:szCs w:val="28"/>
        </w:rPr>
      </w:pPr>
      <w:r w:rsidRPr="00D64CE3">
        <w:rPr>
          <w:sz w:val="28"/>
          <w:szCs w:val="28"/>
        </w:rPr>
        <w:tab/>
        <w:t xml:space="preserve">с </w:t>
      </w:r>
      <w:r w:rsidR="00B07F28" w:rsidRPr="00D64CE3">
        <w:rPr>
          <w:sz w:val="28"/>
          <w:szCs w:val="28"/>
        </w:rPr>
        <w:t>2</w:t>
      </w:r>
      <w:r w:rsidR="00FB1C92" w:rsidRPr="00D64CE3">
        <w:rPr>
          <w:sz w:val="28"/>
          <w:szCs w:val="28"/>
        </w:rPr>
        <w:t>5</w:t>
      </w:r>
      <w:r w:rsidR="00FA0B82" w:rsidRPr="00D64CE3">
        <w:rPr>
          <w:sz w:val="28"/>
          <w:szCs w:val="28"/>
        </w:rPr>
        <w:t xml:space="preserve"> марта 202</w:t>
      </w:r>
      <w:r w:rsidR="00FB1C92" w:rsidRPr="00D64CE3">
        <w:rPr>
          <w:sz w:val="28"/>
          <w:szCs w:val="28"/>
        </w:rPr>
        <w:t>5</w:t>
      </w:r>
      <w:r w:rsidR="00FA0BF5" w:rsidRPr="00D64CE3">
        <w:rPr>
          <w:sz w:val="28"/>
          <w:szCs w:val="28"/>
        </w:rPr>
        <w:t xml:space="preserve"> </w:t>
      </w:r>
      <w:r w:rsidR="00693428" w:rsidRPr="00D64CE3">
        <w:rPr>
          <w:sz w:val="28"/>
          <w:szCs w:val="28"/>
        </w:rPr>
        <w:t>года по</w:t>
      </w:r>
      <w:r w:rsidR="009F4D45" w:rsidRPr="00D64CE3">
        <w:rPr>
          <w:sz w:val="28"/>
          <w:szCs w:val="28"/>
        </w:rPr>
        <w:t xml:space="preserve"> </w:t>
      </w:r>
      <w:r w:rsidR="00FB1C92" w:rsidRPr="00D64CE3">
        <w:rPr>
          <w:sz w:val="28"/>
          <w:szCs w:val="28"/>
        </w:rPr>
        <w:t>1</w:t>
      </w:r>
      <w:r w:rsidR="00FD4567">
        <w:rPr>
          <w:sz w:val="28"/>
          <w:szCs w:val="28"/>
        </w:rPr>
        <w:t xml:space="preserve">5 </w:t>
      </w:r>
      <w:r w:rsidR="00FA0B82" w:rsidRPr="00D64CE3">
        <w:rPr>
          <w:sz w:val="28"/>
          <w:szCs w:val="28"/>
        </w:rPr>
        <w:t xml:space="preserve">апреля </w:t>
      </w:r>
      <w:r w:rsidR="00777E75" w:rsidRPr="00D64CE3">
        <w:rPr>
          <w:sz w:val="28"/>
          <w:szCs w:val="28"/>
        </w:rPr>
        <w:t>202</w:t>
      </w:r>
      <w:r w:rsidR="00FB1C92" w:rsidRPr="00D64CE3">
        <w:rPr>
          <w:sz w:val="28"/>
          <w:szCs w:val="28"/>
        </w:rPr>
        <w:t>5</w:t>
      </w:r>
      <w:r w:rsidR="002436E0" w:rsidRPr="00D64CE3">
        <w:rPr>
          <w:sz w:val="28"/>
          <w:szCs w:val="28"/>
        </w:rPr>
        <w:t xml:space="preserve"> </w:t>
      </w:r>
      <w:r w:rsidR="00693428" w:rsidRPr="00D64CE3">
        <w:rPr>
          <w:sz w:val="28"/>
          <w:szCs w:val="28"/>
        </w:rPr>
        <w:t>года.</w:t>
      </w:r>
    </w:p>
    <w:p w14:paraId="3BE96B6C" w14:textId="77777777" w:rsidR="009E3D45" w:rsidRPr="00D64CE3" w:rsidRDefault="009E3D45" w:rsidP="00CC24F1">
      <w:pPr>
        <w:jc w:val="both"/>
        <w:rPr>
          <w:sz w:val="28"/>
          <w:szCs w:val="28"/>
        </w:rPr>
      </w:pPr>
      <w:r w:rsidRPr="00D64CE3">
        <w:rPr>
          <w:sz w:val="28"/>
          <w:szCs w:val="28"/>
        </w:rPr>
        <w:tab/>
      </w:r>
      <w:r w:rsidR="00693428" w:rsidRPr="00D64CE3">
        <w:rPr>
          <w:b/>
          <w:sz w:val="28"/>
          <w:szCs w:val="28"/>
        </w:rPr>
        <w:t xml:space="preserve">6. </w:t>
      </w:r>
      <w:r w:rsidR="00693428" w:rsidRPr="00D64CE3">
        <w:rPr>
          <w:b/>
          <w:snapToGrid w:val="0"/>
          <w:sz w:val="28"/>
          <w:szCs w:val="28"/>
        </w:rPr>
        <w:t>Результаты экспертно-аналитического мероприятия:</w:t>
      </w:r>
    </w:p>
    <w:p w14:paraId="04CADA37" w14:textId="77777777" w:rsidR="006C6B2E" w:rsidRPr="00FA3BFD" w:rsidRDefault="009E3D45" w:rsidP="00CC24F1">
      <w:pPr>
        <w:jc w:val="both"/>
        <w:rPr>
          <w:sz w:val="28"/>
          <w:szCs w:val="28"/>
        </w:rPr>
      </w:pPr>
      <w:r w:rsidRPr="00D64CE3">
        <w:rPr>
          <w:sz w:val="28"/>
          <w:szCs w:val="28"/>
        </w:rPr>
        <w:tab/>
      </w:r>
      <w:r w:rsidR="006C6B2E" w:rsidRPr="00D64CE3">
        <w:rPr>
          <w:sz w:val="28"/>
          <w:szCs w:val="28"/>
        </w:rPr>
        <w:t>Состав предоставленных документов соответствует требованиям пункта 3 статьи</w:t>
      </w:r>
      <w:r w:rsidR="006C6B2E" w:rsidRPr="00FA3BFD">
        <w:rPr>
          <w:sz w:val="28"/>
          <w:szCs w:val="28"/>
        </w:rPr>
        <w:t xml:space="preserve"> 264.1. БК РФ и </w:t>
      </w:r>
      <w:r w:rsidR="00767318" w:rsidRPr="00FA3BFD">
        <w:rPr>
          <w:sz w:val="28"/>
          <w:szCs w:val="28"/>
        </w:rPr>
        <w:t xml:space="preserve">Положению о бюджетном процессе </w:t>
      </w:r>
      <w:r w:rsidR="00767318" w:rsidRPr="00FA3BFD">
        <w:rPr>
          <w:sz w:val="28"/>
          <w:szCs w:val="28"/>
        </w:rPr>
        <w:br/>
      </w:r>
      <w:r w:rsidR="006C6B2E" w:rsidRPr="00FA3BFD">
        <w:rPr>
          <w:sz w:val="28"/>
          <w:szCs w:val="28"/>
        </w:rPr>
        <w:t xml:space="preserve">в сельском поселении </w:t>
      </w:r>
      <w:r w:rsidR="005662BF" w:rsidRPr="00FA3BFD">
        <w:rPr>
          <w:sz w:val="28"/>
          <w:szCs w:val="28"/>
        </w:rPr>
        <w:t>Нялинское</w:t>
      </w:r>
      <w:r w:rsidR="006C6B2E" w:rsidRPr="00FA3BFD">
        <w:rPr>
          <w:sz w:val="28"/>
          <w:szCs w:val="28"/>
        </w:rPr>
        <w:t>.</w:t>
      </w:r>
    </w:p>
    <w:p w14:paraId="75222A7F" w14:textId="77777777" w:rsidR="006C6B2E" w:rsidRPr="00FA3BFD" w:rsidRDefault="006C6B2E" w:rsidP="00CC24F1">
      <w:pPr>
        <w:ind w:firstLine="709"/>
        <w:jc w:val="both"/>
        <w:rPr>
          <w:snapToGrid w:val="0"/>
          <w:sz w:val="28"/>
          <w:szCs w:val="28"/>
        </w:rPr>
      </w:pPr>
      <w:r w:rsidRPr="00FA3BFD">
        <w:rPr>
          <w:snapToGrid w:val="0"/>
          <w:sz w:val="28"/>
          <w:szCs w:val="28"/>
        </w:rPr>
        <w:t>Статья 264.2. Бюджетного кодекса РФ в части срока предоставления годового отчета, установленного финансовым органом, соблюдена.</w:t>
      </w:r>
    </w:p>
    <w:p w14:paraId="3AC54505" w14:textId="77777777" w:rsidR="003D0B74" w:rsidRPr="00FA3BFD" w:rsidRDefault="006C6B2E" w:rsidP="00CC24F1">
      <w:pPr>
        <w:ind w:firstLine="708"/>
        <w:jc w:val="both"/>
        <w:rPr>
          <w:sz w:val="28"/>
          <w:szCs w:val="28"/>
        </w:rPr>
      </w:pPr>
      <w:r w:rsidRPr="00FA3BFD">
        <w:rPr>
          <w:sz w:val="28"/>
          <w:szCs w:val="28"/>
        </w:rPr>
        <w:t xml:space="preserve">Годовой отчет сформирован с учетом норм статьи 264.2. БК РФ, приказа Минфина России от 26 декабря 2010 года № 191н </w:t>
      </w:r>
      <w:r w:rsidR="00767318" w:rsidRPr="00FA3BFD">
        <w:rPr>
          <w:sz w:val="28"/>
          <w:szCs w:val="28"/>
        </w:rPr>
        <w:br/>
      </w:r>
      <w:r w:rsidRPr="00FA3BFD">
        <w:rPr>
          <w:sz w:val="28"/>
          <w:szCs w:val="28"/>
        </w:rPr>
        <w:lastRenderedPageBreak/>
        <w:t>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</w:t>
      </w:r>
      <w:r w:rsidR="003D0B74" w:rsidRPr="00FA3BFD">
        <w:rPr>
          <w:sz w:val="28"/>
          <w:szCs w:val="28"/>
        </w:rPr>
        <w:t xml:space="preserve">ции» (далее </w:t>
      </w:r>
      <w:r w:rsidR="00767318" w:rsidRPr="00FA3BFD">
        <w:rPr>
          <w:sz w:val="28"/>
          <w:szCs w:val="28"/>
        </w:rPr>
        <w:t>–</w:t>
      </w:r>
      <w:r w:rsidR="003D0B74" w:rsidRPr="00FA3BFD">
        <w:rPr>
          <w:sz w:val="28"/>
          <w:szCs w:val="28"/>
        </w:rPr>
        <w:t xml:space="preserve"> Инструкция 191н).</w:t>
      </w:r>
    </w:p>
    <w:p w14:paraId="3CF5A676" w14:textId="77777777" w:rsidR="006C6B2E" w:rsidRPr="00FA3BFD" w:rsidRDefault="006C6B2E" w:rsidP="00CC24F1">
      <w:pPr>
        <w:ind w:firstLine="708"/>
        <w:jc w:val="both"/>
        <w:rPr>
          <w:sz w:val="28"/>
          <w:szCs w:val="28"/>
        </w:rPr>
      </w:pPr>
      <w:r w:rsidRPr="00FA3BFD">
        <w:rPr>
          <w:sz w:val="28"/>
          <w:szCs w:val="28"/>
        </w:rPr>
        <w:t xml:space="preserve">Срок представления отчета об исполнении местного бюджета, установленный статьей 11 решения Совета депутатов сельского поселения </w:t>
      </w:r>
      <w:r w:rsidR="005662BF" w:rsidRPr="00FA3BFD">
        <w:rPr>
          <w:sz w:val="28"/>
          <w:szCs w:val="28"/>
        </w:rPr>
        <w:t>Нялинское</w:t>
      </w:r>
      <w:r w:rsidR="003D0B74" w:rsidRPr="00FA3BFD">
        <w:rPr>
          <w:sz w:val="28"/>
          <w:szCs w:val="28"/>
        </w:rPr>
        <w:t xml:space="preserve"> </w:t>
      </w:r>
      <w:r w:rsidR="00E6437D" w:rsidRPr="00FA3BFD">
        <w:rPr>
          <w:sz w:val="28"/>
          <w:szCs w:val="28"/>
        </w:rPr>
        <w:t xml:space="preserve">от </w:t>
      </w:r>
      <w:r w:rsidR="003D0B74" w:rsidRPr="00FA3BFD">
        <w:rPr>
          <w:sz w:val="28"/>
          <w:szCs w:val="28"/>
        </w:rPr>
        <w:t xml:space="preserve">18.12.2012 № 30 «Об утверждении Положения об отдельных вопросах организации и осуществления бюджетного процесса </w:t>
      </w:r>
      <w:r w:rsidR="000E711E" w:rsidRPr="00FA3BFD">
        <w:rPr>
          <w:sz w:val="28"/>
          <w:szCs w:val="28"/>
        </w:rPr>
        <w:br/>
      </w:r>
      <w:r w:rsidR="003D0B74" w:rsidRPr="00FA3BFD">
        <w:rPr>
          <w:sz w:val="28"/>
          <w:szCs w:val="28"/>
        </w:rPr>
        <w:t>в сельском поселении Нялинское»</w:t>
      </w:r>
      <w:r w:rsidRPr="00FA3BFD">
        <w:rPr>
          <w:sz w:val="28"/>
          <w:szCs w:val="28"/>
        </w:rPr>
        <w:t xml:space="preserve"> (далее – Положение</w:t>
      </w:r>
      <w:r w:rsidR="00153726" w:rsidRPr="00FA3BFD">
        <w:rPr>
          <w:sz w:val="28"/>
          <w:szCs w:val="28"/>
        </w:rPr>
        <w:t xml:space="preserve"> </w:t>
      </w:r>
      <w:r w:rsidR="003D0B74" w:rsidRPr="00FA3BFD">
        <w:rPr>
          <w:sz w:val="28"/>
          <w:szCs w:val="28"/>
        </w:rPr>
        <w:t>о бюджетном процессе) - «до 1 апреля текущего года»</w:t>
      </w:r>
      <w:r w:rsidRPr="00FA3BFD">
        <w:rPr>
          <w:sz w:val="28"/>
          <w:szCs w:val="28"/>
        </w:rPr>
        <w:t>, соблюден.</w:t>
      </w:r>
    </w:p>
    <w:p w14:paraId="36FFC7F2" w14:textId="77777777" w:rsidR="006C6B2E" w:rsidRPr="00FA3BFD" w:rsidRDefault="006C6B2E" w:rsidP="00CC24F1">
      <w:pPr>
        <w:ind w:firstLine="708"/>
        <w:jc w:val="both"/>
        <w:rPr>
          <w:sz w:val="28"/>
          <w:szCs w:val="28"/>
        </w:rPr>
      </w:pPr>
      <w:r w:rsidRPr="00FA3BFD">
        <w:rPr>
          <w:sz w:val="28"/>
          <w:szCs w:val="28"/>
        </w:rPr>
        <w:t>В соответствии с пунктом 1 статьи 264.5. Бюджетного кодекса Российской Федерации порядок представления, рассм</w:t>
      </w:r>
      <w:r w:rsidR="000E711E" w:rsidRPr="00FA3BFD">
        <w:rPr>
          <w:sz w:val="28"/>
          <w:szCs w:val="28"/>
        </w:rPr>
        <w:t xml:space="preserve">отрения </w:t>
      </w:r>
      <w:r w:rsidR="000E711E" w:rsidRPr="00FA3BFD">
        <w:rPr>
          <w:sz w:val="28"/>
          <w:szCs w:val="28"/>
        </w:rPr>
        <w:br/>
      </w:r>
      <w:r w:rsidRPr="00FA3BFD">
        <w:rPr>
          <w:sz w:val="28"/>
          <w:szCs w:val="28"/>
        </w:rPr>
        <w:t>и утверждения годового отчета об исполнении бюджета устанавливается соответствующим законодател</w:t>
      </w:r>
      <w:r w:rsidR="000E711E" w:rsidRPr="00FA3BFD">
        <w:rPr>
          <w:sz w:val="28"/>
          <w:szCs w:val="28"/>
        </w:rPr>
        <w:t>ьным (представительным) органом</w:t>
      </w:r>
      <w:r w:rsidRPr="00FA3BFD">
        <w:rPr>
          <w:sz w:val="28"/>
          <w:szCs w:val="28"/>
        </w:rPr>
        <w:t xml:space="preserve"> </w:t>
      </w:r>
      <w:r w:rsidR="000E711E" w:rsidRPr="00FA3BFD">
        <w:rPr>
          <w:sz w:val="28"/>
          <w:szCs w:val="28"/>
        </w:rPr>
        <w:br/>
      </w:r>
      <w:r w:rsidRPr="00FA3BFD">
        <w:rPr>
          <w:sz w:val="28"/>
          <w:szCs w:val="28"/>
        </w:rPr>
        <w:t>в соответствии с положениями Бюджетного кодекса РФ.</w:t>
      </w:r>
    </w:p>
    <w:p w14:paraId="0DA668E8" w14:textId="29D12C9A" w:rsidR="006C6B2E" w:rsidRPr="00FA3BFD" w:rsidRDefault="00380E6F" w:rsidP="00CC24F1">
      <w:pPr>
        <w:ind w:firstLine="708"/>
        <w:jc w:val="both"/>
        <w:rPr>
          <w:sz w:val="28"/>
          <w:szCs w:val="28"/>
        </w:rPr>
      </w:pPr>
      <w:r w:rsidRPr="00FA3BFD">
        <w:rPr>
          <w:sz w:val="28"/>
          <w:szCs w:val="28"/>
        </w:rPr>
        <w:t>На рассмотрение предоставлено решение Совета депутатов сельского поселения Нялинское от 28.02.2022 № 10 «Об утверждении Порядка представления, рассмотрени</w:t>
      </w:r>
      <w:r w:rsidR="004E5C58">
        <w:rPr>
          <w:sz w:val="28"/>
          <w:szCs w:val="28"/>
        </w:rPr>
        <w:t>я и утверждения годового отчета</w:t>
      </w:r>
      <w:r w:rsidR="004E5C58">
        <w:rPr>
          <w:sz w:val="28"/>
          <w:szCs w:val="28"/>
        </w:rPr>
        <w:br/>
      </w:r>
      <w:r w:rsidRPr="00FA3BFD">
        <w:rPr>
          <w:sz w:val="28"/>
          <w:szCs w:val="28"/>
        </w:rPr>
        <w:t>об исполнении бюджета сельского поселения Нялинское».</w:t>
      </w:r>
    </w:p>
    <w:p w14:paraId="44134587" w14:textId="3704C0D2" w:rsidR="006C6B2E" w:rsidRPr="00FA3BFD" w:rsidRDefault="006C6B2E" w:rsidP="00CC24F1">
      <w:pPr>
        <w:ind w:firstLine="708"/>
        <w:jc w:val="both"/>
        <w:rPr>
          <w:sz w:val="28"/>
          <w:szCs w:val="28"/>
        </w:rPr>
      </w:pPr>
      <w:r w:rsidRPr="00FA3BFD">
        <w:rPr>
          <w:bCs/>
          <w:sz w:val="28"/>
          <w:szCs w:val="28"/>
        </w:rPr>
        <w:t xml:space="preserve">Статьей 264.6. Бюджетного кодекса РФ определено, что </w:t>
      </w:r>
      <w:r w:rsidR="00B0529D" w:rsidRPr="00FA3BFD">
        <w:rPr>
          <w:sz w:val="28"/>
          <w:szCs w:val="28"/>
        </w:rPr>
        <w:t>отчет</w:t>
      </w:r>
      <w:r w:rsidR="004E5C58">
        <w:rPr>
          <w:sz w:val="28"/>
          <w:szCs w:val="28"/>
        </w:rPr>
        <w:br/>
      </w:r>
      <w:r w:rsidRPr="00FA3BFD">
        <w:rPr>
          <w:sz w:val="28"/>
          <w:szCs w:val="28"/>
        </w:rPr>
        <w:t>об исполнении бюджета за отчетный финансовый год утверждается</w:t>
      </w:r>
      <w:r w:rsidRPr="00FA3BFD">
        <w:rPr>
          <w:bCs/>
          <w:sz w:val="28"/>
          <w:szCs w:val="28"/>
        </w:rPr>
        <w:t xml:space="preserve"> з</w:t>
      </w:r>
      <w:r w:rsidRPr="00FA3BFD">
        <w:rPr>
          <w:sz w:val="28"/>
          <w:szCs w:val="28"/>
        </w:rPr>
        <w:t>аконом (решением) об исполнении бюджета, также отдельными приложениями к нему утверждаются показатели:</w:t>
      </w:r>
    </w:p>
    <w:p w14:paraId="325F1D31" w14:textId="5CA34466" w:rsidR="006C6B2E" w:rsidRPr="00FA3BFD" w:rsidRDefault="00530EA0" w:rsidP="00CC24F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C6B2E" w:rsidRPr="00FA3BFD">
        <w:rPr>
          <w:sz w:val="28"/>
          <w:szCs w:val="28"/>
        </w:rPr>
        <w:t>доходов бюджета по кодам классификации доходов бюджетов;</w:t>
      </w:r>
    </w:p>
    <w:p w14:paraId="05EFAFC7" w14:textId="7E83E2A7" w:rsidR="006C6B2E" w:rsidRPr="00FA3BFD" w:rsidRDefault="00530EA0" w:rsidP="00CC24F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C6B2E" w:rsidRPr="00FA3BFD">
        <w:rPr>
          <w:sz w:val="28"/>
          <w:szCs w:val="28"/>
        </w:rPr>
        <w:t>расходов бюджета по ведомственной структуре расходов соответствующего бюджета;</w:t>
      </w:r>
    </w:p>
    <w:p w14:paraId="57372A00" w14:textId="249B2C90" w:rsidR="006C6B2E" w:rsidRPr="00FA3BFD" w:rsidRDefault="00530EA0" w:rsidP="00CC24F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C6B2E" w:rsidRPr="00FA3BFD">
        <w:rPr>
          <w:sz w:val="28"/>
          <w:szCs w:val="28"/>
        </w:rPr>
        <w:t>расходов бюджета по разделам и подразделам классификации расходов бюджетов;</w:t>
      </w:r>
    </w:p>
    <w:p w14:paraId="7A53317D" w14:textId="70094895" w:rsidR="006C6B2E" w:rsidRPr="00FA3BFD" w:rsidRDefault="00530EA0" w:rsidP="00CC24F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C6B2E" w:rsidRPr="00FA3BFD">
        <w:rPr>
          <w:sz w:val="28"/>
          <w:szCs w:val="28"/>
        </w:rPr>
        <w:t>источников финансирования дефицита бюджета по кодам классификации источников финансирования дефицитов бюджетов.</w:t>
      </w:r>
    </w:p>
    <w:p w14:paraId="649E9366" w14:textId="77777777" w:rsidR="00331EF6" w:rsidRPr="00D64CE3" w:rsidRDefault="006C6B2E" w:rsidP="00CC24F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A3BFD">
        <w:rPr>
          <w:sz w:val="28"/>
          <w:szCs w:val="28"/>
        </w:rPr>
        <w:t xml:space="preserve">Законом (решением) об исполнении бюджета также утверждаются иные показатели, установленные соответственно настоящим Кодексом, законом субъекта Российской Федерации, муниципальным правовым </w:t>
      </w:r>
      <w:r w:rsidRPr="00D64CE3">
        <w:rPr>
          <w:sz w:val="28"/>
          <w:szCs w:val="28"/>
        </w:rPr>
        <w:t>актом представительного органа муниципального образования для закона (решения) об исполнении бюджета.</w:t>
      </w:r>
    </w:p>
    <w:p w14:paraId="3289AE29" w14:textId="10E3374B" w:rsidR="000A4AD8" w:rsidRPr="00D64CE3" w:rsidRDefault="006C6B2E" w:rsidP="00CC24F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64CE3">
        <w:rPr>
          <w:sz w:val="28"/>
          <w:szCs w:val="28"/>
        </w:rPr>
        <w:t xml:space="preserve">В рамках экспертно-аналитического мероприятия установлено, что приложения к проекту решения Совета депутатов сельского поселения </w:t>
      </w:r>
      <w:r w:rsidR="005662BF" w:rsidRPr="00D64CE3">
        <w:rPr>
          <w:sz w:val="28"/>
          <w:szCs w:val="28"/>
        </w:rPr>
        <w:t>Нялинское</w:t>
      </w:r>
      <w:r w:rsidRPr="00D64CE3">
        <w:rPr>
          <w:sz w:val="28"/>
          <w:szCs w:val="28"/>
        </w:rPr>
        <w:t xml:space="preserve"> «Об исполнении бюджета сельского поселения </w:t>
      </w:r>
      <w:r w:rsidR="005662BF" w:rsidRPr="00D64CE3">
        <w:rPr>
          <w:sz w:val="28"/>
          <w:szCs w:val="28"/>
        </w:rPr>
        <w:t>Нялинское</w:t>
      </w:r>
      <w:r w:rsidR="004E5C58">
        <w:rPr>
          <w:sz w:val="28"/>
          <w:szCs w:val="28"/>
        </w:rPr>
        <w:br/>
      </w:r>
      <w:r w:rsidRPr="00D64CE3">
        <w:rPr>
          <w:sz w:val="28"/>
          <w:szCs w:val="28"/>
        </w:rPr>
        <w:t>за 202</w:t>
      </w:r>
      <w:r w:rsidR="00FA3BFD" w:rsidRPr="00D64CE3">
        <w:rPr>
          <w:sz w:val="28"/>
          <w:szCs w:val="28"/>
        </w:rPr>
        <w:t>4</w:t>
      </w:r>
      <w:r w:rsidRPr="00D64CE3">
        <w:rPr>
          <w:sz w:val="28"/>
          <w:szCs w:val="28"/>
        </w:rPr>
        <w:t xml:space="preserve"> год»</w:t>
      </w:r>
      <w:r w:rsidR="00882227" w:rsidRPr="00D64CE3">
        <w:rPr>
          <w:sz w:val="28"/>
          <w:szCs w:val="28"/>
        </w:rPr>
        <w:t xml:space="preserve"> (далее – проект решения об отчете </w:t>
      </w:r>
      <w:r w:rsidR="00D64CE3" w:rsidRPr="00D64CE3">
        <w:rPr>
          <w:sz w:val="28"/>
          <w:szCs w:val="28"/>
        </w:rPr>
        <w:t>за 2024</w:t>
      </w:r>
      <w:r w:rsidR="00882227" w:rsidRPr="00D64CE3">
        <w:rPr>
          <w:sz w:val="28"/>
          <w:szCs w:val="28"/>
        </w:rPr>
        <w:t xml:space="preserve"> год)</w:t>
      </w:r>
      <w:r w:rsidRPr="00D64CE3">
        <w:rPr>
          <w:sz w:val="28"/>
          <w:szCs w:val="28"/>
        </w:rPr>
        <w:t xml:space="preserve"> соответствуют требованиям статьи 264.6. Бюджетного кодекса РФ.</w:t>
      </w:r>
    </w:p>
    <w:p w14:paraId="66EB2944" w14:textId="1FB17AE7" w:rsidR="00D00712" w:rsidRPr="00D64CE3" w:rsidRDefault="00D00712" w:rsidP="00CC24F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64CE3">
        <w:rPr>
          <w:bCs/>
          <w:sz w:val="28"/>
          <w:szCs w:val="28"/>
        </w:rPr>
        <w:t xml:space="preserve">Объем доходов и расходов, размер </w:t>
      </w:r>
      <w:r w:rsidR="00B879D7" w:rsidRPr="00D64CE3">
        <w:rPr>
          <w:bCs/>
          <w:sz w:val="28"/>
          <w:szCs w:val="28"/>
        </w:rPr>
        <w:t>дефицита</w:t>
      </w:r>
      <w:r w:rsidRPr="00D64CE3">
        <w:rPr>
          <w:bCs/>
          <w:sz w:val="28"/>
          <w:szCs w:val="28"/>
        </w:rPr>
        <w:t xml:space="preserve"> в проекте решения</w:t>
      </w:r>
      <w:r w:rsidR="005C3027" w:rsidRPr="00D64CE3">
        <w:rPr>
          <w:sz w:val="28"/>
          <w:szCs w:val="28"/>
        </w:rPr>
        <w:t xml:space="preserve"> </w:t>
      </w:r>
      <w:r w:rsidR="002E719B" w:rsidRPr="00D64CE3">
        <w:rPr>
          <w:sz w:val="28"/>
          <w:szCs w:val="28"/>
        </w:rPr>
        <w:br/>
      </w:r>
      <w:r w:rsidR="005C3027" w:rsidRPr="00D64CE3">
        <w:rPr>
          <w:sz w:val="28"/>
          <w:szCs w:val="28"/>
        </w:rPr>
        <w:t>об отчете за 202</w:t>
      </w:r>
      <w:r w:rsidR="00FA3BFD" w:rsidRPr="00D64CE3">
        <w:rPr>
          <w:sz w:val="28"/>
          <w:szCs w:val="28"/>
        </w:rPr>
        <w:t>4</w:t>
      </w:r>
      <w:r w:rsidR="005C3027" w:rsidRPr="00D64CE3">
        <w:rPr>
          <w:sz w:val="28"/>
          <w:szCs w:val="28"/>
        </w:rPr>
        <w:t xml:space="preserve"> год</w:t>
      </w:r>
      <w:r w:rsidR="00864178" w:rsidRPr="00D64CE3">
        <w:rPr>
          <w:bCs/>
          <w:sz w:val="28"/>
          <w:szCs w:val="28"/>
        </w:rPr>
        <w:t xml:space="preserve"> соответствуе</w:t>
      </w:r>
      <w:r w:rsidRPr="00D64CE3">
        <w:rPr>
          <w:bCs/>
          <w:sz w:val="28"/>
          <w:szCs w:val="28"/>
        </w:rPr>
        <w:t xml:space="preserve">т представленной отчетности. </w:t>
      </w:r>
    </w:p>
    <w:p w14:paraId="669B15C1" w14:textId="77777777" w:rsidR="00F439F0" w:rsidRPr="004E5C58" w:rsidRDefault="00F439F0" w:rsidP="00CC24F1">
      <w:pPr>
        <w:jc w:val="center"/>
        <w:rPr>
          <w:sz w:val="28"/>
          <w:szCs w:val="28"/>
          <w:u w:val="single"/>
        </w:rPr>
      </w:pPr>
    </w:p>
    <w:p w14:paraId="669E7736" w14:textId="70CB0A88" w:rsidR="006F12D0" w:rsidRPr="006A60DE" w:rsidRDefault="006F12D0" w:rsidP="00CC24F1">
      <w:pPr>
        <w:jc w:val="center"/>
        <w:rPr>
          <w:sz w:val="28"/>
          <w:szCs w:val="28"/>
          <w:u w:val="single"/>
        </w:rPr>
      </w:pPr>
      <w:r w:rsidRPr="006A60DE">
        <w:rPr>
          <w:sz w:val="28"/>
          <w:szCs w:val="28"/>
          <w:u w:val="single"/>
        </w:rPr>
        <w:t xml:space="preserve">Основные параметры бюджета сельского поселения </w:t>
      </w:r>
      <w:r w:rsidR="005662BF" w:rsidRPr="006A60DE">
        <w:rPr>
          <w:sz w:val="28"/>
          <w:szCs w:val="28"/>
          <w:u w:val="single"/>
        </w:rPr>
        <w:t>Нялинское</w:t>
      </w:r>
    </w:p>
    <w:p w14:paraId="38600230" w14:textId="77777777" w:rsidR="002E719B" w:rsidRPr="004E5C58" w:rsidRDefault="002E719B" w:rsidP="00CC24F1">
      <w:pPr>
        <w:jc w:val="center"/>
        <w:rPr>
          <w:sz w:val="28"/>
          <w:szCs w:val="10"/>
          <w:u w:val="single"/>
        </w:rPr>
      </w:pPr>
    </w:p>
    <w:p w14:paraId="6850343F" w14:textId="3CAD6ABB" w:rsidR="006F12D0" w:rsidRPr="006A60DE" w:rsidRDefault="006F12D0" w:rsidP="00CC24F1">
      <w:pPr>
        <w:jc w:val="both"/>
        <w:rPr>
          <w:sz w:val="28"/>
          <w:szCs w:val="28"/>
        </w:rPr>
      </w:pPr>
      <w:r w:rsidRPr="006A60DE">
        <w:rPr>
          <w:sz w:val="28"/>
          <w:szCs w:val="28"/>
        </w:rPr>
        <w:tab/>
        <w:t>Решением Совета депутатов се</w:t>
      </w:r>
      <w:r w:rsidR="00331EF6" w:rsidRPr="006A60DE">
        <w:rPr>
          <w:sz w:val="28"/>
          <w:szCs w:val="28"/>
        </w:rPr>
        <w:t xml:space="preserve">льского поселения </w:t>
      </w:r>
      <w:r w:rsidRPr="006A60DE">
        <w:rPr>
          <w:sz w:val="28"/>
          <w:szCs w:val="28"/>
        </w:rPr>
        <w:t xml:space="preserve">от </w:t>
      </w:r>
      <w:r w:rsidR="00331EF6" w:rsidRPr="006A60DE">
        <w:rPr>
          <w:sz w:val="28"/>
          <w:szCs w:val="28"/>
        </w:rPr>
        <w:t>2</w:t>
      </w:r>
      <w:r w:rsidR="006A60DE" w:rsidRPr="006A60DE">
        <w:rPr>
          <w:sz w:val="28"/>
          <w:szCs w:val="28"/>
        </w:rPr>
        <w:t>5.12.2023</w:t>
      </w:r>
      <w:r w:rsidR="00CC18A5" w:rsidRPr="006A60DE">
        <w:rPr>
          <w:sz w:val="28"/>
          <w:szCs w:val="28"/>
        </w:rPr>
        <w:t xml:space="preserve"> № </w:t>
      </w:r>
      <w:r w:rsidR="006A60DE" w:rsidRPr="006A60DE">
        <w:rPr>
          <w:sz w:val="28"/>
          <w:szCs w:val="28"/>
        </w:rPr>
        <w:t>17</w:t>
      </w:r>
      <w:r w:rsidRPr="006A60DE">
        <w:rPr>
          <w:sz w:val="28"/>
          <w:szCs w:val="28"/>
        </w:rPr>
        <w:t xml:space="preserve"> «О бюджете сельского поселения </w:t>
      </w:r>
      <w:r w:rsidR="005662BF" w:rsidRPr="006A60DE">
        <w:rPr>
          <w:sz w:val="28"/>
          <w:szCs w:val="28"/>
        </w:rPr>
        <w:t>Нялинское</w:t>
      </w:r>
      <w:r w:rsidRPr="006A60DE">
        <w:rPr>
          <w:sz w:val="28"/>
          <w:szCs w:val="28"/>
        </w:rPr>
        <w:t xml:space="preserve"> на </w:t>
      </w:r>
      <w:r w:rsidR="006A60DE" w:rsidRPr="006A60DE">
        <w:rPr>
          <w:sz w:val="28"/>
          <w:szCs w:val="28"/>
        </w:rPr>
        <w:t>2024</w:t>
      </w:r>
      <w:r w:rsidRPr="006A60DE">
        <w:rPr>
          <w:sz w:val="28"/>
          <w:szCs w:val="28"/>
        </w:rPr>
        <w:t xml:space="preserve"> год и плановый </w:t>
      </w:r>
      <w:r w:rsidRPr="006A60DE">
        <w:rPr>
          <w:sz w:val="28"/>
          <w:szCs w:val="28"/>
        </w:rPr>
        <w:lastRenderedPageBreak/>
        <w:t>период 202</w:t>
      </w:r>
      <w:r w:rsidR="00FB1C92" w:rsidRPr="006A60DE">
        <w:rPr>
          <w:sz w:val="28"/>
          <w:szCs w:val="28"/>
        </w:rPr>
        <w:t>5</w:t>
      </w:r>
      <w:r w:rsidRPr="006A60DE">
        <w:rPr>
          <w:sz w:val="28"/>
          <w:szCs w:val="28"/>
        </w:rPr>
        <w:t xml:space="preserve"> и 202</w:t>
      </w:r>
      <w:r w:rsidR="00FB1C92" w:rsidRPr="006A60DE">
        <w:rPr>
          <w:sz w:val="28"/>
          <w:szCs w:val="28"/>
        </w:rPr>
        <w:t>6</w:t>
      </w:r>
      <w:r w:rsidRPr="006A60DE">
        <w:rPr>
          <w:sz w:val="28"/>
          <w:szCs w:val="28"/>
        </w:rPr>
        <w:t xml:space="preserve"> годов» (в первоначальной редакции) утверждены основные характеристики бюджета сельского поселения на 202</w:t>
      </w:r>
      <w:r w:rsidR="00FB1C92" w:rsidRPr="006A60DE">
        <w:rPr>
          <w:sz w:val="28"/>
          <w:szCs w:val="28"/>
        </w:rPr>
        <w:t>4</w:t>
      </w:r>
      <w:r w:rsidRPr="006A60DE">
        <w:rPr>
          <w:sz w:val="28"/>
          <w:szCs w:val="28"/>
        </w:rPr>
        <w:t xml:space="preserve"> </w:t>
      </w:r>
      <w:r w:rsidR="00331EF6" w:rsidRPr="006A60DE">
        <w:rPr>
          <w:sz w:val="28"/>
          <w:szCs w:val="28"/>
        </w:rPr>
        <w:br/>
      </w:r>
      <w:r w:rsidRPr="006A60DE">
        <w:rPr>
          <w:sz w:val="28"/>
          <w:szCs w:val="28"/>
        </w:rPr>
        <w:t xml:space="preserve">год: доходы – </w:t>
      </w:r>
      <w:r w:rsidR="00FB1C92" w:rsidRPr="006A60DE">
        <w:rPr>
          <w:sz w:val="28"/>
          <w:szCs w:val="28"/>
        </w:rPr>
        <w:t>32 122,9</w:t>
      </w:r>
      <w:r w:rsidRPr="006A60DE">
        <w:rPr>
          <w:sz w:val="28"/>
          <w:szCs w:val="28"/>
        </w:rPr>
        <w:t xml:space="preserve"> тыс. рублей,</w:t>
      </w:r>
      <w:r w:rsidR="00331EF6" w:rsidRPr="006A60DE">
        <w:rPr>
          <w:sz w:val="28"/>
          <w:szCs w:val="28"/>
        </w:rPr>
        <w:t xml:space="preserve"> расходы</w:t>
      </w:r>
      <w:r w:rsidRPr="006A60DE">
        <w:rPr>
          <w:sz w:val="28"/>
          <w:szCs w:val="28"/>
        </w:rPr>
        <w:t xml:space="preserve"> – </w:t>
      </w:r>
      <w:r w:rsidR="00FB1C92" w:rsidRPr="006A60DE">
        <w:rPr>
          <w:sz w:val="28"/>
          <w:szCs w:val="28"/>
        </w:rPr>
        <w:t>32 122,9</w:t>
      </w:r>
      <w:r w:rsidR="00B0529D" w:rsidRPr="006A60DE">
        <w:rPr>
          <w:sz w:val="28"/>
          <w:szCs w:val="28"/>
        </w:rPr>
        <w:t xml:space="preserve"> </w:t>
      </w:r>
      <w:r w:rsidRPr="006A60DE">
        <w:rPr>
          <w:sz w:val="28"/>
          <w:szCs w:val="28"/>
        </w:rPr>
        <w:t xml:space="preserve">тыс. рублей, дефицит </w:t>
      </w:r>
      <w:r w:rsidR="00FA3BFD">
        <w:rPr>
          <w:sz w:val="28"/>
          <w:szCs w:val="28"/>
        </w:rPr>
        <w:t>(профицит) составляет</w:t>
      </w:r>
      <w:r w:rsidRPr="006A60DE">
        <w:rPr>
          <w:sz w:val="28"/>
          <w:szCs w:val="28"/>
        </w:rPr>
        <w:t xml:space="preserve"> 0,</w:t>
      </w:r>
      <w:r w:rsidR="00FA3BFD">
        <w:rPr>
          <w:sz w:val="28"/>
          <w:szCs w:val="28"/>
        </w:rPr>
        <w:t>0</w:t>
      </w:r>
      <w:r w:rsidRPr="006A60DE">
        <w:rPr>
          <w:sz w:val="28"/>
          <w:szCs w:val="28"/>
        </w:rPr>
        <w:t xml:space="preserve"> тыс. рублей.</w:t>
      </w:r>
    </w:p>
    <w:p w14:paraId="15165C8F" w14:textId="442B492A" w:rsidR="002E719B" w:rsidRPr="00664529" w:rsidRDefault="006F12D0" w:rsidP="00CC24F1">
      <w:pPr>
        <w:jc w:val="both"/>
        <w:rPr>
          <w:sz w:val="28"/>
          <w:szCs w:val="28"/>
        </w:rPr>
      </w:pPr>
      <w:r w:rsidRPr="006A60DE">
        <w:rPr>
          <w:sz w:val="28"/>
          <w:szCs w:val="28"/>
        </w:rPr>
        <w:tab/>
        <w:t>В ходе исполнения бюджета в 202</w:t>
      </w:r>
      <w:r w:rsidR="006A60DE">
        <w:rPr>
          <w:sz w:val="28"/>
          <w:szCs w:val="28"/>
        </w:rPr>
        <w:t>4</w:t>
      </w:r>
      <w:r w:rsidRPr="006A60DE">
        <w:rPr>
          <w:sz w:val="28"/>
          <w:szCs w:val="28"/>
        </w:rPr>
        <w:t xml:space="preserve"> году </w:t>
      </w:r>
      <w:r w:rsidR="00E6104E">
        <w:rPr>
          <w:sz w:val="28"/>
          <w:szCs w:val="28"/>
        </w:rPr>
        <w:t>в бюджет сельского поселения вне</w:t>
      </w:r>
      <w:r w:rsidRPr="006A60DE">
        <w:rPr>
          <w:sz w:val="28"/>
          <w:szCs w:val="28"/>
        </w:rPr>
        <w:t>с</w:t>
      </w:r>
      <w:r w:rsidR="00FA3BFD">
        <w:rPr>
          <w:sz w:val="28"/>
          <w:szCs w:val="28"/>
        </w:rPr>
        <w:t>ены</w:t>
      </w:r>
      <w:r w:rsidRPr="006A60DE">
        <w:rPr>
          <w:sz w:val="28"/>
          <w:szCs w:val="28"/>
        </w:rPr>
        <w:t xml:space="preserve"> изменения, в результате которых бюджет сельского поселения увеличился по доходам на </w:t>
      </w:r>
      <w:r w:rsidR="006A60DE" w:rsidRPr="00664529">
        <w:rPr>
          <w:sz w:val="28"/>
          <w:szCs w:val="28"/>
        </w:rPr>
        <w:t>4 368,0</w:t>
      </w:r>
      <w:r w:rsidR="007054B9" w:rsidRPr="00664529">
        <w:rPr>
          <w:sz w:val="28"/>
          <w:szCs w:val="28"/>
        </w:rPr>
        <w:t xml:space="preserve"> тыс. рублей </w:t>
      </w:r>
      <w:r w:rsidR="00C530F0" w:rsidRPr="00664529">
        <w:rPr>
          <w:sz w:val="28"/>
          <w:szCs w:val="28"/>
        </w:rPr>
        <w:t xml:space="preserve">или </w:t>
      </w:r>
      <w:r w:rsidR="002E719B" w:rsidRPr="00664529">
        <w:rPr>
          <w:sz w:val="28"/>
          <w:szCs w:val="28"/>
        </w:rPr>
        <w:t>1</w:t>
      </w:r>
      <w:r w:rsidR="006A60DE" w:rsidRPr="00664529">
        <w:rPr>
          <w:sz w:val="28"/>
          <w:szCs w:val="28"/>
        </w:rPr>
        <w:t>3,6 %</w:t>
      </w:r>
      <w:r w:rsidRPr="00664529">
        <w:rPr>
          <w:sz w:val="28"/>
          <w:szCs w:val="28"/>
        </w:rPr>
        <w:t xml:space="preserve"> </w:t>
      </w:r>
      <w:r w:rsidR="002E719B" w:rsidRPr="00664529">
        <w:rPr>
          <w:sz w:val="28"/>
          <w:szCs w:val="28"/>
        </w:rPr>
        <w:br/>
      </w:r>
      <w:r w:rsidRPr="00664529">
        <w:rPr>
          <w:sz w:val="28"/>
          <w:szCs w:val="28"/>
        </w:rPr>
        <w:t xml:space="preserve">и составил </w:t>
      </w:r>
      <w:r w:rsidR="00104567" w:rsidRPr="00664529">
        <w:rPr>
          <w:sz w:val="28"/>
          <w:szCs w:val="28"/>
        </w:rPr>
        <w:t>3</w:t>
      </w:r>
      <w:r w:rsidR="006A60DE" w:rsidRPr="00664529">
        <w:rPr>
          <w:sz w:val="28"/>
          <w:szCs w:val="28"/>
        </w:rPr>
        <w:t>6 490,9</w:t>
      </w:r>
      <w:r w:rsidRPr="00664529">
        <w:rPr>
          <w:sz w:val="28"/>
          <w:szCs w:val="28"/>
        </w:rPr>
        <w:t xml:space="preserve"> тыс. рублей, по расходам увеличился на </w:t>
      </w:r>
      <w:r w:rsidR="006A60DE" w:rsidRPr="00664529">
        <w:rPr>
          <w:sz w:val="28"/>
          <w:szCs w:val="28"/>
        </w:rPr>
        <w:t xml:space="preserve">9 585,7 </w:t>
      </w:r>
      <w:r w:rsidRPr="00664529">
        <w:rPr>
          <w:sz w:val="28"/>
          <w:szCs w:val="28"/>
        </w:rPr>
        <w:t xml:space="preserve">тыс. рублей или </w:t>
      </w:r>
      <w:r w:rsidR="008D10C4" w:rsidRPr="00664529">
        <w:rPr>
          <w:sz w:val="28"/>
          <w:szCs w:val="28"/>
        </w:rPr>
        <w:t>2</w:t>
      </w:r>
      <w:r w:rsidR="006A60DE" w:rsidRPr="00664529">
        <w:rPr>
          <w:sz w:val="28"/>
          <w:szCs w:val="28"/>
        </w:rPr>
        <w:t xml:space="preserve">9,8 </w:t>
      </w:r>
      <w:r w:rsidRPr="00664529">
        <w:rPr>
          <w:sz w:val="28"/>
          <w:szCs w:val="28"/>
        </w:rPr>
        <w:t xml:space="preserve">% и составил </w:t>
      </w:r>
      <w:r w:rsidR="006A60DE" w:rsidRPr="00664529">
        <w:rPr>
          <w:sz w:val="28"/>
          <w:szCs w:val="28"/>
        </w:rPr>
        <w:t>41 708,6</w:t>
      </w:r>
      <w:r w:rsidRPr="00664529">
        <w:rPr>
          <w:sz w:val="28"/>
          <w:szCs w:val="28"/>
        </w:rPr>
        <w:t xml:space="preserve"> тыс. рублей. Дефицит бюджета </w:t>
      </w:r>
      <w:r w:rsidR="002E719B" w:rsidRPr="00664529">
        <w:rPr>
          <w:sz w:val="28"/>
          <w:szCs w:val="28"/>
        </w:rPr>
        <w:br/>
      </w:r>
      <w:r w:rsidRPr="00664529">
        <w:rPr>
          <w:sz w:val="28"/>
          <w:szCs w:val="28"/>
        </w:rPr>
        <w:t xml:space="preserve">на конец отчетного периода утвержден в сумме </w:t>
      </w:r>
      <w:r w:rsidR="00664529" w:rsidRPr="00664529">
        <w:rPr>
          <w:sz w:val="28"/>
          <w:szCs w:val="28"/>
        </w:rPr>
        <w:t>5 217,7</w:t>
      </w:r>
      <w:r w:rsidRPr="00664529">
        <w:rPr>
          <w:sz w:val="28"/>
          <w:szCs w:val="28"/>
        </w:rPr>
        <w:t xml:space="preserve"> тыс. рублей.</w:t>
      </w:r>
    </w:p>
    <w:p w14:paraId="2E7FDA5E" w14:textId="4C6F70AD" w:rsidR="006F12D0" w:rsidRDefault="006F12D0" w:rsidP="00CC24F1">
      <w:pPr>
        <w:ind w:firstLine="709"/>
        <w:jc w:val="both"/>
        <w:rPr>
          <w:sz w:val="28"/>
          <w:szCs w:val="28"/>
        </w:rPr>
      </w:pPr>
      <w:r w:rsidRPr="00664529">
        <w:rPr>
          <w:sz w:val="28"/>
          <w:szCs w:val="28"/>
        </w:rPr>
        <w:t>Итоги исполнения бюджета сельского поселения за 202</w:t>
      </w:r>
      <w:r w:rsidR="00664529" w:rsidRPr="00664529">
        <w:rPr>
          <w:sz w:val="28"/>
          <w:szCs w:val="28"/>
        </w:rPr>
        <w:t>4</w:t>
      </w:r>
      <w:r w:rsidRPr="00664529">
        <w:rPr>
          <w:sz w:val="28"/>
          <w:szCs w:val="28"/>
        </w:rPr>
        <w:t xml:space="preserve"> год характеризуются следующими показателями: доходы исполнены в объеме </w:t>
      </w:r>
      <w:r w:rsidR="00664529" w:rsidRPr="00664529">
        <w:rPr>
          <w:sz w:val="28"/>
          <w:szCs w:val="28"/>
        </w:rPr>
        <w:t>35 466,1</w:t>
      </w:r>
      <w:r w:rsidRPr="00664529">
        <w:rPr>
          <w:sz w:val="28"/>
          <w:szCs w:val="28"/>
        </w:rPr>
        <w:t xml:space="preserve"> тыс. рублей или </w:t>
      </w:r>
      <w:r w:rsidR="002E719B" w:rsidRPr="00664529">
        <w:rPr>
          <w:sz w:val="28"/>
          <w:szCs w:val="28"/>
        </w:rPr>
        <w:t>9</w:t>
      </w:r>
      <w:r w:rsidR="00664529" w:rsidRPr="00664529">
        <w:rPr>
          <w:sz w:val="28"/>
          <w:szCs w:val="28"/>
        </w:rPr>
        <w:t xml:space="preserve">7,2 </w:t>
      </w:r>
      <w:r w:rsidRPr="00664529">
        <w:rPr>
          <w:sz w:val="28"/>
          <w:szCs w:val="28"/>
        </w:rPr>
        <w:t xml:space="preserve">% от уточненного плана; расходы исполнены в объеме </w:t>
      </w:r>
      <w:r w:rsidR="00664529" w:rsidRPr="00664529">
        <w:rPr>
          <w:sz w:val="28"/>
          <w:szCs w:val="28"/>
        </w:rPr>
        <w:t>37 040,3</w:t>
      </w:r>
      <w:r w:rsidRPr="00664529">
        <w:rPr>
          <w:sz w:val="28"/>
          <w:szCs w:val="28"/>
        </w:rPr>
        <w:t xml:space="preserve"> тыс. рублей или </w:t>
      </w:r>
      <w:r w:rsidR="008D10C4" w:rsidRPr="00664529">
        <w:rPr>
          <w:sz w:val="28"/>
          <w:szCs w:val="28"/>
        </w:rPr>
        <w:t>88,</w:t>
      </w:r>
      <w:r w:rsidR="00664529" w:rsidRPr="00664529">
        <w:rPr>
          <w:sz w:val="28"/>
          <w:szCs w:val="28"/>
        </w:rPr>
        <w:t>8</w:t>
      </w:r>
      <w:r w:rsidR="004E5C58">
        <w:rPr>
          <w:sz w:val="28"/>
          <w:szCs w:val="28"/>
        </w:rPr>
        <w:t xml:space="preserve"> % от уточненного плана;</w:t>
      </w:r>
      <w:r w:rsidR="004E5C58">
        <w:rPr>
          <w:sz w:val="28"/>
          <w:szCs w:val="28"/>
        </w:rPr>
        <w:br/>
      </w:r>
      <w:r w:rsidRPr="00664529">
        <w:rPr>
          <w:sz w:val="28"/>
          <w:szCs w:val="28"/>
        </w:rPr>
        <w:t>в результате исполнения бюджета сельского пос</w:t>
      </w:r>
      <w:r w:rsidR="00C530F0" w:rsidRPr="00664529">
        <w:rPr>
          <w:sz w:val="28"/>
          <w:szCs w:val="28"/>
        </w:rPr>
        <w:t>еления за 202</w:t>
      </w:r>
      <w:r w:rsidR="00664529" w:rsidRPr="00664529">
        <w:rPr>
          <w:sz w:val="28"/>
          <w:szCs w:val="28"/>
        </w:rPr>
        <w:t>4</w:t>
      </w:r>
      <w:r w:rsidR="00C530F0" w:rsidRPr="00664529">
        <w:rPr>
          <w:sz w:val="28"/>
          <w:szCs w:val="28"/>
        </w:rPr>
        <w:t xml:space="preserve"> год сложился </w:t>
      </w:r>
      <w:r w:rsidR="002E719B" w:rsidRPr="00664529">
        <w:rPr>
          <w:sz w:val="28"/>
          <w:szCs w:val="28"/>
        </w:rPr>
        <w:t xml:space="preserve">дефицит </w:t>
      </w:r>
      <w:r w:rsidRPr="00664529">
        <w:rPr>
          <w:sz w:val="28"/>
          <w:szCs w:val="28"/>
        </w:rPr>
        <w:t>в сумме</w:t>
      </w:r>
      <w:r w:rsidR="00664529" w:rsidRPr="00664529">
        <w:rPr>
          <w:sz w:val="28"/>
          <w:szCs w:val="28"/>
        </w:rPr>
        <w:t xml:space="preserve"> 1 574,2 </w:t>
      </w:r>
      <w:r w:rsidRPr="00664529">
        <w:rPr>
          <w:sz w:val="28"/>
          <w:szCs w:val="28"/>
        </w:rPr>
        <w:t>тыс. рублей.</w:t>
      </w:r>
    </w:p>
    <w:p w14:paraId="67C95854" w14:textId="4C14668A" w:rsidR="00E6104E" w:rsidRPr="003C1349" w:rsidRDefault="00C40290" w:rsidP="00CC24F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6104E">
        <w:rPr>
          <w:sz w:val="28"/>
          <w:szCs w:val="28"/>
        </w:rPr>
        <w:t xml:space="preserve">С учетом </w:t>
      </w:r>
      <w:r w:rsidRPr="0088425A">
        <w:rPr>
          <w:sz w:val="28"/>
          <w:szCs w:val="28"/>
        </w:rPr>
        <w:t xml:space="preserve">остатков на </w:t>
      </w:r>
      <w:r w:rsidRPr="00E6104E">
        <w:rPr>
          <w:sz w:val="28"/>
          <w:szCs w:val="28"/>
        </w:rPr>
        <w:t>счете по</w:t>
      </w:r>
      <w:r w:rsidR="00E6104E">
        <w:rPr>
          <w:sz w:val="28"/>
          <w:szCs w:val="28"/>
        </w:rPr>
        <w:t xml:space="preserve"> учету средств местного бюджета на</w:t>
      </w:r>
      <w:r w:rsidRPr="0088425A">
        <w:rPr>
          <w:sz w:val="28"/>
          <w:szCs w:val="28"/>
        </w:rPr>
        <w:t xml:space="preserve"> начало года и конец отчетного периода </w:t>
      </w:r>
      <w:r w:rsidR="00E6104E">
        <w:rPr>
          <w:sz w:val="28"/>
          <w:szCs w:val="28"/>
        </w:rPr>
        <w:t>(ф.</w:t>
      </w:r>
      <w:r w:rsidRPr="0088425A">
        <w:rPr>
          <w:sz w:val="28"/>
          <w:szCs w:val="28"/>
        </w:rPr>
        <w:t xml:space="preserve"> 0503178)</w:t>
      </w:r>
      <w:r w:rsidRPr="00E6104E">
        <w:rPr>
          <w:sz w:val="28"/>
          <w:szCs w:val="28"/>
        </w:rPr>
        <w:t xml:space="preserve"> р</w:t>
      </w:r>
      <w:r w:rsidR="004F6418" w:rsidRPr="00E6104E">
        <w:rPr>
          <w:sz w:val="28"/>
          <w:szCs w:val="28"/>
        </w:rPr>
        <w:t xml:space="preserve">азмер дефицита бюджета сельского поселения Нялинское </w:t>
      </w:r>
      <w:r w:rsidRPr="00E6104E">
        <w:rPr>
          <w:sz w:val="28"/>
          <w:szCs w:val="28"/>
        </w:rPr>
        <w:t>соответствует</w:t>
      </w:r>
      <w:r w:rsidR="004F6418" w:rsidRPr="00E6104E">
        <w:rPr>
          <w:sz w:val="28"/>
          <w:szCs w:val="28"/>
        </w:rPr>
        <w:t xml:space="preserve"> ограничениям, установленным </w:t>
      </w:r>
      <w:hyperlink r:id="rId8" w:history="1">
        <w:r w:rsidR="004F6418" w:rsidRPr="00E6104E">
          <w:rPr>
            <w:sz w:val="28"/>
            <w:szCs w:val="28"/>
          </w:rPr>
          <w:t>пунктами 2</w:t>
        </w:r>
      </w:hyperlink>
      <w:r w:rsidR="004F6418" w:rsidRPr="00E6104E">
        <w:rPr>
          <w:sz w:val="28"/>
          <w:szCs w:val="28"/>
        </w:rPr>
        <w:t xml:space="preserve"> и </w:t>
      </w:r>
      <w:hyperlink r:id="rId9" w:history="1">
        <w:r w:rsidR="004F6418" w:rsidRPr="00E6104E">
          <w:rPr>
            <w:sz w:val="28"/>
            <w:szCs w:val="28"/>
          </w:rPr>
          <w:t>3</w:t>
        </w:r>
      </w:hyperlink>
      <w:r w:rsidR="004F6418" w:rsidRPr="00E6104E">
        <w:rPr>
          <w:sz w:val="28"/>
          <w:szCs w:val="28"/>
        </w:rPr>
        <w:t xml:space="preserve"> </w:t>
      </w:r>
      <w:r w:rsidRPr="00E6104E">
        <w:rPr>
          <w:sz w:val="28"/>
          <w:szCs w:val="28"/>
        </w:rPr>
        <w:t xml:space="preserve">статьи 92.1 БК РФ и </w:t>
      </w:r>
      <w:r w:rsidRPr="0088425A">
        <w:rPr>
          <w:sz w:val="28"/>
          <w:szCs w:val="28"/>
        </w:rPr>
        <w:t xml:space="preserve">Приказом Департамента финансов ХМАО – Югры от 09.10.2023 № 20-ОД-131 </w:t>
      </w:r>
      <w:r w:rsidRPr="00E6104E">
        <w:rPr>
          <w:sz w:val="28"/>
          <w:szCs w:val="28"/>
        </w:rPr>
        <w:t xml:space="preserve">«Об утверждении перечней муниципальных образований Ханты-Мансийского автономного округа – Югры в соответствии с положениями пункта 5 статьи 136 Бюджетного кодекса Российской Федерации на 2024 год», которым </w:t>
      </w:r>
      <w:r w:rsidR="0088425A" w:rsidRPr="0088425A">
        <w:rPr>
          <w:sz w:val="28"/>
          <w:szCs w:val="28"/>
        </w:rPr>
        <w:t xml:space="preserve">сельское поселение </w:t>
      </w:r>
      <w:r w:rsidRPr="00E6104E">
        <w:rPr>
          <w:sz w:val="28"/>
          <w:szCs w:val="28"/>
        </w:rPr>
        <w:t>Нялинское включено</w:t>
      </w:r>
      <w:r w:rsidR="0088425A" w:rsidRPr="0088425A">
        <w:rPr>
          <w:sz w:val="28"/>
          <w:szCs w:val="28"/>
        </w:rPr>
        <w:t xml:space="preserve"> в перечень</w:t>
      </w:r>
      <w:r w:rsidR="00E6104E" w:rsidRPr="00E6104E">
        <w:rPr>
          <w:sz w:val="28"/>
          <w:szCs w:val="28"/>
        </w:rPr>
        <w:t xml:space="preserve"> муниципальных образований Ханты</w:t>
      </w:r>
      <w:r w:rsidR="004E5C58">
        <w:rPr>
          <w:sz w:val="28"/>
          <w:szCs w:val="28"/>
        </w:rPr>
        <w:t>-Мансийского автономного округа</w:t>
      </w:r>
      <w:r w:rsidR="004E5C58">
        <w:rPr>
          <w:sz w:val="28"/>
          <w:szCs w:val="28"/>
        </w:rPr>
        <w:br/>
      </w:r>
      <w:r w:rsidR="00E6104E" w:rsidRPr="00E6104E">
        <w:rPr>
          <w:sz w:val="28"/>
          <w:szCs w:val="28"/>
        </w:rPr>
        <w:t>– Югры, в бюджетах которых доля дотаций</w:t>
      </w:r>
      <w:r w:rsidR="00E6104E" w:rsidRPr="003C1349">
        <w:rPr>
          <w:bCs/>
          <w:sz w:val="28"/>
          <w:szCs w:val="28"/>
        </w:rPr>
        <w:t xml:space="preserve"> из других бюджетов бюджетной системы Российской Федерации </w:t>
      </w:r>
      <w:r w:rsidR="004E5C58">
        <w:rPr>
          <w:bCs/>
          <w:sz w:val="28"/>
          <w:szCs w:val="28"/>
        </w:rPr>
        <w:t>и (или) налоговых доходов</w:t>
      </w:r>
      <w:r w:rsidR="004E5C58">
        <w:rPr>
          <w:bCs/>
          <w:sz w:val="28"/>
          <w:szCs w:val="28"/>
        </w:rPr>
        <w:br/>
      </w:r>
      <w:r w:rsidR="00E6104E" w:rsidRPr="003C1349">
        <w:rPr>
          <w:bCs/>
          <w:sz w:val="28"/>
          <w:szCs w:val="28"/>
        </w:rPr>
        <w:t>по дополнительным нормативам отчислений в размере, не превышающем расчетного объема дотации на выравнивание бюджетной обеспеченности (части расчетного объема дотации), замененной дополнительными нормативами отчислений, в течение двух из трех последних отчетных финансовых лет (</w:t>
      </w:r>
      <w:r w:rsidR="00E6104E">
        <w:rPr>
          <w:bCs/>
          <w:sz w:val="28"/>
          <w:szCs w:val="28"/>
        </w:rPr>
        <w:t>2020–2022</w:t>
      </w:r>
      <w:r w:rsidR="00E6104E" w:rsidRPr="003C1349">
        <w:rPr>
          <w:bCs/>
          <w:sz w:val="28"/>
          <w:szCs w:val="28"/>
        </w:rPr>
        <w:t xml:space="preserve"> годы) превышала </w:t>
      </w:r>
      <w:r w:rsidR="00E6104E" w:rsidRPr="003C1349">
        <w:rPr>
          <w:sz w:val="28"/>
          <w:szCs w:val="28"/>
        </w:rPr>
        <w:t xml:space="preserve">50 </w:t>
      </w:r>
      <w:r w:rsidR="00E6104E" w:rsidRPr="003C1349">
        <w:rPr>
          <w:bCs/>
          <w:sz w:val="28"/>
          <w:szCs w:val="28"/>
        </w:rPr>
        <w:t>процентов доходов местного бюджета, за исключением субвенций и иных межбюджетных трансфертов, предоставляемых на</w:t>
      </w:r>
      <w:r w:rsidR="004E5C58">
        <w:rPr>
          <w:bCs/>
          <w:sz w:val="28"/>
          <w:szCs w:val="28"/>
        </w:rPr>
        <w:t xml:space="preserve"> осуществление части полномочий</w:t>
      </w:r>
      <w:r w:rsidR="004E5C58">
        <w:rPr>
          <w:bCs/>
          <w:sz w:val="28"/>
          <w:szCs w:val="28"/>
        </w:rPr>
        <w:br/>
      </w:r>
      <w:r w:rsidR="00E6104E" w:rsidRPr="003C1349">
        <w:rPr>
          <w:bCs/>
          <w:sz w:val="28"/>
          <w:szCs w:val="28"/>
        </w:rPr>
        <w:t>по решению вопросов местного значения в соответствии с соглашениями, заключенными муниципальным районом и поселениями</w:t>
      </w:r>
      <w:r w:rsidR="00E6104E">
        <w:rPr>
          <w:bCs/>
          <w:sz w:val="28"/>
          <w:szCs w:val="28"/>
        </w:rPr>
        <w:t>.</w:t>
      </w:r>
    </w:p>
    <w:p w14:paraId="79E916F8" w14:textId="2C88D59C" w:rsidR="006F12D0" w:rsidRPr="00664529" w:rsidRDefault="006F12D0" w:rsidP="00CC24F1">
      <w:pPr>
        <w:jc w:val="both"/>
        <w:rPr>
          <w:sz w:val="28"/>
          <w:szCs w:val="28"/>
        </w:rPr>
      </w:pPr>
      <w:r w:rsidRPr="00664529">
        <w:rPr>
          <w:sz w:val="28"/>
          <w:szCs w:val="28"/>
        </w:rPr>
        <w:tab/>
        <w:t xml:space="preserve">Исполнение основных характеристик бюджета сельского поселения по отчету об исполнении бюджета и по результатам проверки приведены </w:t>
      </w:r>
      <w:r w:rsidR="002E719B" w:rsidRPr="00664529">
        <w:rPr>
          <w:sz w:val="28"/>
          <w:szCs w:val="28"/>
        </w:rPr>
        <w:br/>
      </w:r>
      <w:r w:rsidRPr="00664529">
        <w:rPr>
          <w:sz w:val="28"/>
          <w:szCs w:val="28"/>
        </w:rPr>
        <w:t>в Таблице 1.</w:t>
      </w:r>
    </w:p>
    <w:p w14:paraId="55005FAE" w14:textId="543F5811" w:rsidR="006F12D0" w:rsidRPr="00664529" w:rsidRDefault="00240494" w:rsidP="00CC24F1">
      <w:pPr>
        <w:ind w:left="7080"/>
        <w:jc w:val="center"/>
        <w:rPr>
          <w:sz w:val="16"/>
          <w:szCs w:val="16"/>
        </w:rPr>
      </w:pPr>
      <w:r w:rsidRPr="00664529">
        <w:rPr>
          <w:sz w:val="16"/>
          <w:szCs w:val="16"/>
        </w:rPr>
        <w:t xml:space="preserve">                              </w:t>
      </w:r>
      <w:r w:rsidR="006F12D0" w:rsidRPr="00664529">
        <w:rPr>
          <w:sz w:val="16"/>
          <w:szCs w:val="16"/>
        </w:rPr>
        <w:t>Таблица 1</w:t>
      </w:r>
      <w:r w:rsidRPr="00664529">
        <w:rPr>
          <w:sz w:val="16"/>
          <w:szCs w:val="16"/>
        </w:rPr>
        <w:br/>
      </w:r>
      <w:r w:rsidR="006F12D0" w:rsidRPr="00664529">
        <w:rPr>
          <w:sz w:val="16"/>
          <w:szCs w:val="16"/>
        </w:rPr>
        <w:t xml:space="preserve"> </w:t>
      </w:r>
      <w:r w:rsidRPr="00664529">
        <w:rPr>
          <w:sz w:val="16"/>
          <w:szCs w:val="16"/>
        </w:rPr>
        <w:t xml:space="preserve">                            </w:t>
      </w:r>
      <w:r w:rsidR="006F12D0" w:rsidRPr="00664529">
        <w:rPr>
          <w:sz w:val="16"/>
          <w:szCs w:val="16"/>
        </w:rPr>
        <w:t>тыс. рублей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86"/>
        <w:gridCol w:w="1080"/>
        <w:gridCol w:w="1492"/>
        <w:gridCol w:w="990"/>
        <w:gridCol w:w="1125"/>
        <w:gridCol w:w="1123"/>
        <w:gridCol w:w="1099"/>
        <w:gridCol w:w="1092"/>
      </w:tblGrid>
      <w:tr w:rsidR="006F12D0" w:rsidRPr="004F4EAC" w14:paraId="48D813F1" w14:textId="77777777" w:rsidTr="00240494">
        <w:trPr>
          <w:jc w:val="center"/>
        </w:trPr>
        <w:tc>
          <w:tcPr>
            <w:tcW w:w="1286" w:type="dxa"/>
            <w:vMerge w:val="restart"/>
            <w:shd w:val="clear" w:color="auto" w:fill="auto"/>
          </w:tcPr>
          <w:p w14:paraId="0A6377C5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24F68713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20A8BAD2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0413D8BE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086EAB52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664529">
              <w:rPr>
                <w:rFonts w:eastAsia="Calibri"/>
                <w:b/>
                <w:sz w:val="14"/>
                <w:szCs w:val="14"/>
              </w:rPr>
              <w:t>Наименование показателей</w:t>
            </w:r>
          </w:p>
        </w:tc>
        <w:tc>
          <w:tcPr>
            <w:tcW w:w="2572" w:type="dxa"/>
            <w:gridSpan w:val="2"/>
            <w:shd w:val="clear" w:color="auto" w:fill="auto"/>
            <w:hideMark/>
          </w:tcPr>
          <w:p w14:paraId="18AF2868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664529">
              <w:rPr>
                <w:rFonts w:eastAsia="Calibri"/>
                <w:b/>
                <w:sz w:val="14"/>
                <w:szCs w:val="14"/>
              </w:rPr>
              <w:t>Утверждено</w:t>
            </w:r>
          </w:p>
        </w:tc>
        <w:tc>
          <w:tcPr>
            <w:tcW w:w="990" w:type="dxa"/>
            <w:vMerge w:val="restart"/>
            <w:shd w:val="clear" w:color="auto" w:fill="auto"/>
          </w:tcPr>
          <w:p w14:paraId="12ADD96D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327AF48E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3204A9C7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77F207FD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1B2966CE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664529">
              <w:rPr>
                <w:rFonts w:eastAsia="Calibri"/>
                <w:b/>
                <w:sz w:val="14"/>
                <w:szCs w:val="14"/>
              </w:rPr>
              <w:t>Отклонение (гр.2-гр.3)</w:t>
            </w:r>
          </w:p>
        </w:tc>
        <w:tc>
          <w:tcPr>
            <w:tcW w:w="2248" w:type="dxa"/>
            <w:gridSpan w:val="2"/>
            <w:shd w:val="clear" w:color="auto" w:fill="auto"/>
            <w:hideMark/>
          </w:tcPr>
          <w:p w14:paraId="1E59A3E9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664529">
              <w:rPr>
                <w:rFonts w:eastAsia="Calibri"/>
                <w:b/>
                <w:sz w:val="14"/>
                <w:szCs w:val="14"/>
              </w:rPr>
              <w:t>Исполнено</w:t>
            </w:r>
          </w:p>
        </w:tc>
        <w:tc>
          <w:tcPr>
            <w:tcW w:w="1099" w:type="dxa"/>
            <w:vMerge w:val="restart"/>
            <w:shd w:val="clear" w:color="auto" w:fill="auto"/>
          </w:tcPr>
          <w:p w14:paraId="6FF1E886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2E725671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736AE6F8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672BA197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0FE31478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664529">
              <w:rPr>
                <w:rFonts w:eastAsia="Calibri"/>
                <w:b/>
                <w:sz w:val="14"/>
                <w:szCs w:val="14"/>
              </w:rPr>
              <w:t>Отклонение (гр.5-гр.6)</w:t>
            </w:r>
          </w:p>
        </w:tc>
        <w:tc>
          <w:tcPr>
            <w:tcW w:w="1092" w:type="dxa"/>
            <w:vMerge w:val="restart"/>
            <w:shd w:val="clear" w:color="auto" w:fill="auto"/>
          </w:tcPr>
          <w:p w14:paraId="159507AD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115447A6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694D6FF0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5ACC32B6" w14:textId="77777777" w:rsidR="006F12D0" w:rsidRPr="00664529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66C258DD" w14:textId="77777777" w:rsidR="006F12D0" w:rsidRPr="004F4EAC" w:rsidRDefault="006F12D0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664529">
              <w:rPr>
                <w:rFonts w:eastAsia="Calibri"/>
                <w:b/>
                <w:sz w:val="14"/>
                <w:szCs w:val="14"/>
              </w:rPr>
              <w:t>Исполнение %</w:t>
            </w:r>
          </w:p>
        </w:tc>
      </w:tr>
      <w:tr w:rsidR="002E719B" w:rsidRPr="004F4EAC" w14:paraId="2F8A9F98" w14:textId="77777777" w:rsidTr="00240494">
        <w:trPr>
          <w:jc w:val="center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14:paraId="2481CF7B" w14:textId="77777777" w:rsidR="002E719B" w:rsidRPr="004F4EAC" w:rsidRDefault="002E719B" w:rsidP="00CC24F1">
            <w:pPr>
              <w:rPr>
                <w:rFonts w:eastAsia="Calibri"/>
                <w:b/>
                <w:sz w:val="14"/>
                <w:szCs w:val="14"/>
              </w:rPr>
            </w:pPr>
          </w:p>
        </w:tc>
        <w:tc>
          <w:tcPr>
            <w:tcW w:w="1080" w:type="dxa"/>
            <w:shd w:val="clear" w:color="auto" w:fill="auto"/>
            <w:hideMark/>
          </w:tcPr>
          <w:p w14:paraId="23016DBD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08DBAD27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6E8E5B33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4F4EAC">
              <w:rPr>
                <w:rFonts w:eastAsia="Calibri"/>
                <w:b/>
                <w:sz w:val="14"/>
                <w:szCs w:val="14"/>
              </w:rPr>
              <w:t>по данным отчета об исполнении бюджета</w:t>
            </w:r>
          </w:p>
        </w:tc>
        <w:tc>
          <w:tcPr>
            <w:tcW w:w="1492" w:type="dxa"/>
            <w:shd w:val="clear" w:color="auto" w:fill="auto"/>
            <w:vAlign w:val="center"/>
            <w:hideMark/>
          </w:tcPr>
          <w:p w14:paraId="664DAFE8" w14:textId="1443F49F" w:rsidR="002E719B" w:rsidRPr="004F4EAC" w:rsidRDefault="002E719B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4F4EAC">
              <w:rPr>
                <w:b/>
                <w:bCs/>
                <w:sz w:val="14"/>
                <w:szCs w:val="14"/>
              </w:rPr>
              <w:t>в соответствии с решением Совета депутатов сельского поселения от 2</w:t>
            </w:r>
            <w:r w:rsidR="004F4EAC">
              <w:rPr>
                <w:b/>
                <w:bCs/>
                <w:sz w:val="14"/>
                <w:szCs w:val="14"/>
              </w:rPr>
              <w:t>5.12.2023</w:t>
            </w:r>
            <w:r w:rsidRPr="004F4EAC">
              <w:rPr>
                <w:b/>
                <w:bCs/>
                <w:sz w:val="14"/>
                <w:szCs w:val="14"/>
              </w:rPr>
              <w:t xml:space="preserve"> № </w:t>
            </w:r>
            <w:r w:rsidR="004F4EAC">
              <w:rPr>
                <w:b/>
                <w:bCs/>
                <w:sz w:val="14"/>
                <w:szCs w:val="14"/>
              </w:rPr>
              <w:t>17</w:t>
            </w:r>
            <w:r w:rsidRPr="004F4EAC">
              <w:rPr>
                <w:b/>
                <w:bCs/>
                <w:sz w:val="14"/>
                <w:szCs w:val="14"/>
              </w:rPr>
              <w:t xml:space="preserve"> (с изменениями от </w:t>
            </w:r>
            <w:r w:rsidR="004F4EAC">
              <w:rPr>
                <w:b/>
                <w:bCs/>
                <w:sz w:val="14"/>
                <w:szCs w:val="14"/>
              </w:rPr>
              <w:t>12.12.2024 № 27</w:t>
            </w:r>
            <w:r w:rsidRPr="004F4EAC">
              <w:rPr>
                <w:b/>
                <w:bCs/>
                <w:sz w:val="14"/>
                <w:szCs w:val="14"/>
              </w:rPr>
              <w:t>)</w:t>
            </w:r>
          </w:p>
        </w:tc>
        <w:tc>
          <w:tcPr>
            <w:tcW w:w="990" w:type="dxa"/>
            <w:vMerge/>
            <w:shd w:val="clear" w:color="auto" w:fill="auto"/>
            <w:vAlign w:val="center"/>
            <w:hideMark/>
          </w:tcPr>
          <w:p w14:paraId="4D624533" w14:textId="77777777" w:rsidR="002E719B" w:rsidRPr="004F4EAC" w:rsidRDefault="002E719B" w:rsidP="00CC24F1">
            <w:pPr>
              <w:rPr>
                <w:rFonts w:eastAsia="Calibri"/>
                <w:b/>
                <w:sz w:val="14"/>
                <w:szCs w:val="14"/>
              </w:rPr>
            </w:pPr>
          </w:p>
        </w:tc>
        <w:tc>
          <w:tcPr>
            <w:tcW w:w="1125" w:type="dxa"/>
            <w:shd w:val="clear" w:color="auto" w:fill="auto"/>
          </w:tcPr>
          <w:p w14:paraId="4E05A146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4908DBE9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73E95F8B" w14:textId="77777777" w:rsidR="002E719B" w:rsidRPr="004F4EAC" w:rsidRDefault="002E719B" w:rsidP="00CC24F1">
            <w:pPr>
              <w:jc w:val="center"/>
              <w:rPr>
                <w:rFonts w:eastAsia="Calibri"/>
                <w:sz w:val="14"/>
                <w:szCs w:val="14"/>
              </w:rPr>
            </w:pPr>
            <w:r w:rsidRPr="004F4EAC">
              <w:rPr>
                <w:rFonts w:eastAsia="Calibri"/>
                <w:b/>
                <w:sz w:val="14"/>
                <w:szCs w:val="14"/>
              </w:rPr>
              <w:t>по данным отчета об исполнении бюджета</w:t>
            </w:r>
          </w:p>
        </w:tc>
        <w:tc>
          <w:tcPr>
            <w:tcW w:w="1123" w:type="dxa"/>
            <w:shd w:val="clear" w:color="auto" w:fill="auto"/>
          </w:tcPr>
          <w:p w14:paraId="5B0358E5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2A763DB5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</w:p>
          <w:p w14:paraId="152A0D8B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4"/>
                <w:szCs w:val="14"/>
              </w:rPr>
            </w:pPr>
            <w:r w:rsidRPr="004F4EAC">
              <w:rPr>
                <w:rFonts w:eastAsia="Calibri"/>
                <w:b/>
                <w:sz w:val="14"/>
                <w:szCs w:val="14"/>
              </w:rPr>
              <w:t>по результатам проверки</w:t>
            </w:r>
          </w:p>
        </w:tc>
        <w:tc>
          <w:tcPr>
            <w:tcW w:w="0" w:type="auto"/>
            <w:vMerge/>
            <w:shd w:val="clear" w:color="auto" w:fill="auto"/>
            <w:vAlign w:val="center"/>
            <w:hideMark/>
          </w:tcPr>
          <w:p w14:paraId="0956373C" w14:textId="77777777" w:rsidR="002E719B" w:rsidRPr="004F4EAC" w:rsidRDefault="002E719B" w:rsidP="00CC24F1">
            <w:pPr>
              <w:rPr>
                <w:rFonts w:eastAsia="Calibri"/>
                <w:b/>
                <w:sz w:val="14"/>
                <w:szCs w:val="14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  <w:hideMark/>
          </w:tcPr>
          <w:p w14:paraId="4B91B2F1" w14:textId="77777777" w:rsidR="002E719B" w:rsidRPr="004F4EAC" w:rsidRDefault="002E719B" w:rsidP="00CC24F1">
            <w:pPr>
              <w:rPr>
                <w:rFonts w:eastAsia="Calibri"/>
                <w:b/>
                <w:sz w:val="14"/>
                <w:szCs w:val="14"/>
              </w:rPr>
            </w:pPr>
          </w:p>
        </w:tc>
      </w:tr>
      <w:tr w:rsidR="002E719B" w:rsidRPr="004F4EAC" w14:paraId="116AF71F" w14:textId="77777777" w:rsidTr="00240494">
        <w:trPr>
          <w:jc w:val="center"/>
        </w:trPr>
        <w:tc>
          <w:tcPr>
            <w:tcW w:w="1286" w:type="dxa"/>
            <w:shd w:val="clear" w:color="auto" w:fill="auto"/>
            <w:hideMark/>
          </w:tcPr>
          <w:p w14:paraId="74194E1A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4F4EAC">
              <w:rPr>
                <w:rFonts w:eastAsia="Calibri"/>
                <w:b/>
                <w:sz w:val="16"/>
                <w:szCs w:val="16"/>
              </w:rPr>
              <w:lastRenderedPageBreak/>
              <w:t>1</w:t>
            </w:r>
          </w:p>
        </w:tc>
        <w:tc>
          <w:tcPr>
            <w:tcW w:w="1080" w:type="dxa"/>
            <w:shd w:val="clear" w:color="auto" w:fill="auto"/>
            <w:hideMark/>
          </w:tcPr>
          <w:p w14:paraId="09D62B04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4F4EAC">
              <w:rPr>
                <w:rFonts w:eastAsia="Calibri"/>
                <w:b/>
                <w:sz w:val="16"/>
                <w:szCs w:val="16"/>
              </w:rPr>
              <w:t>2</w:t>
            </w:r>
          </w:p>
        </w:tc>
        <w:tc>
          <w:tcPr>
            <w:tcW w:w="1492" w:type="dxa"/>
            <w:shd w:val="clear" w:color="auto" w:fill="auto"/>
            <w:vAlign w:val="center"/>
            <w:hideMark/>
          </w:tcPr>
          <w:p w14:paraId="783CFDC2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4F4EAC">
              <w:rPr>
                <w:rFonts w:eastAsia="Calibri"/>
                <w:b/>
                <w:sz w:val="16"/>
                <w:szCs w:val="16"/>
              </w:rPr>
              <w:t>3</w:t>
            </w:r>
          </w:p>
        </w:tc>
        <w:tc>
          <w:tcPr>
            <w:tcW w:w="990" w:type="dxa"/>
            <w:shd w:val="clear" w:color="auto" w:fill="auto"/>
            <w:vAlign w:val="bottom"/>
            <w:hideMark/>
          </w:tcPr>
          <w:p w14:paraId="56DFFC5A" w14:textId="3359BBCB" w:rsidR="002E719B" w:rsidRPr="004F4EAC" w:rsidRDefault="002E719B" w:rsidP="00CC24F1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</w:tc>
        <w:tc>
          <w:tcPr>
            <w:tcW w:w="1125" w:type="dxa"/>
            <w:shd w:val="clear" w:color="auto" w:fill="auto"/>
            <w:hideMark/>
          </w:tcPr>
          <w:p w14:paraId="69E0F2B7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4F4EAC">
              <w:rPr>
                <w:rFonts w:eastAsia="Calibri"/>
                <w:b/>
                <w:sz w:val="16"/>
                <w:szCs w:val="16"/>
              </w:rPr>
              <w:t>5</w:t>
            </w:r>
          </w:p>
        </w:tc>
        <w:tc>
          <w:tcPr>
            <w:tcW w:w="1123" w:type="dxa"/>
            <w:shd w:val="clear" w:color="auto" w:fill="auto"/>
            <w:hideMark/>
          </w:tcPr>
          <w:p w14:paraId="75CC5781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4F4EAC">
              <w:rPr>
                <w:rFonts w:eastAsia="Calibri"/>
                <w:b/>
                <w:sz w:val="16"/>
                <w:szCs w:val="16"/>
              </w:rPr>
              <w:t>6</w:t>
            </w:r>
          </w:p>
        </w:tc>
        <w:tc>
          <w:tcPr>
            <w:tcW w:w="1099" w:type="dxa"/>
            <w:shd w:val="clear" w:color="auto" w:fill="auto"/>
            <w:hideMark/>
          </w:tcPr>
          <w:p w14:paraId="3B45E7D3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4F4EAC">
              <w:rPr>
                <w:rFonts w:eastAsia="Calibri"/>
                <w:b/>
                <w:sz w:val="16"/>
                <w:szCs w:val="16"/>
              </w:rPr>
              <w:t>7</w:t>
            </w:r>
          </w:p>
        </w:tc>
        <w:tc>
          <w:tcPr>
            <w:tcW w:w="1092" w:type="dxa"/>
            <w:shd w:val="clear" w:color="auto" w:fill="auto"/>
            <w:hideMark/>
          </w:tcPr>
          <w:p w14:paraId="03DB5C27" w14:textId="77777777" w:rsidR="002E719B" w:rsidRPr="004F4EAC" w:rsidRDefault="002E719B" w:rsidP="00CC24F1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4F4EAC">
              <w:rPr>
                <w:rFonts w:eastAsia="Calibri"/>
                <w:b/>
                <w:sz w:val="16"/>
                <w:szCs w:val="16"/>
              </w:rPr>
              <w:t>8</w:t>
            </w:r>
          </w:p>
        </w:tc>
      </w:tr>
      <w:tr w:rsidR="00664529" w:rsidRPr="004F4EAC" w14:paraId="1886230D" w14:textId="77777777" w:rsidTr="00087286">
        <w:trPr>
          <w:jc w:val="center"/>
        </w:trPr>
        <w:tc>
          <w:tcPr>
            <w:tcW w:w="1286" w:type="dxa"/>
            <w:shd w:val="clear" w:color="auto" w:fill="auto"/>
            <w:vAlign w:val="center"/>
            <w:hideMark/>
          </w:tcPr>
          <w:p w14:paraId="4F972785" w14:textId="77777777" w:rsidR="00664529" w:rsidRPr="004F4EAC" w:rsidRDefault="00664529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4F4EAC">
              <w:rPr>
                <w:b/>
                <w:bCs/>
                <w:color w:val="000000"/>
                <w:sz w:val="16"/>
                <w:szCs w:val="16"/>
              </w:rPr>
              <w:t>Доходы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14:paraId="74D3E930" w14:textId="64F72EE8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4F4EAC">
              <w:rPr>
                <w:bCs/>
                <w:color w:val="000000"/>
                <w:sz w:val="16"/>
                <w:szCs w:val="16"/>
              </w:rPr>
              <w:t>36 490,9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A5C868" w14:textId="5EB483D6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664529">
              <w:rPr>
                <w:bCs/>
                <w:color w:val="000000"/>
                <w:sz w:val="16"/>
                <w:szCs w:val="16"/>
              </w:rPr>
              <w:t>36 490,9</w:t>
            </w:r>
          </w:p>
        </w:tc>
        <w:tc>
          <w:tcPr>
            <w:tcW w:w="990" w:type="dxa"/>
            <w:shd w:val="clear" w:color="auto" w:fill="auto"/>
            <w:vAlign w:val="center"/>
            <w:hideMark/>
          </w:tcPr>
          <w:p w14:paraId="7305FBE5" w14:textId="0C3FF8E9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4F4EAC">
              <w:rPr>
                <w:bCs/>
                <w:color w:val="000000"/>
                <w:sz w:val="16"/>
                <w:szCs w:val="16"/>
              </w:rPr>
              <w:t>-4 222,3</w:t>
            </w:r>
          </w:p>
        </w:tc>
        <w:tc>
          <w:tcPr>
            <w:tcW w:w="1125" w:type="dxa"/>
            <w:shd w:val="clear" w:color="auto" w:fill="auto"/>
            <w:vAlign w:val="center"/>
            <w:hideMark/>
          </w:tcPr>
          <w:p w14:paraId="479D7049" w14:textId="6C999B24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4F4EAC">
              <w:rPr>
                <w:bCs/>
                <w:color w:val="000000"/>
                <w:sz w:val="16"/>
                <w:szCs w:val="16"/>
              </w:rPr>
              <w:t>35 466,1</w:t>
            </w:r>
          </w:p>
        </w:tc>
        <w:tc>
          <w:tcPr>
            <w:tcW w:w="1123" w:type="dxa"/>
            <w:shd w:val="clear" w:color="auto" w:fill="auto"/>
            <w:vAlign w:val="center"/>
            <w:hideMark/>
          </w:tcPr>
          <w:p w14:paraId="7DE97BB4" w14:textId="77E2F88B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4F4EAC">
              <w:rPr>
                <w:bCs/>
                <w:color w:val="000000"/>
                <w:sz w:val="16"/>
                <w:szCs w:val="16"/>
              </w:rPr>
              <w:t>35 466,1</w:t>
            </w: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14:paraId="013BAAC5" w14:textId="377B3216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4F4EAC">
              <w:rPr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092" w:type="dxa"/>
            <w:shd w:val="clear" w:color="auto" w:fill="auto"/>
            <w:vAlign w:val="center"/>
            <w:hideMark/>
          </w:tcPr>
          <w:p w14:paraId="6912FD23" w14:textId="264F1A03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4F4EAC">
              <w:rPr>
                <w:bCs/>
                <w:color w:val="000000"/>
                <w:sz w:val="16"/>
                <w:szCs w:val="16"/>
              </w:rPr>
              <w:t>97,2</w:t>
            </w:r>
          </w:p>
        </w:tc>
      </w:tr>
      <w:tr w:rsidR="00664529" w:rsidRPr="004F4EAC" w14:paraId="397786BE" w14:textId="77777777" w:rsidTr="00FA3BFD">
        <w:trPr>
          <w:jc w:val="center"/>
        </w:trPr>
        <w:tc>
          <w:tcPr>
            <w:tcW w:w="1286" w:type="dxa"/>
            <w:shd w:val="clear" w:color="auto" w:fill="auto"/>
            <w:vAlign w:val="center"/>
            <w:hideMark/>
          </w:tcPr>
          <w:p w14:paraId="6CFB67E9" w14:textId="77777777" w:rsidR="00664529" w:rsidRPr="004F4EAC" w:rsidRDefault="00664529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4F4EAC">
              <w:rPr>
                <w:b/>
                <w:bCs/>
                <w:color w:val="000000"/>
                <w:sz w:val="16"/>
                <w:szCs w:val="16"/>
              </w:rPr>
              <w:t>Расходы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14:paraId="03CE4CB6" w14:textId="44591326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4F4EAC">
              <w:rPr>
                <w:bCs/>
                <w:color w:val="000000"/>
                <w:sz w:val="16"/>
                <w:szCs w:val="16"/>
              </w:rPr>
              <w:t>41 708,6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61875C" w14:textId="026F43D0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664529">
              <w:rPr>
                <w:bCs/>
                <w:color w:val="000000"/>
                <w:sz w:val="16"/>
                <w:szCs w:val="16"/>
              </w:rPr>
              <w:t>41 708,6</w:t>
            </w:r>
          </w:p>
        </w:tc>
        <w:tc>
          <w:tcPr>
            <w:tcW w:w="990" w:type="dxa"/>
            <w:shd w:val="clear" w:color="auto" w:fill="auto"/>
            <w:vAlign w:val="center"/>
            <w:hideMark/>
          </w:tcPr>
          <w:p w14:paraId="64929276" w14:textId="3A6371CD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4F4EAC">
              <w:rPr>
                <w:bCs/>
                <w:color w:val="000000"/>
                <w:sz w:val="16"/>
                <w:szCs w:val="16"/>
              </w:rPr>
              <w:t>-4 908,5</w:t>
            </w:r>
          </w:p>
        </w:tc>
        <w:tc>
          <w:tcPr>
            <w:tcW w:w="1125" w:type="dxa"/>
            <w:shd w:val="clear" w:color="auto" w:fill="auto"/>
            <w:vAlign w:val="center"/>
            <w:hideMark/>
          </w:tcPr>
          <w:p w14:paraId="6609A1FD" w14:textId="013F4714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4F4EAC">
              <w:rPr>
                <w:bCs/>
                <w:color w:val="000000"/>
                <w:sz w:val="16"/>
                <w:szCs w:val="16"/>
              </w:rPr>
              <w:t>37 040,3</w:t>
            </w:r>
          </w:p>
        </w:tc>
        <w:tc>
          <w:tcPr>
            <w:tcW w:w="1123" w:type="dxa"/>
            <w:shd w:val="clear" w:color="auto" w:fill="auto"/>
            <w:vAlign w:val="center"/>
            <w:hideMark/>
          </w:tcPr>
          <w:p w14:paraId="1A98610C" w14:textId="6DBC26B4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4F4EAC">
              <w:rPr>
                <w:bCs/>
                <w:color w:val="000000"/>
                <w:sz w:val="16"/>
                <w:szCs w:val="16"/>
              </w:rPr>
              <w:t>37 040,3</w:t>
            </w: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14:paraId="62CFBFAE" w14:textId="52DF9E88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4F4EAC">
              <w:rPr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092" w:type="dxa"/>
            <w:shd w:val="clear" w:color="auto" w:fill="auto"/>
            <w:vAlign w:val="center"/>
            <w:hideMark/>
          </w:tcPr>
          <w:p w14:paraId="56F96A80" w14:textId="73EC73F9" w:rsidR="00664529" w:rsidRPr="004F4EAC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4F4EAC">
              <w:rPr>
                <w:bCs/>
                <w:color w:val="000000"/>
                <w:sz w:val="16"/>
                <w:szCs w:val="16"/>
              </w:rPr>
              <w:t>88,8</w:t>
            </w:r>
          </w:p>
        </w:tc>
      </w:tr>
      <w:tr w:rsidR="00664529" w:rsidRPr="000E5521" w14:paraId="1067326A" w14:textId="77777777" w:rsidTr="00FA3BFD">
        <w:trPr>
          <w:jc w:val="center"/>
        </w:trPr>
        <w:tc>
          <w:tcPr>
            <w:tcW w:w="1286" w:type="dxa"/>
            <w:shd w:val="clear" w:color="auto" w:fill="auto"/>
            <w:vAlign w:val="center"/>
            <w:hideMark/>
          </w:tcPr>
          <w:p w14:paraId="3979037C" w14:textId="77777777" w:rsidR="00664529" w:rsidRPr="000E5521" w:rsidRDefault="00664529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E5521">
              <w:rPr>
                <w:b/>
                <w:bCs/>
                <w:color w:val="000000"/>
                <w:sz w:val="16"/>
                <w:szCs w:val="16"/>
              </w:rPr>
              <w:t xml:space="preserve">Дефицит 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14:paraId="72878B6E" w14:textId="55A12E50" w:rsidR="00664529" w:rsidRPr="000E5521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0E5521">
              <w:rPr>
                <w:bCs/>
                <w:color w:val="000000"/>
                <w:sz w:val="16"/>
                <w:szCs w:val="16"/>
              </w:rPr>
              <w:t>-5 217,7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CDD91" w14:textId="09BF7A3B" w:rsidR="00664529" w:rsidRPr="000E5521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664529">
              <w:rPr>
                <w:bCs/>
                <w:color w:val="000000"/>
                <w:sz w:val="16"/>
                <w:szCs w:val="16"/>
              </w:rPr>
              <w:t>-5 217,7</w:t>
            </w:r>
          </w:p>
        </w:tc>
        <w:tc>
          <w:tcPr>
            <w:tcW w:w="990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03CCDF04" w14:textId="22492A66" w:rsidR="00664529" w:rsidRPr="000E5521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0E5521">
              <w:rPr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25" w:type="dxa"/>
            <w:shd w:val="clear" w:color="auto" w:fill="auto"/>
            <w:vAlign w:val="center"/>
          </w:tcPr>
          <w:p w14:paraId="65946009" w14:textId="65AE24F5" w:rsidR="00664529" w:rsidRPr="000E5521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0E5521">
              <w:rPr>
                <w:bCs/>
                <w:color w:val="000000"/>
                <w:sz w:val="16"/>
                <w:szCs w:val="16"/>
              </w:rPr>
              <w:t>-1 574,2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08353355" w14:textId="1DE1D5D8" w:rsidR="00664529" w:rsidRPr="000E5521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0E5521">
              <w:rPr>
                <w:bCs/>
                <w:color w:val="000000"/>
                <w:sz w:val="16"/>
                <w:szCs w:val="16"/>
              </w:rPr>
              <w:t>-1 574,2</w:t>
            </w: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14:paraId="7BFEF33B" w14:textId="49B55C69" w:rsidR="00664529" w:rsidRPr="000E5521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0E5521">
              <w:rPr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092" w:type="dxa"/>
            <w:shd w:val="clear" w:color="auto" w:fill="auto"/>
            <w:vAlign w:val="center"/>
          </w:tcPr>
          <w:p w14:paraId="7EC616D7" w14:textId="4DA6F94B" w:rsidR="00664529" w:rsidRPr="000E5521" w:rsidRDefault="00664529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0E5521">
              <w:rPr>
                <w:bCs/>
                <w:color w:val="000000"/>
                <w:sz w:val="16"/>
                <w:szCs w:val="16"/>
              </w:rPr>
              <w:t> </w:t>
            </w:r>
          </w:p>
        </w:tc>
      </w:tr>
    </w:tbl>
    <w:p w14:paraId="2E37C9A2" w14:textId="77777777" w:rsidR="004F4EAC" w:rsidRPr="000E5521" w:rsidRDefault="006F12D0" w:rsidP="00CC24F1">
      <w:pPr>
        <w:tabs>
          <w:tab w:val="left" w:pos="709"/>
          <w:tab w:val="left" w:pos="1134"/>
        </w:tabs>
        <w:jc w:val="both"/>
        <w:rPr>
          <w:bCs/>
          <w:sz w:val="28"/>
          <w:szCs w:val="28"/>
        </w:rPr>
      </w:pPr>
      <w:r w:rsidRPr="000E5521">
        <w:rPr>
          <w:bCs/>
          <w:sz w:val="28"/>
          <w:szCs w:val="28"/>
        </w:rPr>
        <w:tab/>
      </w:r>
    </w:p>
    <w:p w14:paraId="139CE176" w14:textId="2C8CD83F" w:rsidR="006F12D0" w:rsidRPr="004F4EAC" w:rsidRDefault="006F12D0" w:rsidP="00CC24F1">
      <w:pPr>
        <w:tabs>
          <w:tab w:val="left" w:pos="709"/>
          <w:tab w:val="left" w:pos="1134"/>
        </w:tabs>
        <w:jc w:val="center"/>
        <w:rPr>
          <w:bCs/>
          <w:sz w:val="28"/>
          <w:szCs w:val="28"/>
          <w:u w:val="single"/>
        </w:rPr>
      </w:pPr>
      <w:r w:rsidRPr="004F4EAC">
        <w:rPr>
          <w:bCs/>
          <w:sz w:val="28"/>
          <w:szCs w:val="28"/>
          <w:u w:val="single"/>
        </w:rPr>
        <w:t xml:space="preserve">Исполнение показателей доходной части бюджета </w:t>
      </w:r>
      <w:r w:rsidR="004F4EAC" w:rsidRPr="004F4EAC">
        <w:rPr>
          <w:bCs/>
          <w:sz w:val="28"/>
          <w:szCs w:val="28"/>
          <w:u w:val="single"/>
        </w:rPr>
        <w:br/>
      </w:r>
      <w:r w:rsidRPr="004F4EAC">
        <w:rPr>
          <w:bCs/>
          <w:sz w:val="28"/>
          <w:szCs w:val="28"/>
          <w:u w:val="single"/>
        </w:rPr>
        <w:t xml:space="preserve">сельского поселения </w:t>
      </w:r>
      <w:r w:rsidR="005662BF" w:rsidRPr="004F4EAC">
        <w:rPr>
          <w:bCs/>
          <w:sz w:val="28"/>
          <w:szCs w:val="28"/>
          <w:u w:val="single"/>
        </w:rPr>
        <w:t>Нялинское</w:t>
      </w:r>
      <w:r w:rsidRPr="004F4EAC">
        <w:rPr>
          <w:bCs/>
          <w:sz w:val="28"/>
          <w:szCs w:val="28"/>
          <w:u w:val="single"/>
        </w:rPr>
        <w:t>:</w:t>
      </w:r>
    </w:p>
    <w:p w14:paraId="3250B1B8" w14:textId="77777777" w:rsidR="004F4EAC" w:rsidRPr="004E5C58" w:rsidRDefault="004F4EAC" w:rsidP="00CC24F1">
      <w:pPr>
        <w:tabs>
          <w:tab w:val="left" w:pos="709"/>
          <w:tab w:val="left" w:pos="1134"/>
        </w:tabs>
        <w:jc w:val="center"/>
        <w:rPr>
          <w:bCs/>
          <w:sz w:val="22"/>
          <w:szCs w:val="28"/>
          <w:u w:val="single"/>
        </w:rPr>
      </w:pPr>
    </w:p>
    <w:p w14:paraId="0482227E" w14:textId="3BCCEAB6" w:rsidR="006F12D0" w:rsidRPr="004F4EAC" w:rsidRDefault="006F12D0" w:rsidP="00CC24F1">
      <w:pPr>
        <w:tabs>
          <w:tab w:val="left" w:pos="709"/>
        </w:tabs>
        <w:jc w:val="both"/>
        <w:rPr>
          <w:bCs/>
          <w:sz w:val="28"/>
          <w:szCs w:val="28"/>
          <w:u w:val="single"/>
        </w:rPr>
      </w:pPr>
      <w:r w:rsidRPr="004F4EAC">
        <w:rPr>
          <w:bCs/>
          <w:sz w:val="28"/>
          <w:szCs w:val="28"/>
        </w:rPr>
        <w:tab/>
        <w:t>Исполнение бюджета сельского поселения по доходам за 20</w:t>
      </w:r>
      <w:r w:rsidR="008D10C4" w:rsidRPr="004F4EAC">
        <w:rPr>
          <w:bCs/>
          <w:sz w:val="28"/>
          <w:szCs w:val="28"/>
        </w:rPr>
        <w:t>2</w:t>
      </w:r>
      <w:r w:rsidR="004F4EAC" w:rsidRPr="004F4EAC">
        <w:rPr>
          <w:bCs/>
          <w:sz w:val="28"/>
          <w:szCs w:val="28"/>
        </w:rPr>
        <w:t>3</w:t>
      </w:r>
      <w:r w:rsidRPr="004F4EAC">
        <w:rPr>
          <w:bCs/>
          <w:sz w:val="28"/>
          <w:szCs w:val="28"/>
        </w:rPr>
        <w:t xml:space="preserve"> и 202</w:t>
      </w:r>
      <w:r w:rsidR="004F4EAC" w:rsidRPr="004F4EAC">
        <w:rPr>
          <w:bCs/>
          <w:sz w:val="28"/>
          <w:szCs w:val="28"/>
        </w:rPr>
        <w:t>4</w:t>
      </w:r>
      <w:r w:rsidRPr="004F4EAC">
        <w:rPr>
          <w:bCs/>
          <w:sz w:val="28"/>
          <w:szCs w:val="28"/>
        </w:rPr>
        <w:t xml:space="preserve"> годы представлено в Таблице 2.</w:t>
      </w:r>
    </w:p>
    <w:p w14:paraId="0F71FF36" w14:textId="4A381E26" w:rsidR="006F12D0" w:rsidRPr="00256A6C" w:rsidRDefault="006F12D0" w:rsidP="00CC24F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Cs/>
          <w:sz w:val="16"/>
          <w:szCs w:val="16"/>
        </w:rPr>
      </w:pPr>
      <w:r w:rsidRPr="00256A6C">
        <w:rPr>
          <w:b/>
          <w:bCs/>
          <w:sz w:val="16"/>
          <w:szCs w:val="16"/>
        </w:rPr>
        <w:t xml:space="preserve"> </w:t>
      </w:r>
      <w:r w:rsidRPr="00256A6C">
        <w:rPr>
          <w:bCs/>
          <w:sz w:val="16"/>
          <w:szCs w:val="16"/>
        </w:rPr>
        <w:t>Таблица 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8"/>
        <w:gridCol w:w="996"/>
        <w:gridCol w:w="548"/>
        <w:gridCol w:w="1293"/>
        <w:gridCol w:w="858"/>
        <w:gridCol w:w="572"/>
        <w:gridCol w:w="1482"/>
        <w:gridCol w:w="990"/>
        <w:gridCol w:w="740"/>
      </w:tblGrid>
      <w:tr w:rsidR="00256A6C" w:rsidRPr="00256A6C" w14:paraId="3E1AC3F7" w14:textId="77777777" w:rsidTr="00FA3BFD">
        <w:trPr>
          <w:trHeight w:val="79"/>
        </w:trPr>
        <w:tc>
          <w:tcPr>
            <w:tcW w:w="974" w:type="pct"/>
            <w:vMerge w:val="restart"/>
            <w:shd w:val="clear" w:color="auto" w:fill="auto"/>
            <w:vAlign w:val="center"/>
            <w:hideMark/>
          </w:tcPr>
          <w:p w14:paraId="394FB43C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Показатели</w:t>
            </w:r>
          </w:p>
        </w:tc>
        <w:tc>
          <w:tcPr>
            <w:tcW w:w="831" w:type="pct"/>
            <w:gridSpan w:val="2"/>
            <w:vMerge w:val="restart"/>
            <w:shd w:val="clear" w:color="auto" w:fill="auto"/>
            <w:vAlign w:val="center"/>
            <w:hideMark/>
          </w:tcPr>
          <w:p w14:paraId="41C22F46" w14:textId="01DD99E2" w:rsidR="002E719B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2023</w:t>
            </w:r>
            <w:r w:rsidR="002E719B" w:rsidRPr="00256A6C">
              <w:rPr>
                <w:b/>
                <w:bCs/>
                <w:color w:val="000000"/>
                <w:sz w:val="14"/>
                <w:szCs w:val="14"/>
              </w:rPr>
              <w:t xml:space="preserve"> год</w:t>
            </w:r>
          </w:p>
        </w:tc>
        <w:tc>
          <w:tcPr>
            <w:tcW w:w="2264" w:type="pct"/>
            <w:gridSpan w:val="4"/>
            <w:shd w:val="clear" w:color="auto" w:fill="auto"/>
            <w:vAlign w:val="center"/>
            <w:hideMark/>
          </w:tcPr>
          <w:p w14:paraId="519C633A" w14:textId="2B734359" w:rsidR="002E719B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2024</w:t>
            </w:r>
            <w:r w:rsidR="002E719B" w:rsidRPr="00256A6C">
              <w:rPr>
                <w:b/>
                <w:bCs/>
                <w:color w:val="000000"/>
                <w:sz w:val="14"/>
                <w:szCs w:val="14"/>
              </w:rPr>
              <w:t xml:space="preserve"> год</w:t>
            </w:r>
          </w:p>
        </w:tc>
        <w:tc>
          <w:tcPr>
            <w:tcW w:w="533" w:type="pct"/>
            <w:vMerge w:val="restart"/>
            <w:shd w:val="clear" w:color="auto" w:fill="auto"/>
            <w:vAlign w:val="center"/>
            <w:hideMark/>
          </w:tcPr>
          <w:p w14:paraId="779776E4" w14:textId="001B9318" w:rsidR="002E719B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Отклонение факта</w:t>
            </w:r>
            <w:r w:rsidR="00256A6C">
              <w:rPr>
                <w:b/>
                <w:bCs/>
                <w:color w:val="000000"/>
                <w:sz w:val="14"/>
                <w:szCs w:val="14"/>
              </w:rPr>
              <w:br/>
            </w:r>
            <w:r w:rsidRPr="00256A6C">
              <w:rPr>
                <w:b/>
                <w:bCs/>
                <w:color w:val="000000"/>
                <w:sz w:val="14"/>
                <w:szCs w:val="14"/>
              </w:rPr>
              <w:t xml:space="preserve"> 2024 года </w:t>
            </w:r>
            <w:r w:rsidR="00256A6C">
              <w:rPr>
                <w:b/>
                <w:bCs/>
                <w:color w:val="000000"/>
                <w:sz w:val="14"/>
                <w:szCs w:val="14"/>
              </w:rPr>
              <w:br/>
            </w:r>
            <w:r w:rsidRPr="00256A6C">
              <w:rPr>
                <w:b/>
                <w:bCs/>
                <w:color w:val="000000"/>
                <w:sz w:val="14"/>
                <w:szCs w:val="14"/>
              </w:rPr>
              <w:t>от факта 2023</w:t>
            </w:r>
            <w:r w:rsidR="002E719B" w:rsidRPr="00256A6C">
              <w:rPr>
                <w:b/>
                <w:bCs/>
                <w:color w:val="000000"/>
                <w:sz w:val="14"/>
                <w:szCs w:val="14"/>
              </w:rPr>
              <w:t xml:space="preserve"> года, тыс. рублей</w:t>
            </w:r>
          </w:p>
        </w:tc>
        <w:tc>
          <w:tcPr>
            <w:tcW w:w="398" w:type="pct"/>
            <w:vMerge w:val="restart"/>
            <w:shd w:val="clear" w:color="auto" w:fill="auto"/>
            <w:vAlign w:val="center"/>
            <w:hideMark/>
          </w:tcPr>
          <w:p w14:paraId="08B90C55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Темп роста,%</w:t>
            </w:r>
          </w:p>
        </w:tc>
      </w:tr>
      <w:tr w:rsidR="00256A6C" w:rsidRPr="00256A6C" w14:paraId="20DD1E3A" w14:textId="77777777" w:rsidTr="00FA3BFD">
        <w:trPr>
          <w:trHeight w:val="50"/>
        </w:trPr>
        <w:tc>
          <w:tcPr>
            <w:tcW w:w="974" w:type="pct"/>
            <w:vMerge/>
            <w:vAlign w:val="center"/>
            <w:hideMark/>
          </w:tcPr>
          <w:p w14:paraId="23DC9F38" w14:textId="77777777" w:rsidR="002E719B" w:rsidRPr="00256A6C" w:rsidRDefault="002E719B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831" w:type="pct"/>
            <w:gridSpan w:val="2"/>
            <w:vMerge/>
            <w:vAlign w:val="center"/>
            <w:hideMark/>
          </w:tcPr>
          <w:p w14:paraId="61D4DB91" w14:textId="77777777" w:rsidR="002E719B" w:rsidRPr="00256A6C" w:rsidRDefault="002E719B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696" w:type="pct"/>
            <w:vMerge w:val="restart"/>
            <w:shd w:val="clear" w:color="auto" w:fill="auto"/>
            <w:vAlign w:val="center"/>
            <w:hideMark/>
          </w:tcPr>
          <w:p w14:paraId="3DF83AAB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Уточненный план, тыс. рублей</w:t>
            </w:r>
          </w:p>
        </w:tc>
        <w:tc>
          <w:tcPr>
            <w:tcW w:w="1568" w:type="pct"/>
            <w:gridSpan w:val="3"/>
            <w:shd w:val="clear" w:color="auto" w:fill="auto"/>
            <w:vAlign w:val="center"/>
            <w:hideMark/>
          </w:tcPr>
          <w:p w14:paraId="76EF88A9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Исполнение</w:t>
            </w:r>
          </w:p>
        </w:tc>
        <w:tc>
          <w:tcPr>
            <w:tcW w:w="533" w:type="pct"/>
            <w:vMerge/>
            <w:vAlign w:val="center"/>
            <w:hideMark/>
          </w:tcPr>
          <w:p w14:paraId="5E5AB3BA" w14:textId="77777777" w:rsidR="002E719B" w:rsidRPr="00256A6C" w:rsidRDefault="002E719B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398" w:type="pct"/>
            <w:vMerge/>
            <w:vAlign w:val="center"/>
            <w:hideMark/>
          </w:tcPr>
          <w:p w14:paraId="58ADDBFB" w14:textId="77777777" w:rsidR="002E719B" w:rsidRPr="00256A6C" w:rsidRDefault="002E719B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</w:p>
        </w:tc>
      </w:tr>
      <w:tr w:rsidR="00256A6C" w:rsidRPr="00256A6C" w14:paraId="77618205" w14:textId="77777777" w:rsidTr="00FA3BFD">
        <w:trPr>
          <w:trHeight w:val="594"/>
        </w:trPr>
        <w:tc>
          <w:tcPr>
            <w:tcW w:w="974" w:type="pct"/>
            <w:vMerge/>
            <w:vAlign w:val="center"/>
            <w:hideMark/>
          </w:tcPr>
          <w:p w14:paraId="5DDD5C14" w14:textId="77777777" w:rsidR="002E719B" w:rsidRPr="00256A6C" w:rsidRDefault="002E719B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10225046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Факт, тыс. рублей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0F6E3B37" w14:textId="18D65FDB" w:rsidR="002E719B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д</w:t>
            </w:r>
            <w:r w:rsidR="002E719B" w:rsidRPr="00256A6C">
              <w:rPr>
                <w:b/>
                <w:bCs/>
                <w:color w:val="000000"/>
                <w:sz w:val="14"/>
                <w:szCs w:val="14"/>
              </w:rPr>
              <w:t>оля, %</w:t>
            </w:r>
          </w:p>
        </w:tc>
        <w:tc>
          <w:tcPr>
            <w:tcW w:w="696" w:type="pct"/>
            <w:vMerge/>
            <w:vAlign w:val="center"/>
            <w:hideMark/>
          </w:tcPr>
          <w:p w14:paraId="12E25FC9" w14:textId="77777777" w:rsidR="002E719B" w:rsidRPr="00256A6C" w:rsidRDefault="002E719B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11815B58" w14:textId="77777777" w:rsidR="002E719B" w:rsidRPr="00256A6C" w:rsidRDefault="002E719B" w:rsidP="00CC24F1">
            <w:pPr>
              <w:jc w:val="center"/>
              <w:rPr>
                <w:b/>
                <w:bCs/>
                <w:sz w:val="14"/>
                <w:szCs w:val="14"/>
              </w:rPr>
            </w:pPr>
            <w:r w:rsidRPr="00256A6C">
              <w:rPr>
                <w:b/>
                <w:bCs/>
                <w:sz w:val="14"/>
                <w:szCs w:val="14"/>
              </w:rPr>
              <w:t>Факт, тыс. рублей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2A99F0B9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Доля, %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6EB4B40F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Исполнение к уточненному плану, %</w:t>
            </w:r>
          </w:p>
        </w:tc>
        <w:tc>
          <w:tcPr>
            <w:tcW w:w="533" w:type="pct"/>
            <w:vMerge/>
            <w:vAlign w:val="center"/>
            <w:hideMark/>
          </w:tcPr>
          <w:p w14:paraId="256C8EE6" w14:textId="77777777" w:rsidR="002E719B" w:rsidRPr="00256A6C" w:rsidRDefault="002E719B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398" w:type="pct"/>
            <w:vMerge/>
            <w:vAlign w:val="center"/>
            <w:hideMark/>
          </w:tcPr>
          <w:p w14:paraId="50B2D350" w14:textId="77777777" w:rsidR="002E719B" w:rsidRPr="00256A6C" w:rsidRDefault="002E719B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</w:p>
        </w:tc>
      </w:tr>
      <w:tr w:rsidR="00256A6C" w:rsidRPr="00256A6C" w14:paraId="13315DF2" w14:textId="77777777" w:rsidTr="00FA3BFD">
        <w:trPr>
          <w:trHeight w:val="50"/>
        </w:trPr>
        <w:tc>
          <w:tcPr>
            <w:tcW w:w="974" w:type="pct"/>
            <w:shd w:val="clear" w:color="auto" w:fill="auto"/>
            <w:vAlign w:val="center"/>
            <w:hideMark/>
          </w:tcPr>
          <w:p w14:paraId="72C5F179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1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2ECDB24F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2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243E4436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3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03CB9859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4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34A041CF" w14:textId="77777777" w:rsidR="002E719B" w:rsidRPr="00256A6C" w:rsidRDefault="002E719B" w:rsidP="00CC24F1">
            <w:pPr>
              <w:jc w:val="center"/>
              <w:rPr>
                <w:b/>
                <w:bCs/>
                <w:sz w:val="14"/>
                <w:szCs w:val="14"/>
              </w:rPr>
            </w:pPr>
            <w:r w:rsidRPr="00256A6C">
              <w:rPr>
                <w:b/>
                <w:bCs/>
                <w:sz w:val="14"/>
                <w:szCs w:val="14"/>
              </w:rPr>
              <w:t>5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030973E0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6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1CAF0B67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7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02553CA6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8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1B0468B3" w14:textId="77777777" w:rsidR="002E719B" w:rsidRPr="00256A6C" w:rsidRDefault="002E719B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9</w:t>
            </w:r>
          </w:p>
        </w:tc>
      </w:tr>
      <w:tr w:rsidR="00256A6C" w:rsidRPr="00256A6C" w14:paraId="68E0C5F6" w14:textId="77777777" w:rsidTr="00FA3BFD">
        <w:trPr>
          <w:trHeight w:val="50"/>
        </w:trPr>
        <w:tc>
          <w:tcPr>
            <w:tcW w:w="974" w:type="pct"/>
            <w:shd w:val="clear" w:color="auto" w:fill="auto"/>
            <w:vAlign w:val="center"/>
            <w:hideMark/>
          </w:tcPr>
          <w:p w14:paraId="67EDB8E5" w14:textId="77777777" w:rsidR="000E5521" w:rsidRPr="00256A6C" w:rsidRDefault="000E5521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ДОХОДЫ ВСЕГО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25DB1AEF" w14:textId="12A9779D" w:rsidR="000E5521" w:rsidRPr="00256A6C" w:rsidRDefault="000E5521" w:rsidP="00CC24F1">
            <w:pPr>
              <w:jc w:val="center"/>
              <w:rPr>
                <w:b/>
                <w:bCs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32 085,7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61A51252" w14:textId="63FD1DB3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100,0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14BCC948" w14:textId="640A005B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36 490,9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29827B71" w14:textId="51FBED7F" w:rsidR="000E5521" w:rsidRPr="00256A6C" w:rsidRDefault="000E5521" w:rsidP="00CC24F1">
            <w:pPr>
              <w:jc w:val="center"/>
              <w:rPr>
                <w:b/>
                <w:bCs/>
                <w:sz w:val="14"/>
                <w:szCs w:val="14"/>
              </w:rPr>
            </w:pPr>
            <w:r w:rsidRPr="00256A6C">
              <w:rPr>
                <w:b/>
                <w:bCs/>
                <w:sz w:val="14"/>
                <w:szCs w:val="14"/>
              </w:rPr>
              <w:t>35 466,1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0DC65EF1" w14:textId="63CD39A4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100,0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0E350292" w14:textId="702505FC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97,2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22B0454D" w14:textId="1E6048C3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3 380,4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5F5F5F88" w14:textId="5D85E645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110,5</w:t>
            </w:r>
          </w:p>
        </w:tc>
      </w:tr>
      <w:tr w:rsidR="00256A6C" w:rsidRPr="00256A6C" w14:paraId="7977EF4E" w14:textId="77777777" w:rsidTr="00FA3BFD">
        <w:trPr>
          <w:trHeight w:val="164"/>
        </w:trPr>
        <w:tc>
          <w:tcPr>
            <w:tcW w:w="974" w:type="pct"/>
            <w:shd w:val="clear" w:color="auto" w:fill="auto"/>
            <w:vAlign w:val="center"/>
            <w:hideMark/>
          </w:tcPr>
          <w:p w14:paraId="12175B3E" w14:textId="77777777" w:rsidR="000E5521" w:rsidRPr="00256A6C" w:rsidRDefault="000E5521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 xml:space="preserve">Налоговые и неналоговые доходы, в </w:t>
            </w:r>
            <w:proofErr w:type="spellStart"/>
            <w:r w:rsidRPr="00256A6C">
              <w:rPr>
                <w:b/>
                <w:bCs/>
                <w:color w:val="000000"/>
                <w:sz w:val="14"/>
                <w:szCs w:val="14"/>
              </w:rPr>
              <w:t>т.ч</w:t>
            </w:r>
            <w:proofErr w:type="spellEnd"/>
            <w:r w:rsidRPr="00256A6C">
              <w:rPr>
                <w:b/>
                <w:bCs/>
                <w:color w:val="000000"/>
                <w:sz w:val="14"/>
                <w:szCs w:val="14"/>
              </w:rPr>
              <w:t>.: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25140A14" w14:textId="4B1DE8BD" w:rsidR="000E5521" w:rsidRPr="00256A6C" w:rsidRDefault="000E5521" w:rsidP="00CC24F1">
            <w:pPr>
              <w:jc w:val="center"/>
              <w:rPr>
                <w:b/>
                <w:bCs/>
                <w:sz w:val="14"/>
                <w:szCs w:val="14"/>
              </w:rPr>
            </w:pPr>
            <w:r w:rsidRPr="00256A6C">
              <w:rPr>
                <w:b/>
                <w:bCs/>
                <w:sz w:val="14"/>
                <w:szCs w:val="14"/>
              </w:rPr>
              <w:t>6 806,9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0CD36FB8" w14:textId="3EFB062B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21,2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2671A024" w14:textId="0F2A3125" w:rsidR="000E5521" w:rsidRPr="00256A6C" w:rsidRDefault="000E5521" w:rsidP="00CC24F1">
            <w:pPr>
              <w:jc w:val="center"/>
              <w:rPr>
                <w:b/>
                <w:bCs/>
                <w:sz w:val="14"/>
                <w:szCs w:val="14"/>
              </w:rPr>
            </w:pPr>
            <w:r w:rsidRPr="00256A6C">
              <w:rPr>
                <w:b/>
                <w:bCs/>
                <w:sz w:val="14"/>
                <w:szCs w:val="14"/>
              </w:rPr>
              <w:t>7 370,9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701944B1" w14:textId="454071CD" w:rsidR="000E5521" w:rsidRPr="00256A6C" w:rsidRDefault="000E5521" w:rsidP="00CC24F1">
            <w:pPr>
              <w:jc w:val="center"/>
              <w:rPr>
                <w:b/>
                <w:bCs/>
                <w:sz w:val="14"/>
                <w:szCs w:val="14"/>
              </w:rPr>
            </w:pPr>
            <w:r w:rsidRPr="00256A6C">
              <w:rPr>
                <w:b/>
                <w:bCs/>
                <w:sz w:val="14"/>
                <w:szCs w:val="14"/>
              </w:rPr>
              <w:t>7 517,7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146D1C4F" w14:textId="30CFF211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21,2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38E3CCA7" w14:textId="1ED28579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102,0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162F073A" w14:textId="66C2DB74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710,8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2534E668" w14:textId="673A1031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110,4</w:t>
            </w:r>
          </w:p>
        </w:tc>
      </w:tr>
      <w:tr w:rsidR="00256A6C" w:rsidRPr="00256A6C" w14:paraId="7C14D5F3" w14:textId="77777777" w:rsidTr="00FA3BFD">
        <w:trPr>
          <w:trHeight w:val="87"/>
        </w:trPr>
        <w:tc>
          <w:tcPr>
            <w:tcW w:w="974" w:type="pct"/>
            <w:shd w:val="clear" w:color="auto" w:fill="auto"/>
            <w:vAlign w:val="center"/>
            <w:hideMark/>
          </w:tcPr>
          <w:p w14:paraId="09248723" w14:textId="2CC06B41" w:rsidR="000E5521" w:rsidRPr="00256A6C" w:rsidRDefault="000E5521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 xml:space="preserve">Налоговые доходы, в </w:t>
            </w:r>
            <w:proofErr w:type="spellStart"/>
            <w:r w:rsidRPr="00256A6C">
              <w:rPr>
                <w:b/>
                <w:bCs/>
                <w:color w:val="000000"/>
                <w:sz w:val="14"/>
                <w:szCs w:val="14"/>
              </w:rPr>
              <w:t>т.ч</w:t>
            </w:r>
            <w:proofErr w:type="spellEnd"/>
            <w:r w:rsidRPr="00256A6C">
              <w:rPr>
                <w:b/>
                <w:bCs/>
                <w:color w:val="000000"/>
                <w:sz w:val="14"/>
                <w:szCs w:val="14"/>
              </w:rPr>
              <w:t>.: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596110AC" w14:textId="4CBFEFE3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5 836,0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7BC970D8" w14:textId="35B1E099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18,1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79FB10EA" w14:textId="5F64C649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6 450,3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2FC4EA5A" w14:textId="06387759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6 599,3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7B3C589F" w14:textId="77777777" w:rsidR="00C00424" w:rsidRDefault="00C00424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</w:p>
          <w:p w14:paraId="03E38BA4" w14:textId="0FCB099C" w:rsidR="000E5521" w:rsidRDefault="00C00424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>18,6</w:t>
            </w:r>
          </w:p>
          <w:p w14:paraId="305F5696" w14:textId="589915BB" w:rsidR="00C00424" w:rsidRPr="00256A6C" w:rsidRDefault="00C00424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548994CE" w14:textId="09C9F0F5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102,3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3D1E7449" w14:textId="2610C36E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763,3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545FD901" w14:textId="0AC8FD3E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113,1</w:t>
            </w:r>
          </w:p>
        </w:tc>
      </w:tr>
      <w:tr w:rsidR="00256A6C" w:rsidRPr="00256A6C" w14:paraId="55BCE36E" w14:textId="77777777" w:rsidTr="00FA3BFD">
        <w:trPr>
          <w:trHeight w:val="452"/>
        </w:trPr>
        <w:tc>
          <w:tcPr>
            <w:tcW w:w="974" w:type="pct"/>
            <w:shd w:val="clear" w:color="auto" w:fill="auto"/>
            <w:vAlign w:val="center"/>
            <w:hideMark/>
          </w:tcPr>
          <w:p w14:paraId="4660BC45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Налоги на товары(</w:t>
            </w:r>
            <w:proofErr w:type="spellStart"/>
            <w:r w:rsidRPr="00256A6C">
              <w:rPr>
                <w:color w:val="000000"/>
                <w:sz w:val="14"/>
                <w:szCs w:val="14"/>
              </w:rPr>
              <w:t>работы,услуги</w:t>
            </w:r>
            <w:proofErr w:type="spellEnd"/>
            <w:r w:rsidRPr="00256A6C">
              <w:rPr>
                <w:color w:val="000000"/>
                <w:sz w:val="14"/>
                <w:szCs w:val="14"/>
              </w:rPr>
              <w:t>), реализуемые на территории РФ (акцизы)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0823799D" w14:textId="51E5CD3A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3 301,4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53FD27A4" w14:textId="0BC4A4A6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10,3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31E6B3D8" w14:textId="544F5BFB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3 715,8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7A8E2335" w14:textId="2728AA40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3 702,3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335AFED2" w14:textId="77777777" w:rsidR="00C00424" w:rsidRDefault="00C00424" w:rsidP="00CC24F1">
            <w:pPr>
              <w:jc w:val="center"/>
              <w:rPr>
                <w:color w:val="000000"/>
                <w:sz w:val="14"/>
                <w:szCs w:val="14"/>
              </w:rPr>
            </w:pPr>
          </w:p>
          <w:p w14:paraId="258FB745" w14:textId="6610F384" w:rsidR="000E5521" w:rsidRDefault="009A48B7" w:rsidP="00CC24F1">
            <w:pPr>
              <w:jc w:val="center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10,</w:t>
            </w:r>
            <w:r w:rsidR="00C00424">
              <w:rPr>
                <w:color w:val="000000"/>
                <w:sz w:val="14"/>
                <w:szCs w:val="14"/>
              </w:rPr>
              <w:t>4</w:t>
            </w:r>
          </w:p>
          <w:p w14:paraId="39E99BDE" w14:textId="0A1D6A9D" w:rsidR="009A48B7" w:rsidRPr="00256A6C" w:rsidRDefault="009A48B7" w:rsidP="00CC24F1">
            <w:pPr>
              <w:jc w:val="center"/>
              <w:rPr>
                <w:color w:val="000000"/>
                <w:sz w:val="14"/>
                <w:szCs w:val="14"/>
              </w:rPr>
            </w:pP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520D77FA" w14:textId="65AB8DBD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99,6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69C093F9" w14:textId="466A0E83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400,9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1BF9B5B7" w14:textId="50EC38E8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112,1</w:t>
            </w:r>
          </w:p>
        </w:tc>
      </w:tr>
      <w:tr w:rsidR="00256A6C" w:rsidRPr="00256A6C" w14:paraId="0DCF57AF" w14:textId="77777777" w:rsidTr="00FA3BFD">
        <w:trPr>
          <w:trHeight w:val="165"/>
        </w:trPr>
        <w:tc>
          <w:tcPr>
            <w:tcW w:w="974" w:type="pct"/>
            <w:shd w:val="clear" w:color="auto" w:fill="auto"/>
            <w:vAlign w:val="center"/>
            <w:hideMark/>
          </w:tcPr>
          <w:p w14:paraId="4A6DC468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Налог на прибыль, доходы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7014B4A0" w14:textId="429F2093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2 221,2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65625F13" w14:textId="4BBE0FF5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6,9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09E64CF9" w14:textId="5145CDDD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2 404,5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6323A39A" w14:textId="1C08C447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2 548,1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69483F28" w14:textId="23678CD7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7,2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13ABD72C" w14:textId="5BB4061F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106,0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426A6D34" w14:textId="6F25EC6C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326,9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07EC42E7" w14:textId="1DE86526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114,7</w:t>
            </w:r>
          </w:p>
        </w:tc>
      </w:tr>
      <w:tr w:rsidR="00256A6C" w:rsidRPr="00256A6C" w14:paraId="5F171B45" w14:textId="77777777" w:rsidTr="00FA3BFD">
        <w:trPr>
          <w:trHeight w:val="138"/>
        </w:trPr>
        <w:tc>
          <w:tcPr>
            <w:tcW w:w="974" w:type="pct"/>
            <w:shd w:val="clear" w:color="auto" w:fill="auto"/>
            <w:vAlign w:val="center"/>
            <w:hideMark/>
          </w:tcPr>
          <w:p w14:paraId="66639E27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Налоги на совокупный доход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16B7263F" w14:textId="178CDA25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7,6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0B42FDD4" w14:textId="4A6A8C8E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241077AC" w14:textId="12A0CDF2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23,0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26CBCA2B" w14:textId="0B79FA62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23,1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73178E70" w14:textId="1AEF533C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0,1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69C04F14" w14:textId="6DC9C2F6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100,4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11A69DCA" w14:textId="461C2B88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15,5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40001AF6" w14:textId="51153C93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303,8</w:t>
            </w:r>
          </w:p>
        </w:tc>
      </w:tr>
      <w:tr w:rsidR="00256A6C" w:rsidRPr="00256A6C" w14:paraId="14F6A937" w14:textId="77777777" w:rsidTr="00FA3BFD">
        <w:trPr>
          <w:trHeight w:val="666"/>
        </w:trPr>
        <w:tc>
          <w:tcPr>
            <w:tcW w:w="974" w:type="pct"/>
            <w:shd w:val="clear" w:color="auto" w:fill="auto"/>
            <w:vAlign w:val="center"/>
            <w:hideMark/>
          </w:tcPr>
          <w:p w14:paraId="147DFFFC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Налоги на имущество (налог на имущество физических лиц, транспортный налог, земельный налог)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40D218D3" w14:textId="42DA4A42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300,4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570F2BEB" w14:textId="30601121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0,9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7C14CB55" w14:textId="2CA5A458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300,8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44C96A79" w14:textId="01A387B5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319,6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7E0681B0" w14:textId="1F5C8A32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0,9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5AAA460E" w14:textId="597C3E8A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106,2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514E7082" w14:textId="3232334C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19,2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493F1ADF" w14:textId="117B87EB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106,4</w:t>
            </w:r>
          </w:p>
        </w:tc>
      </w:tr>
      <w:tr w:rsidR="00256A6C" w:rsidRPr="00256A6C" w14:paraId="22D81F76" w14:textId="77777777" w:rsidTr="00FA3BFD">
        <w:trPr>
          <w:trHeight w:val="109"/>
        </w:trPr>
        <w:tc>
          <w:tcPr>
            <w:tcW w:w="974" w:type="pct"/>
            <w:shd w:val="clear" w:color="auto" w:fill="auto"/>
            <w:vAlign w:val="center"/>
            <w:hideMark/>
          </w:tcPr>
          <w:p w14:paraId="55C67267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 xml:space="preserve">Государственная пошлина 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391FC7F0" w14:textId="400A3FB5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5,4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134618F5" w14:textId="42753626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03382F85" w14:textId="30EE01AF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6,2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1D83C3DB" w14:textId="26B3990F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6,4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62FD676D" w14:textId="4DD22F1C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2E759A4A" w14:textId="4E3F5917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102,4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70ACCC9E" w14:textId="78ED337C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0,9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3032AB08" w14:textId="43359923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117,6</w:t>
            </w:r>
          </w:p>
        </w:tc>
      </w:tr>
      <w:tr w:rsidR="00256A6C" w:rsidRPr="00256A6C" w14:paraId="10F8C086" w14:textId="77777777" w:rsidTr="00FA3BFD">
        <w:trPr>
          <w:trHeight w:val="636"/>
        </w:trPr>
        <w:tc>
          <w:tcPr>
            <w:tcW w:w="974" w:type="pct"/>
            <w:shd w:val="clear" w:color="auto" w:fill="auto"/>
            <w:vAlign w:val="center"/>
            <w:hideMark/>
          </w:tcPr>
          <w:p w14:paraId="583BA544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034012C6" w14:textId="1C0D2C41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0,0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4C1CED14" w14:textId="5E29767D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0CBFE61F" w14:textId="3A36B179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38EBF32D" w14:textId="34EA7929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0,0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4EDCDCDD" w14:textId="2E6E24C9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0A11EA1F" w14:textId="7849CC63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6C4F66F3" w14:textId="38BD5F25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3D2D6141" w14:textId="64DF6EA2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</w:tr>
      <w:tr w:rsidR="00256A6C" w:rsidRPr="00256A6C" w14:paraId="4B74C8E0" w14:textId="77777777" w:rsidTr="00FA3BFD">
        <w:trPr>
          <w:trHeight w:val="95"/>
        </w:trPr>
        <w:tc>
          <w:tcPr>
            <w:tcW w:w="974" w:type="pct"/>
            <w:shd w:val="clear" w:color="auto" w:fill="auto"/>
            <w:vAlign w:val="center"/>
            <w:hideMark/>
          </w:tcPr>
          <w:p w14:paraId="31FE9A37" w14:textId="77777777" w:rsidR="000E5521" w:rsidRPr="00256A6C" w:rsidRDefault="000E5521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 xml:space="preserve">Неналоговые доходы, в </w:t>
            </w:r>
            <w:proofErr w:type="spellStart"/>
            <w:r w:rsidRPr="00256A6C">
              <w:rPr>
                <w:b/>
                <w:bCs/>
                <w:color w:val="000000"/>
                <w:sz w:val="14"/>
                <w:szCs w:val="14"/>
              </w:rPr>
              <w:t>т.ч</w:t>
            </w:r>
            <w:proofErr w:type="spellEnd"/>
            <w:r w:rsidRPr="00256A6C">
              <w:rPr>
                <w:b/>
                <w:bCs/>
                <w:color w:val="000000"/>
                <w:sz w:val="14"/>
                <w:szCs w:val="14"/>
              </w:rPr>
              <w:t>.: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0F6EF90A" w14:textId="372951E4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970,6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2F54ABEE" w14:textId="352A5DA1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3,0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5E54A53F" w14:textId="5CAFDDC3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920,4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70544F48" w14:textId="3BFC1E79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918,1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6D725E7C" w14:textId="299D59BE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2,6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579FB973" w14:textId="58018D73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99,7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259A5B1A" w14:textId="5F835DEB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-52,6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2DA5C49F" w14:textId="7F3C48FA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94,6</w:t>
            </w:r>
          </w:p>
        </w:tc>
      </w:tr>
      <w:tr w:rsidR="00256A6C" w:rsidRPr="00256A6C" w14:paraId="42F844F9" w14:textId="77777777" w:rsidTr="004E5C58">
        <w:trPr>
          <w:trHeight w:val="132"/>
        </w:trPr>
        <w:tc>
          <w:tcPr>
            <w:tcW w:w="974" w:type="pct"/>
            <w:shd w:val="clear" w:color="auto" w:fill="auto"/>
            <w:vAlign w:val="center"/>
            <w:hideMark/>
          </w:tcPr>
          <w:p w14:paraId="5A4B0D4B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0C49E0DF" w14:textId="1AB18DAF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928,6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094490B3" w14:textId="7E881F61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2,9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266FD3A8" w14:textId="045A2FAA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828,2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2B17A973" w14:textId="33F0264A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814,0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45CC7D50" w14:textId="6A6A9B2B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2,3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50F04C6A" w14:textId="360F0AE9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98,3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2DB05CFE" w14:textId="12BFEBDF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-114,6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61EC57FC" w14:textId="12C4E79A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87,7</w:t>
            </w:r>
          </w:p>
        </w:tc>
      </w:tr>
      <w:tr w:rsidR="00256A6C" w:rsidRPr="00256A6C" w14:paraId="6B72CD79" w14:textId="77777777" w:rsidTr="00FA3BFD">
        <w:trPr>
          <w:trHeight w:val="334"/>
        </w:trPr>
        <w:tc>
          <w:tcPr>
            <w:tcW w:w="974" w:type="pct"/>
            <w:shd w:val="clear" w:color="auto" w:fill="auto"/>
            <w:vAlign w:val="center"/>
            <w:hideMark/>
          </w:tcPr>
          <w:p w14:paraId="497AE9E9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Прочие доходы от оказания платных услуг (работ) и компенсации затрат государства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0B6C673D" w14:textId="3A8B6DC1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40,9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58C14F99" w14:textId="62D3333F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0,1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0B178284" w14:textId="5677B30C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92,2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1FF6C4F1" w14:textId="6CCE47F4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104,1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58EE13DC" w14:textId="08C70108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0,3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407CD59C" w14:textId="0C68CDE0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112,9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101B90B9" w14:textId="694BCAA6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63,2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0C8BD4E3" w14:textId="6D8FA95A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254,4</w:t>
            </w:r>
          </w:p>
        </w:tc>
      </w:tr>
      <w:tr w:rsidR="00256A6C" w:rsidRPr="00256A6C" w14:paraId="0A1F7F20" w14:textId="77777777" w:rsidTr="00FA3BFD">
        <w:trPr>
          <w:trHeight w:val="384"/>
        </w:trPr>
        <w:tc>
          <w:tcPr>
            <w:tcW w:w="974" w:type="pct"/>
            <w:shd w:val="clear" w:color="auto" w:fill="auto"/>
            <w:vAlign w:val="center"/>
            <w:hideMark/>
          </w:tcPr>
          <w:p w14:paraId="2E417FF6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Доходы от реализации имущества, находящегося в муниципальной собственности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21D6D484" w14:textId="0EF22471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1,1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49A37EC1" w14:textId="3624DBEB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204291CD" w14:textId="37887924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34E0173A" w14:textId="46F9A1A2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13E7D6ED" w14:textId="1CF03B9E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402D072F" w14:textId="777F0E49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1A795BAF" w14:textId="0FF21738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-1,1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3CBF1899" w14:textId="6F628739" w:rsidR="000E5521" w:rsidRPr="00256A6C" w:rsidRDefault="006725C5" w:rsidP="00CC24F1">
            <w:pPr>
              <w:jc w:val="center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-10</w:t>
            </w:r>
            <w:r w:rsidR="000E5521" w:rsidRPr="00256A6C">
              <w:rPr>
                <w:color w:val="000000"/>
                <w:sz w:val="14"/>
                <w:szCs w:val="14"/>
              </w:rPr>
              <w:t>0,0</w:t>
            </w:r>
          </w:p>
        </w:tc>
      </w:tr>
      <w:tr w:rsidR="00256A6C" w:rsidRPr="00256A6C" w14:paraId="6EF91B2F" w14:textId="77777777" w:rsidTr="00FA3BFD">
        <w:trPr>
          <w:trHeight w:val="278"/>
        </w:trPr>
        <w:tc>
          <w:tcPr>
            <w:tcW w:w="974" w:type="pct"/>
            <w:shd w:val="clear" w:color="auto" w:fill="auto"/>
            <w:vAlign w:val="center"/>
            <w:hideMark/>
          </w:tcPr>
          <w:p w14:paraId="755CA46C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Штрафы, санкции возмещения ущерба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7E1CAD1B" w14:textId="23FBB9B0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2D29D7FA" w14:textId="67B55582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394F4C57" w14:textId="7F8C224B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32307A20" w14:textId="052BFC51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08C9F346" w14:textId="30659FE4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46866925" w14:textId="1C9B2152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2D7C8A6F" w14:textId="492FC2D8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1DD77D92" w14:textId="26AC3C97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</w:tr>
      <w:tr w:rsidR="00256A6C" w:rsidRPr="00256A6C" w14:paraId="6FEF0C01" w14:textId="77777777" w:rsidTr="00FA3BFD">
        <w:trPr>
          <w:trHeight w:val="199"/>
        </w:trPr>
        <w:tc>
          <w:tcPr>
            <w:tcW w:w="974" w:type="pct"/>
            <w:shd w:val="clear" w:color="auto" w:fill="auto"/>
            <w:vAlign w:val="center"/>
            <w:hideMark/>
          </w:tcPr>
          <w:p w14:paraId="6594CF69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Прочие неналоговые поступления (невыясненные поступления)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18E5DA5F" w14:textId="01A8AF21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44F71F37" w14:textId="76006688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57755D5E" w14:textId="74209E3F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4C8BB790" w14:textId="6A118CC1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270DF60B" w14:textId="605F558A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5DA4B898" w14:textId="69B136DB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134A8CB1" w14:textId="62BC7EAC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2E04243D" w14:textId="6A63F095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</w:tr>
      <w:tr w:rsidR="00256A6C" w:rsidRPr="00256A6C" w14:paraId="547887D0" w14:textId="77777777" w:rsidTr="00FA3BFD">
        <w:trPr>
          <w:trHeight w:val="274"/>
        </w:trPr>
        <w:tc>
          <w:tcPr>
            <w:tcW w:w="974" w:type="pct"/>
            <w:shd w:val="clear" w:color="auto" w:fill="auto"/>
            <w:vAlign w:val="center"/>
            <w:hideMark/>
          </w:tcPr>
          <w:p w14:paraId="40AC6605" w14:textId="77777777" w:rsidR="000E5521" w:rsidRPr="00256A6C" w:rsidRDefault="000E5521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 xml:space="preserve">Безвозмездные поступления, в </w:t>
            </w:r>
            <w:proofErr w:type="spellStart"/>
            <w:r w:rsidRPr="00256A6C">
              <w:rPr>
                <w:b/>
                <w:bCs/>
                <w:color w:val="000000"/>
                <w:sz w:val="14"/>
                <w:szCs w:val="14"/>
              </w:rPr>
              <w:t>т.ч</w:t>
            </w:r>
            <w:proofErr w:type="spellEnd"/>
            <w:r w:rsidRPr="00256A6C">
              <w:rPr>
                <w:b/>
                <w:bCs/>
                <w:color w:val="000000"/>
                <w:sz w:val="14"/>
                <w:szCs w:val="14"/>
              </w:rPr>
              <w:t>.: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30D297C6" w14:textId="12F5263F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25 278,7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1A15451F" w14:textId="78AFC14B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78,8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3D0986F6" w14:textId="0E47C199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29 120,0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318B56E5" w14:textId="6F163E7D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27 948,3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49916CA0" w14:textId="1250AE49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78,8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6B01235E" w14:textId="3870C152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96,0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25B6C6E9" w14:textId="3891FF4C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2 669,6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6FF99290" w14:textId="7DDEEFFA" w:rsidR="000E5521" w:rsidRPr="00256A6C" w:rsidRDefault="000E5521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256A6C">
              <w:rPr>
                <w:b/>
                <w:bCs/>
                <w:color w:val="000000"/>
                <w:sz w:val="14"/>
                <w:szCs w:val="14"/>
              </w:rPr>
              <w:t>110,6</w:t>
            </w:r>
          </w:p>
        </w:tc>
      </w:tr>
      <w:tr w:rsidR="00256A6C" w:rsidRPr="00256A6C" w14:paraId="152D421F" w14:textId="77777777" w:rsidTr="00FA3BFD">
        <w:trPr>
          <w:trHeight w:val="67"/>
        </w:trPr>
        <w:tc>
          <w:tcPr>
            <w:tcW w:w="974" w:type="pct"/>
            <w:shd w:val="clear" w:color="auto" w:fill="auto"/>
            <w:vAlign w:val="center"/>
            <w:hideMark/>
          </w:tcPr>
          <w:p w14:paraId="2EFF06D0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Дотации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08B521A6" w14:textId="33A3CFDC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20 754,9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27D886BE" w14:textId="31711F1A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64,7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38B5EBA9" w14:textId="6391B84F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22 274,0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361E748F" w14:textId="2BE1B51C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22 274,0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496A5456" w14:textId="192C85C8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62,8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0F323E89" w14:textId="2FFA2817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100,0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1595D8B3" w14:textId="0A56C096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1 519,1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30A71715" w14:textId="1A6A0A6C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107,3</w:t>
            </w:r>
          </w:p>
        </w:tc>
      </w:tr>
      <w:tr w:rsidR="00256A6C" w:rsidRPr="00256A6C" w14:paraId="4273B8F3" w14:textId="77777777" w:rsidTr="00FA3BFD">
        <w:trPr>
          <w:trHeight w:val="143"/>
        </w:trPr>
        <w:tc>
          <w:tcPr>
            <w:tcW w:w="974" w:type="pct"/>
            <w:shd w:val="clear" w:color="auto" w:fill="auto"/>
            <w:vAlign w:val="center"/>
            <w:hideMark/>
          </w:tcPr>
          <w:p w14:paraId="044E494D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Субвенции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4A5EBEA0" w14:textId="3D1AB1AA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320,8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2FC3EE0C" w14:textId="67AD4C1D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1,0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0A9007BF" w14:textId="0A77449A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367,5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5285E581" w14:textId="47C3ACCD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367,5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75C26BC3" w14:textId="16928994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1,0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3EAD193E" w14:textId="45D2CDBE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100,0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11AE2DAD" w14:textId="0443D76C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46,7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621B0AA1" w14:textId="18B4E3D3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114,6</w:t>
            </w:r>
          </w:p>
        </w:tc>
      </w:tr>
      <w:tr w:rsidR="00256A6C" w:rsidRPr="00256A6C" w14:paraId="71470C99" w14:textId="77777777" w:rsidTr="00FA3BFD">
        <w:trPr>
          <w:trHeight w:val="105"/>
        </w:trPr>
        <w:tc>
          <w:tcPr>
            <w:tcW w:w="974" w:type="pct"/>
            <w:shd w:val="clear" w:color="auto" w:fill="auto"/>
            <w:vAlign w:val="center"/>
            <w:hideMark/>
          </w:tcPr>
          <w:p w14:paraId="6C8B22C8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Субсидии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30C25110" w14:textId="5C878D93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101,6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29AC96C6" w14:textId="1116098B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0,3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5D20FA1A" w14:textId="570E761C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1 812,7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55279EEC" w14:textId="0B62310A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641,1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6C0897A7" w14:textId="07BAC7BA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1,8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20AECC4B" w14:textId="6F65B610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35,4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6CE01F00" w14:textId="0D7CC7D0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539,5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6D124752" w14:textId="2B68F9E7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631,0</w:t>
            </w:r>
          </w:p>
        </w:tc>
      </w:tr>
      <w:tr w:rsidR="00256A6C" w:rsidRPr="00256A6C" w14:paraId="6A49C299" w14:textId="77777777" w:rsidTr="00FA3BFD">
        <w:trPr>
          <w:trHeight w:val="223"/>
        </w:trPr>
        <w:tc>
          <w:tcPr>
            <w:tcW w:w="974" w:type="pct"/>
            <w:shd w:val="clear" w:color="auto" w:fill="auto"/>
            <w:vAlign w:val="center"/>
            <w:hideMark/>
          </w:tcPr>
          <w:p w14:paraId="4DBB3481" w14:textId="77777777" w:rsidR="000E5521" w:rsidRPr="00256A6C" w:rsidRDefault="000E5521" w:rsidP="00CC24F1">
            <w:pPr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21DA1A7F" w14:textId="6041E374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4 101,4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4737479D" w14:textId="0913C3E9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12,8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2EC324D5" w14:textId="3EEB935A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4 583,3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0F68CE35" w14:textId="5A955238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4 583,3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42BB7E07" w14:textId="2450BE8A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12,9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2DDEA3EB" w14:textId="511E2640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51432BE3" w14:textId="15049807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481,9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18F7822D" w14:textId="4967C692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</w:tr>
      <w:tr w:rsidR="00256A6C" w:rsidRPr="00256A6C" w14:paraId="4A35BF3F" w14:textId="77777777" w:rsidTr="00FA3BFD">
        <w:trPr>
          <w:trHeight w:val="420"/>
        </w:trPr>
        <w:tc>
          <w:tcPr>
            <w:tcW w:w="974" w:type="pct"/>
            <w:shd w:val="clear" w:color="auto" w:fill="auto"/>
            <w:vAlign w:val="center"/>
            <w:hideMark/>
          </w:tcPr>
          <w:p w14:paraId="2ABB6803" w14:textId="7EC60DB5" w:rsidR="000E5521" w:rsidRPr="00256A6C" w:rsidRDefault="00767994" w:rsidP="00CC24F1">
            <w:pPr>
              <w:rPr>
                <w:bCs/>
                <w:color w:val="000000"/>
                <w:sz w:val="14"/>
                <w:szCs w:val="14"/>
              </w:rPr>
            </w:pPr>
            <w:r>
              <w:rPr>
                <w:bCs/>
                <w:color w:val="000000"/>
                <w:sz w:val="14"/>
                <w:szCs w:val="14"/>
              </w:rPr>
              <w:t>Б</w:t>
            </w:r>
            <w:r w:rsidRPr="00767994">
              <w:rPr>
                <w:bCs/>
                <w:color w:val="000000"/>
                <w:sz w:val="14"/>
                <w:szCs w:val="14"/>
              </w:rPr>
              <w:t>езвозмездные поступления от негосударственных организаций</w:t>
            </w:r>
          </w:p>
        </w:tc>
        <w:tc>
          <w:tcPr>
            <w:tcW w:w="536" w:type="pct"/>
            <w:shd w:val="clear" w:color="auto" w:fill="auto"/>
            <w:vAlign w:val="center"/>
            <w:hideMark/>
          </w:tcPr>
          <w:p w14:paraId="7291FB4D" w14:textId="17F99273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0,0</w:t>
            </w:r>
          </w:p>
        </w:tc>
        <w:tc>
          <w:tcPr>
            <w:tcW w:w="295" w:type="pct"/>
            <w:shd w:val="clear" w:color="auto" w:fill="auto"/>
            <w:vAlign w:val="center"/>
            <w:hideMark/>
          </w:tcPr>
          <w:p w14:paraId="6562AC5C" w14:textId="674DCE5F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696" w:type="pct"/>
            <w:shd w:val="clear" w:color="auto" w:fill="auto"/>
            <w:vAlign w:val="center"/>
            <w:hideMark/>
          </w:tcPr>
          <w:p w14:paraId="157B3B23" w14:textId="3A7E720E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82,5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14:paraId="33986EE7" w14:textId="7BCB0F7A" w:rsidR="000E5521" w:rsidRPr="00256A6C" w:rsidRDefault="000E5521" w:rsidP="00CC24F1">
            <w:pPr>
              <w:jc w:val="center"/>
              <w:rPr>
                <w:sz w:val="14"/>
                <w:szCs w:val="14"/>
              </w:rPr>
            </w:pPr>
            <w:r w:rsidRPr="00256A6C">
              <w:rPr>
                <w:sz w:val="14"/>
                <w:szCs w:val="14"/>
              </w:rPr>
              <w:t>82,5</w:t>
            </w:r>
          </w:p>
        </w:tc>
        <w:tc>
          <w:tcPr>
            <w:tcW w:w="308" w:type="pct"/>
            <w:shd w:val="clear" w:color="auto" w:fill="auto"/>
            <w:vAlign w:val="center"/>
            <w:hideMark/>
          </w:tcPr>
          <w:p w14:paraId="79E36ECE" w14:textId="52864FC0" w:rsidR="000E5521" w:rsidRPr="00256A6C" w:rsidRDefault="008F4484" w:rsidP="00CC24F1">
            <w:pPr>
              <w:jc w:val="center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0,2</w:t>
            </w:r>
          </w:p>
        </w:tc>
        <w:tc>
          <w:tcPr>
            <w:tcW w:w="798" w:type="pct"/>
            <w:shd w:val="clear" w:color="auto" w:fill="auto"/>
            <w:vAlign w:val="center"/>
            <w:hideMark/>
          </w:tcPr>
          <w:p w14:paraId="251EBB57" w14:textId="4F96BE39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2705BEAA" w14:textId="287A2D5E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82,5</w:t>
            </w:r>
          </w:p>
        </w:tc>
        <w:tc>
          <w:tcPr>
            <w:tcW w:w="398" w:type="pct"/>
            <w:shd w:val="clear" w:color="auto" w:fill="auto"/>
            <w:vAlign w:val="center"/>
            <w:hideMark/>
          </w:tcPr>
          <w:p w14:paraId="2270533B" w14:textId="01BB822A" w:rsidR="000E5521" w:rsidRPr="00256A6C" w:rsidRDefault="000E5521" w:rsidP="00CC24F1">
            <w:pPr>
              <w:jc w:val="center"/>
              <w:rPr>
                <w:color w:val="000000"/>
                <w:sz w:val="14"/>
                <w:szCs w:val="14"/>
              </w:rPr>
            </w:pPr>
            <w:r w:rsidRPr="00256A6C">
              <w:rPr>
                <w:color w:val="000000"/>
                <w:sz w:val="14"/>
                <w:szCs w:val="14"/>
              </w:rPr>
              <w:t>0,0</w:t>
            </w:r>
          </w:p>
        </w:tc>
      </w:tr>
    </w:tbl>
    <w:p w14:paraId="60327F96" w14:textId="77777777" w:rsidR="00F9414C" w:rsidRPr="00FA3BFD" w:rsidRDefault="00F9414C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18"/>
          <w:szCs w:val="28"/>
          <w:highlight w:val="yellow"/>
        </w:rPr>
      </w:pPr>
    </w:p>
    <w:p w14:paraId="546FA014" w14:textId="6F7B171C" w:rsidR="002E719B" w:rsidRPr="00F9414C" w:rsidRDefault="006F12D0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F9414C">
        <w:rPr>
          <w:bCs/>
          <w:sz w:val="28"/>
          <w:szCs w:val="28"/>
        </w:rPr>
        <w:t>Согласно данным годового отчета бюджет поселения по доходам исполнен за 202</w:t>
      </w:r>
      <w:r w:rsidR="00664529" w:rsidRPr="00F9414C">
        <w:rPr>
          <w:bCs/>
          <w:sz w:val="28"/>
          <w:szCs w:val="28"/>
        </w:rPr>
        <w:t>4</w:t>
      </w:r>
      <w:r w:rsidRPr="00F9414C">
        <w:rPr>
          <w:bCs/>
          <w:sz w:val="28"/>
          <w:szCs w:val="28"/>
        </w:rPr>
        <w:t xml:space="preserve"> год в сумме </w:t>
      </w:r>
      <w:r w:rsidR="00664529" w:rsidRPr="00F9414C">
        <w:rPr>
          <w:bCs/>
          <w:sz w:val="28"/>
          <w:szCs w:val="28"/>
        </w:rPr>
        <w:t xml:space="preserve">35 466,1 </w:t>
      </w:r>
      <w:r w:rsidRPr="00F9414C">
        <w:rPr>
          <w:bCs/>
          <w:sz w:val="28"/>
          <w:szCs w:val="28"/>
        </w:rPr>
        <w:t xml:space="preserve">тыс. рублей, в том числе: налоговые и неналоговые доходы в сумме </w:t>
      </w:r>
      <w:r w:rsidR="00664529" w:rsidRPr="00F9414C">
        <w:rPr>
          <w:bCs/>
          <w:sz w:val="28"/>
          <w:szCs w:val="28"/>
        </w:rPr>
        <w:t>7 517,7</w:t>
      </w:r>
      <w:r w:rsidRPr="00F9414C">
        <w:rPr>
          <w:bCs/>
          <w:sz w:val="28"/>
          <w:szCs w:val="28"/>
        </w:rPr>
        <w:t xml:space="preserve"> тыс. рублей и безвозмездные </w:t>
      </w:r>
      <w:r w:rsidRPr="00F9414C">
        <w:rPr>
          <w:bCs/>
          <w:sz w:val="28"/>
          <w:szCs w:val="28"/>
        </w:rPr>
        <w:lastRenderedPageBreak/>
        <w:t xml:space="preserve">поступления в сумме </w:t>
      </w:r>
      <w:r w:rsidR="00664529" w:rsidRPr="00F9414C">
        <w:rPr>
          <w:bCs/>
          <w:sz w:val="28"/>
          <w:szCs w:val="28"/>
        </w:rPr>
        <w:t>27 948,3</w:t>
      </w:r>
      <w:r w:rsidRPr="00F9414C">
        <w:rPr>
          <w:bCs/>
          <w:sz w:val="28"/>
          <w:szCs w:val="28"/>
        </w:rPr>
        <w:t xml:space="preserve"> тыс. рублей. Доходы бюд</w:t>
      </w:r>
      <w:r w:rsidR="00E07262" w:rsidRPr="00F9414C">
        <w:rPr>
          <w:bCs/>
          <w:sz w:val="28"/>
          <w:szCs w:val="28"/>
        </w:rPr>
        <w:t xml:space="preserve">жета поселения исполнены на </w:t>
      </w:r>
      <w:r w:rsidR="002E719B" w:rsidRPr="00F9414C">
        <w:rPr>
          <w:bCs/>
          <w:sz w:val="28"/>
          <w:szCs w:val="28"/>
        </w:rPr>
        <w:t>9</w:t>
      </w:r>
      <w:r w:rsidR="00664529" w:rsidRPr="00F9414C">
        <w:rPr>
          <w:bCs/>
          <w:sz w:val="28"/>
          <w:szCs w:val="28"/>
        </w:rPr>
        <w:t>7,2</w:t>
      </w:r>
      <w:r w:rsidRPr="00F9414C">
        <w:rPr>
          <w:bCs/>
          <w:sz w:val="28"/>
          <w:szCs w:val="28"/>
        </w:rPr>
        <w:t xml:space="preserve"> % от уточненного плана, в том числе: налоговые </w:t>
      </w:r>
      <w:r w:rsidR="002E719B" w:rsidRPr="00F9414C">
        <w:rPr>
          <w:bCs/>
          <w:sz w:val="28"/>
          <w:szCs w:val="28"/>
        </w:rPr>
        <w:br/>
      </w:r>
      <w:r w:rsidR="00E9195E" w:rsidRPr="00F9414C">
        <w:rPr>
          <w:bCs/>
          <w:sz w:val="28"/>
          <w:szCs w:val="28"/>
        </w:rPr>
        <w:t xml:space="preserve">и неналоговые доходы на </w:t>
      </w:r>
      <w:r w:rsidR="00664529" w:rsidRPr="00F9414C">
        <w:rPr>
          <w:bCs/>
          <w:sz w:val="28"/>
          <w:szCs w:val="28"/>
        </w:rPr>
        <w:t xml:space="preserve">102,0 </w:t>
      </w:r>
      <w:r w:rsidRPr="00F9414C">
        <w:rPr>
          <w:bCs/>
          <w:sz w:val="28"/>
          <w:szCs w:val="28"/>
        </w:rPr>
        <w:t xml:space="preserve">%, безвозмездные поступления на </w:t>
      </w:r>
      <w:r w:rsidR="00FB253F" w:rsidRPr="00F9414C">
        <w:rPr>
          <w:bCs/>
          <w:sz w:val="28"/>
          <w:szCs w:val="28"/>
        </w:rPr>
        <w:t>9</w:t>
      </w:r>
      <w:r w:rsidR="00664529" w:rsidRPr="00F9414C">
        <w:rPr>
          <w:bCs/>
          <w:sz w:val="28"/>
          <w:szCs w:val="28"/>
        </w:rPr>
        <w:t>6,0</w:t>
      </w:r>
      <w:r w:rsidRPr="00F9414C">
        <w:rPr>
          <w:bCs/>
          <w:sz w:val="28"/>
          <w:szCs w:val="28"/>
        </w:rPr>
        <w:t xml:space="preserve"> %.</w:t>
      </w:r>
    </w:p>
    <w:p w14:paraId="066D20D3" w14:textId="6308886B" w:rsidR="002E719B" w:rsidRPr="00F9414C" w:rsidRDefault="006F12D0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F9414C">
        <w:rPr>
          <w:bCs/>
          <w:sz w:val="28"/>
          <w:szCs w:val="28"/>
        </w:rPr>
        <w:t xml:space="preserve">По сравнению с </w:t>
      </w:r>
      <w:r w:rsidR="00664529" w:rsidRPr="00F9414C">
        <w:rPr>
          <w:bCs/>
          <w:sz w:val="28"/>
          <w:szCs w:val="28"/>
        </w:rPr>
        <w:t>2023</w:t>
      </w:r>
      <w:r w:rsidRPr="00F9414C">
        <w:rPr>
          <w:bCs/>
          <w:sz w:val="28"/>
          <w:szCs w:val="28"/>
        </w:rPr>
        <w:t xml:space="preserve"> годом исполнение бюджета по доходам </w:t>
      </w:r>
      <w:r w:rsidR="00664529" w:rsidRPr="00F9414C">
        <w:rPr>
          <w:bCs/>
          <w:sz w:val="28"/>
          <w:szCs w:val="28"/>
        </w:rPr>
        <w:t>увеличилось на 3 380,4</w:t>
      </w:r>
      <w:r w:rsidRPr="00F9414C">
        <w:rPr>
          <w:bCs/>
          <w:sz w:val="28"/>
          <w:szCs w:val="28"/>
        </w:rPr>
        <w:t xml:space="preserve"> тыс. рублей или </w:t>
      </w:r>
      <w:r w:rsidR="007F65CB" w:rsidRPr="00F9414C">
        <w:rPr>
          <w:bCs/>
          <w:sz w:val="28"/>
          <w:szCs w:val="28"/>
        </w:rPr>
        <w:t>1</w:t>
      </w:r>
      <w:r w:rsidR="00F9414C" w:rsidRPr="00F9414C">
        <w:rPr>
          <w:bCs/>
          <w:sz w:val="28"/>
          <w:szCs w:val="28"/>
        </w:rPr>
        <w:t xml:space="preserve">0,5 </w:t>
      </w:r>
      <w:r w:rsidRPr="00F9414C">
        <w:rPr>
          <w:bCs/>
          <w:sz w:val="28"/>
          <w:szCs w:val="28"/>
        </w:rPr>
        <w:t xml:space="preserve">%, при этом налоговые </w:t>
      </w:r>
      <w:r w:rsidR="002E719B" w:rsidRPr="00F9414C">
        <w:rPr>
          <w:bCs/>
          <w:sz w:val="28"/>
          <w:szCs w:val="28"/>
        </w:rPr>
        <w:br/>
      </w:r>
      <w:r w:rsidRPr="00F9414C">
        <w:rPr>
          <w:bCs/>
          <w:sz w:val="28"/>
          <w:szCs w:val="28"/>
        </w:rPr>
        <w:t xml:space="preserve">и неналоговые доходы </w:t>
      </w:r>
      <w:r w:rsidR="008444CB" w:rsidRPr="00F9414C">
        <w:rPr>
          <w:bCs/>
          <w:sz w:val="28"/>
          <w:szCs w:val="28"/>
        </w:rPr>
        <w:t>увеличились</w:t>
      </w:r>
      <w:r w:rsidRPr="00F9414C">
        <w:rPr>
          <w:bCs/>
          <w:sz w:val="28"/>
          <w:szCs w:val="28"/>
        </w:rPr>
        <w:t xml:space="preserve"> на </w:t>
      </w:r>
      <w:r w:rsidR="00F9414C" w:rsidRPr="00F9414C">
        <w:rPr>
          <w:bCs/>
          <w:sz w:val="28"/>
          <w:szCs w:val="28"/>
        </w:rPr>
        <w:t xml:space="preserve">710,8 </w:t>
      </w:r>
      <w:r w:rsidRPr="00F9414C">
        <w:rPr>
          <w:bCs/>
          <w:sz w:val="28"/>
          <w:szCs w:val="28"/>
        </w:rPr>
        <w:t xml:space="preserve">тыс. рублей или </w:t>
      </w:r>
      <w:r w:rsidR="00F9414C" w:rsidRPr="00F9414C">
        <w:rPr>
          <w:bCs/>
          <w:sz w:val="28"/>
          <w:szCs w:val="28"/>
        </w:rPr>
        <w:t>10,4</w:t>
      </w:r>
      <w:r w:rsidRPr="00F9414C">
        <w:rPr>
          <w:bCs/>
          <w:sz w:val="28"/>
          <w:szCs w:val="28"/>
        </w:rPr>
        <w:t xml:space="preserve"> %, </w:t>
      </w:r>
      <w:r w:rsidR="00F9414C" w:rsidRPr="00F9414C">
        <w:rPr>
          <w:bCs/>
          <w:sz w:val="28"/>
          <w:szCs w:val="28"/>
        </w:rPr>
        <w:t>безвозмездные поступления увеличились на 2 669,6</w:t>
      </w:r>
      <w:r w:rsidRPr="00F9414C">
        <w:rPr>
          <w:bCs/>
          <w:sz w:val="28"/>
          <w:szCs w:val="28"/>
        </w:rPr>
        <w:t xml:space="preserve"> тыс. рублей </w:t>
      </w:r>
      <w:r w:rsidR="002E719B" w:rsidRPr="00F9414C">
        <w:rPr>
          <w:bCs/>
          <w:sz w:val="28"/>
          <w:szCs w:val="28"/>
        </w:rPr>
        <w:br/>
      </w:r>
      <w:r w:rsidRPr="00F9414C">
        <w:rPr>
          <w:bCs/>
          <w:sz w:val="28"/>
          <w:szCs w:val="28"/>
        </w:rPr>
        <w:t xml:space="preserve">или </w:t>
      </w:r>
      <w:r w:rsidR="002E719B" w:rsidRPr="00F9414C">
        <w:rPr>
          <w:bCs/>
          <w:sz w:val="28"/>
          <w:szCs w:val="28"/>
        </w:rPr>
        <w:t>1</w:t>
      </w:r>
      <w:r w:rsidR="00F9414C" w:rsidRPr="00F9414C">
        <w:rPr>
          <w:bCs/>
          <w:sz w:val="28"/>
          <w:szCs w:val="28"/>
        </w:rPr>
        <w:t>0,6</w:t>
      </w:r>
      <w:r w:rsidR="007F65CB" w:rsidRPr="00F9414C">
        <w:rPr>
          <w:bCs/>
          <w:sz w:val="28"/>
          <w:szCs w:val="28"/>
        </w:rPr>
        <w:t xml:space="preserve"> </w:t>
      </w:r>
      <w:r w:rsidRPr="00F9414C">
        <w:rPr>
          <w:bCs/>
          <w:sz w:val="28"/>
          <w:szCs w:val="28"/>
        </w:rPr>
        <w:t>%</w:t>
      </w:r>
      <w:r w:rsidR="00F9414C" w:rsidRPr="00F9414C">
        <w:rPr>
          <w:bCs/>
          <w:sz w:val="28"/>
          <w:szCs w:val="28"/>
        </w:rPr>
        <w:t>.</w:t>
      </w:r>
    </w:p>
    <w:p w14:paraId="6B783E48" w14:textId="304735B6" w:rsidR="002E719B" w:rsidRPr="00F9414C" w:rsidRDefault="006F12D0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F9414C">
        <w:rPr>
          <w:bCs/>
          <w:sz w:val="28"/>
          <w:szCs w:val="28"/>
        </w:rPr>
        <w:t xml:space="preserve">В </w:t>
      </w:r>
      <w:r w:rsidR="00F9414C">
        <w:rPr>
          <w:bCs/>
          <w:sz w:val="28"/>
          <w:szCs w:val="28"/>
        </w:rPr>
        <w:t>2024 году структура</w:t>
      </w:r>
      <w:r w:rsidRPr="00F9414C">
        <w:rPr>
          <w:bCs/>
          <w:sz w:val="28"/>
          <w:szCs w:val="28"/>
        </w:rPr>
        <w:t xml:space="preserve"> доходных источников </w:t>
      </w:r>
      <w:r w:rsidR="004E5C58">
        <w:rPr>
          <w:bCs/>
          <w:sz w:val="28"/>
          <w:szCs w:val="28"/>
        </w:rPr>
        <w:t>по сравнению</w:t>
      </w:r>
      <w:r w:rsidR="004E5C58">
        <w:rPr>
          <w:bCs/>
          <w:sz w:val="28"/>
          <w:szCs w:val="28"/>
        </w:rPr>
        <w:br/>
      </w:r>
      <w:r w:rsidR="00F9414C" w:rsidRPr="00F9414C">
        <w:rPr>
          <w:bCs/>
          <w:sz w:val="28"/>
          <w:szCs w:val="28"/>
        </w:rPr>
        <w:t xml:space="preserve">с предыдущим годом </w:t>
      </w:r>
      <w:r w:rsidR="00F9414C">
        <w:rPr>
          <w:bCs/>
          <w:sz w:val="28"/>
          <w:szCs w:val="28"/>
        </w:rPr>
        <w:t>не изменила</w:t>
      </w:r>
      <w:r w:rsidR="00F9414C" w:rsidRPr="00F9414C">
        <w:rPr>
          <w:bCs/>
          <w:sz w:val="28"/>
          <w:szCs w:val="28"/>
        </w:rPr>
        <w:t>сь</w:t>
      </w:r>
      <w:r w:rsidR="00F9414C">
        <w:rPr>
          <w:bCs/>
          <w:sz w:val="28"/>
          <w:szCs w:val="28"/>
        </w:rPr>
        <w:t xml:space="preserve">, </w:t>
      </w:r>
      <w:r w:rsidR="00F9414C" w:rsidRPr="00F9414C">
        <w:rPr>
          <w:bCs/>
          <w:sz w:val="28"/>
          <w:szCs w:val="28"/>
        </w:rPr>
        <w:t>доли</w:t>
      </w:r>
      <w:r w:rsidR="004E5C58">
        <w:rPr>
          <w:bCs/>
          <w:sz w:val="28"/>
          <w:szCs w:val="28"/>
        </w:rPr>
        <w:t xml:space="preserve"> собственных доходов</w:t>
      </w:r>
      <w:r w:rsidR="004E5C58">
        <w:rPr>
          <w:bCs/>
          <w:sz w:val="28"/>
          <w:szCs w:val="28"/>
        </w:rPr>
        <w:br/>
      </w:r>
      <w:r w:rsidR="00F9414C" w:rsidRPr="00F9414C">
        <w:rPr>
          <w:bCs/>
          <w:sz w:val="28"/>
          <w:szCs w:val="28"/>
        </w:rPr>
        <w:t>и безвозмездных поступлений составили 21,2</w:t>
      </w:r>
      <w:r w:rsidRPr="00F9414C">
        <w:rPr>
          <w:bCs/>
          <w:sz w:val="28"/>
          <w:szCs w:val="28"/>
        </w:rPr>
        <w:t xml:space="preserve"> %</w:t>
      </w:r>
      <w:r w:rsidR="00F9414C" w:rsidRPr="00F9414C">
        <w:rPr>
          <w:bCs/>
          <w:sz w:val="28"/>
          <w:szCs w:val="28"/>
        </w:rPr>
        <w:t xml:space="preserve"> и 78,8 % соответственно</w:t>
      </w:r>
      <w:r w:rsidR="00940163" w:rsidRPr="00F9414C">
        <w:rPr>
          <w:bCs/>
          <w:sz w:val="28"/>
          <w:szCs w:val="28"/>
        </w:rPr>
        <w:t>.</w:t>
      </w:r>
    </w:p>
    <w:p w14:paraId="1B023CBA" w14:textId="612B83DD" w:rsidR="002E719B" w:rsidRPr="00C00424" w:rsidRDefault="006F12D0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F9414C">
        <w:rPr>
          <w:bCs/>
          <w:sz w:val="28"/>
          <w:szCs w:val="28"/>
        </w:rPr>
        <w:t>В структуре доходов бюджета поселения в 202</w:t>
      </w:r>
      <w:r w:rsidR="00F9414C">
        <w:rPr>
          <w:bCs/>
          <w:sz w:val="28"/>
          <w:szCs w:val="28"/>
        </w:rPr>
        <w:t>4</w:t>
      </w:r>
      <w:r w:rsidRPr="00F9414C">
        <w:rPr>
          <w:bCs/>
          <w:sz w:val="28"/>
          <w:szCs w:val="28"/>
        </w:rPr>
        <w:t xml:space="preserve"> году доля налоговых и </w:t>
      </w:r>
      <w:r w:rsidRPr="00C00424">
        <w:rPr>
          <w:bCs/>
          <w:sz w:val="28"/>
          <w:szCs w:val="28"/>
        </w:rPr>
        <w:t xml:space="preserve">неналоговых доходов в общем объеме доходов поселения составила </w:t>
      </w:r>
      <w:r w:rsidR="002E719B" w:rsidRPr="00C00424">
        <w:rPr>
          <w:bCs/>
          <w:sz w:val="28"/>
          <w:szCs w:val="28"/>
        </w:rPr>
        <w:t>21</w:t>
      </w:r>
      <w:r w:rsidR="007F65CB" w:rsidRPr="00C00424">
        <w:rPr>
          <w:bCs/>
          <w:sz w:val="28"/>
          <w:szCs w:val="28"/>
        </w:rPr>
        <w:t>,</w:t>
      </w:r>
      <w:r w:rsidR="002E719B" w:rsidRPr="00C00424">
        <w:rPr>
          <w:bCs/>
          <w:sz w:val="28"/>
          <w:szCs w:val="28"/>
        </w:rPr>
        <w:t>2</w:t>
      </w:r>
      <w:r w:rsidRPr="00C00424">
        <w:rPr>
          <w:bCs/>
          <w:sz w:val="28"/>
          <w:szCs w:val="28"/>
        </w:rPr>
        <w:t xml:space="preserve">% или </w:t>
      </w:r>
      <w:r w:rsidR="009A48B7" w:rsidRPr="00C00424">
        <w:rPr>
          <w:bCs/>
          <w:sz w:val="28"/>
          <w:szCs w:val="28"/>
        </w:rPr>
        <w:t>7 517,7</w:t>
      </w:r>
      <w:r w:rsidR="00872F7C" w:rsidRPr="00C00424">
        <w:rPr>
          <w:bCs/>
          <w:sz w:val="28"/>
          <w:szCs w:val="28"/>
        </w:rPr>
        <w:t xml:space="preserve"> </w:t>
      </w:r>
      <w:r w:rsidR="005C67FC" w:rsidRPr="00C00424">
        <w:rPr>
          <w:bCs/>
          <w:sz w:val="28"/>
          <w:szCs w:val="28"/>
        </w:rPr>
        <w:t>тыс. рублей, в том</w:t>
      </w:r>
      <w:r w:rsidR="00500451" w:rsidRPr="00C00424">
        <w:rPr>
          <w:bCs/>
          <w:sz w:val="28"/>
          <w:szCs w:val="28"/>
        </w:rPr>
        <w:t xml:space="preserve"> числе доля налоговых доходов </w:t>
      </w:r>
      <w:r w:rsidR="002E719B" w:rsidRPr="00C00424">
        <w:rPr>
          <w:bCs/>
          <w:sz w:val="28"/>
          <w:szCs w:val="28"/>
        </w:rPr>
        <w:br/>
      </w:r>
      <w:r w:rsidR="00500451" w:rsidRPr="00C00424">
        <w:rPr>
          <w:bCs/>
          <w:sz w:val="28"/>
          <w:szCs w:val="28"/>
        </w:rPr>
        <w:t xml:space="preserve">в общем объеме доходов составила </w:t>
      </w:r>
      <w:r w:rsidR="007F65CB" w:rsidRPr="00C00424">
        <w:rPr>
          <w:bCs/>
          <w:sz w:val="28"/>
          <w:szCs w:val="28"/>
        </w:rPr>
        <w:t>1</w:t>
      </w:r>
      <w:r w:rsidR="002E719B" w:rsidRPr="00C00424">
        <w:rPr>
          <w:bCs/>
          <w:sz w:val="28"/>
          <w:szCs w:val="28"/>
        </w:rPr>
        <w:t>8</w:t>
      </w:r>
      <w:r w:rsidR="007F65CB" w:rsidRPr="00C00424">
        <w:rPr>
          <w:bCs/>
          <w:sz w:val="28"/>
          <w:szCs w:val="28"/>
        </w:rPr>
        <w:t>,</w:t>
      </w:r>
      <w:r w:rsidR="00C00424" w:rsidRPr="00C00424">
        <w:rPr>
          <w:bCs/>
          <w:sz w:val="28"/>
          <w:szCs w:val="28"/>
        </w:rPr>
        <w:t>6</w:t>
      </w:r>
      <w:r w:rsidR="007F65CB" w:rsidRPr="00C00424">
        <w:rPr>
          <w:bCs/>
          <w:sz w:val="28"/>
          <w:szCs w:val="28"/>
        </w:rPr>
        <w:t xml:space="preserve"> </w:t>
      </w:r>
      <w:r w:rsidR="00500451" w:rsidRPr="00C00424">
        <w:rPr>
          <w:bCs/>
          <w:sz w:val="28"/>
          <w:szCs w:val="28"/>
        </w:rPr>
        <w:t xml:space="preserve">% или </w:t>
      </w:r>
      <w:r w:rsidR="009A48B7" w:rsidRPr="00C00424">
        <w:rPr>
          <w:bCs/>
          <w:sz w:val="28"/>
          <w:szCs w:val="28"/>
        </w:rPr>
        <w:t>6 599,3</w:t>
      </w:r>
      <w:r w:rsidR="00500451" w:rsidRPr="00C00424">
        <w:rPr>
          <w:bCs/>
          <w:sz w:val="28"/>
          <w:szCs w:val="28"/>
        </w:rPr>
        <w:t xml:space="preserve"> тыс. рублей, доля неналоговых доходов составила </w:t>
      </w:r>
      <w:r w:rsidR="007F65CB" w:rsidRPr="00C00424">
        <w:rPr>
          <w:bCs/>
          <w:sz w:val="28"/>
          <w:szCs w:val="28"/>
        </w:rPr>
        <w:t>2,</w:t>
      </w:r>
      <w:r w:rsidR="009A48B7" w:rsidRPr="00C00424">
        <w:rPr>
          <w:bCs/>
          <w:sz w:val="28"/>
          <w:szCs w:val="28"/>
        </w:rPr>
        <w:t>6</w:t>
      </w:r>
      <w:r w:rsidR="00500451" w:rsidRPr="00C00424">
        <w:rPr>
          <w:bCs/>
          <w:sz w:val="28"/>
          <w:szCs w:val="28"/>
        </w:rPr>
        <w:t xml:space="preserve"> % или </w:t>
      </w:r>
      <w:r w:rsidR="002E719B" w:rsidRPr="00C00424">
        <w:rPr>
          <w:bCs/>
          <w:sz w:val="28"/>
          <w:szCs w:val="28"/>
        </w:rPr>
        <w:t>9</w:t>
      </w:r>
      <w:r w:rsidR="00C00424" w:rsidRPr="00C00424">
        <w:rPr>
          <w:bCs/>
          <w:sz w:val="28"/>
          <w:szCs w:val="28"/>
        </w:rPr>
        <w:t>18,1</w:t>
      </w:r>
      <w:r w:rsidR="00500451" w:rsidRPr="00C00424">
        <w:rPr>
          <w:bCs/>
          <w:sz w:val="28"/>
          <w:szCs w:val="28"/>
        </w:rPr>
        <w:t xml:space="preserve"> тыс. рублей</w:t>
      </w:r>
      <w:r w:rsidR="00CD49A4" w:rsidRPr="00C00424">
        <w:rPr>
          <w:bCs/>
          <w:sz w:val="28"/>
          <w:szCs w:val="28"/>
        </w:rPr>
        <w:t>.</w:t>
      </w:r>
    </w:p>
    <w:p w14:paraId="6B70E84F" w14:textId="4AAD4611" w:rsidR="002E719B" w:rsidRPr="00C00424" w:rsidRDefault="00500451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C00424">
        <w:rPr>
          <w:bCs/>
          <w:sz w:val="28"/>
          <w:szCs w:val="28"/>
        </w:rPr>
        <w:t xml:space="preserve">Наибольший удельный вес </w:t>
      </w:r>
      <w:r w:rsidR="002E719B" w:rsidRPr="00C00424">
        <w:rPr>
          <w:bCs/>
          <w:sz w:val="28"/>
          <w:szCs w:val="28"/>
        </w:rPr>
        <w:t>10</w:t>
      </w:r>
      <w:r w:rsidR="00B639F9" w:rsidRPr="00C00424">
        <w:rPr>
          <w:bCs/>
          <w:sz w:val="28"/>
          <w:szCs w:val="28"/>
        </w:rPr>
        <w:t>,</w:t>
      </w:r>
      <w:r w:rsidR="00C00424" w:rsidRPr="00C00424">
        <w:rPr>
          <w:bCs/>
          <w:sz w:val="28"/>
          <w:szCs w:val="28"/>
        </w:rPr>
        <w:t>4</w:t>
      </w:r>
      <w:r w:rsidR="006F12D0" w:rsidRPr="00C00424">
        <w:rPr>
          <w:bCs/>
          <w:sz w:val="28"/>
          <w:szCs w:val="28"/>
        </w:rPr>
        <w:t xml:space="preserve"> % в общем объеме исполненных доходов составляют</w:t>
      </w:r>
      <w:r w:rsidR="00C00424" w:rsidRPr="00C00424">
        <w:rPr>
          <w:bCs/>
          <w:sz w:val="28"/>
          <w:szCs w:val="28"/>
        </w:rPr>
        <w:t xml:space="preserve"> налоги</w:t>
      </w:r>
      <w:r w:rsidR="006F12D0" w:rsidRPr="00C00424">
        <w:rPr>
          <w:bCs/>
          <w:sz w:val="28"/>
          <w:szCs w:val="28"/>
        </w:rPr>
        <w:t xml:space="preserve"> </w:t>
      </w:r>
      <w:r w:rsidR="002E719B" w:rsidRPr="00C00424">
        <w:rPr>
          <w:bCs/>
          <w:sz w:val="28"/>
          <w:szCs w:val="28"/>
        </w:rPr>
        <w:t>на товар</w:t>
      </w:r>
      <w:r w:rsidR="004E5C58">
        <w:rPr>
          <w:bCs/>
          <w:sz w:val="28"/>
          <w:szCs w:val="28"/>
        </w:rPr>
        <w:t>ы (работы, услуги), реализуемые</w:t>
      </w:r>
      <w:r w:rsidR="004E5C58">
        <w:rPr>
          <w:bCs/>
          <w:sz w:val="28"/>
          <w:szCs w:val="28"/>
        </w:rPr>
        <w:br/>
      </w:r>
      <w:r w:rsidR="002E719B" w:rsidRPr="00C00424">
        <w:rPr>
          <w:bCs/>
          <w:sz w:val="28"/>
          <w:szCs w:val="28"/>
        </w:rPr>
        <w:t>на территории РФ (акцизы)</w:t>
      </w:r>
      <w:r w:rsidR="006F12D0" w:rsidRPr="00C00424">
        <w:rPr>
          <w:bCs/>
          <w:sz w:val="28"/>
          <w:szCs w:val="28"/>
        </w:rPr>
        <w:t xml:space="preserve"> – </w:t>
      </w:r>
      <w:r w:rsidR="008A6783" w:rsidRPr="00C00424">
        <w:rPr>
          <w:bCs/>
          <w:sz w:val="28"/>
          <w:szCs w:val="28"/>
        </w:rPr>
        <w:t>3</w:t>
      </w:r>
      <w:r w:rsidR="00C00424" w:rsidRPr="00C00424">
        <w:rPr>
          <w:bCs/>
          <w:sz w:val="28"/>
          <w:szCs w:val="28"/>
        </w:rPr>
        <w:t> 702,3</w:t>
      </w:r>
      <w:r w:rsidR="006F12D0" w:rsidRPr="00C00424">
        <w:rPr>
          <w:bCs/>
          <w:sz w:val="28"/>
          <w:szCs w:val="28"/>
        </w:rPr>
        <w:t xml:space="preserve"> тыс. рублей с исполнением </w:t>
      </w:r>
      <w:r w:rsidR="00C00424" w:rsidRPr="00C00424">
        <w:rPr>
          <w:bCs/>
          <w:sz w:val="28"/>
          <w:szCs w:val="28"/>
        </w:rPr>
        <w:t>99,6</w:t>
      </w:r>
      <w:r w:rsidR="004E5C58">
        <w:rPr>
          <w:bCs/>
          <w:sz w:val="28"/>
          <w:szCs w:val="28"/>
        </w:rPr>
        <w:t xml:space="preserve"> %</w:t>
      </w:r>
      <w:r w:rsidR="004E5C58">
        <w:rPr>
          <w:bCs/>
          <w:sz w:val="28"/>
          <w:szCs w:val="28"/>
        </w:rPr>
        <w:br/>
      </w:r>
      <w:r w:rsidR="006F12D0" w:rsidRPr="00C00424">
        <w:rPr>
          <w:bCs/>
          <w:sz w:val="28"/>
          <w:szCs w:val="28"/>
        </w:rPr>
        <w:t>от годового уточненного плана.</w:t>
      </w:r>
    </w:p>
    <w:p w14:paraId="3FE3E8AB" w14:textId="03985F44" w:rsidR="002E719B" w:rsidRPr="00C00424" w:rsidRDefault="006F12D0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C00424">
        <w:rPr>
          <w:bCs/>
          <w:sz w:val="28"/>
          <w:szCs w:val="28"/>
        </w:rPr>
        <w:t xml:space="preserve">Налоги на прибыль, доходы </w:t>
      </w:r>
      <w:r w:rsidR="00E07262" w:rsidRPr="00C00424">
        <w:rPr>
          <w:bCs/>
          <w:sz w:val="28"/>
          <w:szCs w:val="28"/>
        </w:rPr>
        <w:t xml:space="preserve">физических лиц </w:t>
      </w:r>
      <w:r w:rsidRPr="00C00424">
        <w:rPr>
          <w:bCs/>
          <w:sz w:val="28"/>
          <w:szCs w:val="28"/>
        </w:rPr>
        <w:t>в 202</w:t>
      </w:r>
      <w:r w:rsidR="00C00424" w:rsidRPr="00C00424">
        <w:rPr>
          <w:bCs/>
          <w:sz w:val="28"/>
          <w:szCs w:val="28"/>
        </w:rPr>
        <w:t>4</w:t>
      </w:r>
      <w:r w:rsidRPr="00C00424">
        <w:rPr>
          <w:bCs/>
          <w:sz w:val="28"/>
          <w:szCs w:val="28"/>
        </w:rPr>
        <w:t xml:space="preserve"> году увеличились на </w:t>
      </w:r>
      <w:r w:rsidR="00C00424" w:rsidRPr="00C00424">
        <w:rPr>
          <w:bCs/>
          <w:sz w:val="28"/>
          <w:szCs w:val="28"/>
        </w:rPr>
        <w:t>326,9</w:t>
      </w:r>
      <w:r w:rsidRPr="00C00424">
        <w:rPr>
          <w:bCs/>
          <w:sz w:val="28"/>
          <w:szCs w:val="28"/>
        </w:rPr>
        <w:t xml:space="preserve"> тыс. рублей или </w:t>
      </w:r>
      <w:r w:rsidR="00C00424" w:rsidRPr="00C00424">
        <w:rPr>
          <w:bCs/>
          <w:sz w:val="28"/>
          <w:szCs w:val="28"/>
        </w:rPr>
        <w:t>14,7</w:t>
      </w:r>
      <w:r w:rsidRPr="00C00424">
        <w:rPr>
          <w:bCs/>
          <w:sz w:val="28"/>
          <w:szCs w:val="28"/>
        </w:rPr>
        <w:t xml:space="preserve"> % к аналогичному показателю 20</w:t>
      </w:r>
      <w:r w:rsidR="00A757FB" w:rsidRPr="00C00424">
        <w:rPr>
          <w:bCs/>
          <w:sz w:val="28"/>
          <w:szCs w:val="28"/>
        </w:rPr>
        <w:t>2</w:t>
      </w:r>
      <w:r w:rsidR="00C00424" w:rsidRPr="00C00424">
        <w:rPr>
          <w:bCs/>
          <w:sz w:val="28"/>
          <w:szCs w:val="28"/>
        </w:rPr>
        <w:t>3 года,</w:t>
      </w:r>
      <w:r w:rsidRPr="00C00424">
        <w:rPr>
          <w:bCs/>
          <w:sz w:val="28"/>
          <w:szCs w:val="28"/>
        </w:rPr>
        <w:t xml:space="preserve"> исполнение к плану составило 1</w:t>
      </w:r>
      <w:r w:rsidR="00C00424" w:rsidRPr="00C00424">
        <w:rPr>
          <w:bCs/>
          <w:sz w:val="28"/>
          <w:szCs w:val="28"/>
        </w:rPr>
        <w:t>06</w:t>
      </w:r>
      <w:r w:rsidR="00A757FB" w:rsidRPr="00C00424">
        <w:rPr>
          <w:bCs/>
          <w:sz w:val="28"/>
          <w:szCs w:val="28"/>
        </w:rPr>
        <w:t>,</w:t>
      </w:r>
      <w:r w:rsidR="002E719B" w:rsidRPr="00C00424">
        <w:rPr>
          <w:bCs/>
          <w:sz w:val="28"/>
          <w:szCs w:val="28"/>
        </w:rPr>
        <w:t>0</w:t>
      </w:r>
      <w:r w:rsidR="00C00424" w:rsidRPr="00C00424">
        <w:rPr>
          <w:bCs/>
          <w:sz w:val="28"/>
          <w:szCs w:val="28"/>
        </w:rPr>
        <w:t xml:space="preserve"> </w:t>
      </w:r>
      <w:r w:rsidRPr="00C00424">
        <w:rPr>
          <w:bCs/>
          <w:sz w:val="28"/>
          <w:szCs w:val="28"/>
        </w:rPr>
        <w:t xml:space="preserve">% или </w:t>
      </w:r>
      <w:r w:rsidR="005155BA" w:rsidRPr="00C00424">
        <w:rPr>
          <w:bCs/>
          <w:sz w:val="28"/>
          <w:szCs w:val="28"/>
        </w:rPr>
        <w:t>2</w:t>
      </w:r>
      <w:r w:rsidR="00C00424" w:rsidRPr="00C00424">
        <w:rPr>
          <w:bCs/>
          <w:sz w:val="28"/>
          <w:szCs w:val="28"/>
        </w:rPr>
        <w:t> 548,1</w:t>
      </w:r>
      <w:r w:rsidRPr="00C00424">
        <w:rPr>
          <w:bCs/>
          <w:sz w:val="28"/>
          <w:szCs w:val="28"/>
        </w:rPr>
        <w:t xml:space="preserve"> тыс. рублей.</w:t>
      </w:r>
    </w:p>
    <w:p w14:paraId="492EF498" w14:textId="78A6E808" w:rsidR="002E719B" w:rsidRPr="00101E7D" w:rsidRDefault="006F12D0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101E7D">
        <w:rPr>
          <w:bCs/>
          <w:sz w:val="28"/>
          <w:szCs w:val="28"/>
        </w:rPr>
        <w:t>Налоги на совокупный доход в 202</w:t>
      </w:r>
      <w:r w:rsidR="00C00424" w:rsidRPr="00101E7D">
        <w:rPr>
          <w:bCs/>
          <w:sz w:val="28"/>
          <w:szCs w:val="28"/>
        </w:rPr>
        <w:t>4</w:t>
      </w:r>
      <w:r w:rsidRPr="00101E7D">
        <w:rPr>
          <w:bCs/>
          <w:sz w:val="28"/>
          <w:szCs w:val="28"/>
        </w:rPr>
        <w:t xml:space="preserve"> году исполнены в объеме </w:t>
      </w:r>
      <w:r w:rsidR="002E719B" w:rsidRPr="00101E7D">
        <w:rPr>
          <w:bCs/>
          <w:sz w:val="28"/>
          <w:szCs w:val="28"/>
        </w:rPr>
        <w:br/>
      </w:r>
      <w:r w:rsidR="00C00424" w:rsidRPr="00101E7D">
        <w:rPr>
          <w:bCs/>
          <w:sz w:val="28"/>
          <w:szCs w:val="28"/>
        </w:rPr>
        <w:t>23,1</w:t>
      </w:r>
      <w:r w:rsidR="00500451" w:rsidRPr="00101E7D">
        <w:rPr>
          <w:bCs/>
          <w:sz w:val="28"/>
          <w:szCs w:val="28"/>
        </w:rPr>
        <w:t xml:space="preserve"> тыс. рублей или </w:t>
      </w:r>
      <w:r w:rsidR="00C00424" w:rsidRPr="00101E7D">
        <w:rPr>
          <w:bCs/>
          <w:sz w:val="28"/>
          <w:szCs w:val="28"/>
        </w:rPr>
        <w:t>100,4</w:t>
      </w:r>
      <w:r w:rsidRPr="00101E7D">
        <w:rPr>
          <w:bCs/>
          <w:sz w:val="28"/>
          <w:szCs w:val="28"/>
        </w:rPr>
        <w:t xml:space="preserve"> % от уточненного плана</w:t>
      </w:r>
      <w:r w:rsidR="00626AC2" w:rsidRPr="00101E7D">
        <w:rPr>
          <w:bCs/>
          <w:sz w:val="28"/>
          <w:szCs w:val="28"/>
        </w:rPr>
        <w:t xml:space="preserve"> в размере </w:t>
      </w:r>
      <w:r w:rsidR="00C00424" w:rsidRPr="00101E7D">
        <w:rPr>
          <w:bCs/>
          <w:sz w:val="28"/>
          <w:szCs w:val="28"/>
        </w:rPr>
        <w:t>23,0</w:t>
      </w:r>
      <w:r w:rsidR="00626AC2" w:rsidRPr="00101E7D">
        <w:rPr>
          <w:bCs/>
          <w:sz w:val="28"/>
          <w:szCs w:val="28"/>
        </w:rPr>
        <w:t xml:space="preserve"> тыс. рублей</w:t>
      </w:r>
      <w:r w:rsidRPr="00101E7D">
        <w:rPr>
          <w:bCs/>
          <w:sz w:val="28"/>
          <w:szCs w:val="28"/>
        </w:rPr>
        <w:t>, к аналогичному показателю 20</w:t>
      </w:r>
      <w:r w:rsidR="00A757FB" w:rsidRPr="00101E7D">
        <w:rPr>
          <w:bCs/>
          <w:sz w:val="28"/>
          <w:szCs w:val="28"/>
        </w:rPr>
        <w:t>2</w:t>
      </w:r>
      <w:r w:rsidR="00C00424" w:rsidRPr="00101E7D">
        <w:rPr>
          <w:bCs/>
          <w:sz w:val="28"/>
          <w:szCs w:val="28"/>
        </w:rPr>
        <w:t>3</w:t>
      </w:r>
      <w:r w:rsidRPr="00101E7D">
        <w:rPr>
          <w:bCs/>
          <w:sz w:val="28"/>
          <w:szCs w:val="28"/>
        </w:rPr>
        <w:t xml:space="preserve"> года</w:t>
      </w:r>
      <w:r w:rsidR="00C00424" w:rsidRPr="00101E7D">
        <w:rPr>
          <w:bCs/>
          <w:sz w:val="28"/>
          <w:szCs w:val="28"/>
        </w:rPr>
        <w:t xml:space="preserve"> (</w:t>
      </w:r>
      <w:r w:rsidR="00101E7D" w:rsidRPr="00101E7D">
        <w:rPr>
          <w:bCs/>
          <w:sz w:val="28"/>
          <w:szCs w:val="28"/>
        </w:rPr>
        <w:t>7,6 тыс. рублей)</w:t>
      </w:r>
      <w:r w:rsidRPr="00101E7D">
        <w:rPr>
          <w:bCs/>
          <w:sz w:val="28"/>
          <w:szCs w:val="28"/>
        </w:rPr>
        <w:t xml:space="preserve"> отмечается </w:t>
      </w:r>
      <w:r w:rsidR="00EE4207" w:rsidRPr="00101E7D">
        <w:rPr>
          <w:bCs/>
          <w:sz w:val="28"/>
          <w:szCs w:val="28"/>
        </w:rPr>
        <w:t>у</w:t>
      </w:r>
      <w:r w:rsidR="00C00424" w:rsidRPr="00101E7D">
        <w:rPr>
          <w:bCs/>
          <w:sz w:val="28"/>
          <w:szCs w:val="28"/>
        </w:rPr>
        <w:t xml:space="preserve">величение  </w:t>
      </w:r>
      <w:r w:rsidRPr="00101E7D">
        <w:rPr>
          <w:bCs/>
          <w:sz w:val="28"/>
          <w:szCs w:val="28"/>
        </w:rPr>
        <w:t xml:space="preserve"> на </w:t>
      </w:r>
      <w:r w:rsidR="002E719B" w:rsidRPr="00101E7D">
        <w:rPr>
          <w:bCs/>
          <w:sz w:val="28"/>
          <w:szCs w:val="28"/>
        </w:rPr>
        <w:t>15</w:t>
      </w:r>
      <w:r w:rsidR="00C00424" w:rsidRPr="00101E7D">
        <w:rPr>
          <w:bCs/>
          <w:sz w:val="28"/>
          <w:szCs w:val="28"/>
        </w:rPr>
        <w:t>,5</w:t>
      </w:r>
      <w:r w:rsidRPr="00101E7D">
        <w:rPr>
          <w:bCs/>
          <w:sz w:val="28"/>
          <w:szCs w:val="28"/>
        </w:rPr>
        <w:t xml:space="preserve"> тыс. рублей или</w:t>
      </w:r>
      <w:r w:rsidR="00153726" w:rsidRPr="00101E7D">
        <w:rPr>
          <w:bCs/>
          <w:sz w:val="28"/>
          <w:szCs w:val="28"/>
        </w:rPr>
        <w:t xml:space="preserve"> </w:t>
      </w:r>
      <w:r w:rsidR="00101E7D" w:rsidRPr="00101E7D">
        <w:rPr>
          <w:bCs/>
          <w:sz w:val="28"/>
          <w:szCs w:val="28"/>
        </w:rPr>
        <w:t xml:space="preserve"> более чем в 2 раза (на 203,8 </w:t>
      </w:r>
      <w:r w:rsidR="00A757FB" w:rsidRPr="00101E7D">
        <w:rPr>
          <w:bCs/>
          <w:sz w:val="28"/>
          <w:szCs w:val="28"/>
        </w:rPr>
        <w:t>%</w:t>
      </w:r>
      <w:r w:rsidR="00101E7D" w:rsidRPr="00101E7D">
        <w:rPr>
          <w:bCs/>
          <w:sz w:val="28"/>
          <w:szCs w:val="28"/>
        </w:rPr>
        <w:t>).</w:t>
      </w:r>
    </w:p>
    <w:p w14:paraId="4A914CF8" w14:textId="200A5A26" w:rsidR="002E719B" w:rsidRPr="00101E7D" w:rsidRDefault="006F12D0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101E7D">
        <w:rPr>
          <w:bCs/>
          <w:sz w:val="28"/>
          <w:szCs w:val="28"/>
        </w:rPr>
        <w:t xml:space="preserve">Налоги на имущество (налог на имущество физических лиц, </w:t>
      </w:r>
      <w:r w:rsidR="00500451" w:rsidRPr="00101E7D">
        <w:rPr>
          <w:bCs/>
          <w:sz w:val="28"/>
          <w:szCs w:val="28"/>
        </w:rPr>
        <w:t xml:space="preserve">транспортный налог, </w:t>
      </w:r>
      <w:r w:rsidRPr="00101E7D">
        <w:rPr>
          <w:bCs/>
          <w:sz w:val="28"/>
          <w:szCs w:val="28"/>
        </w:rPr>
        <w:t>земельный налог) в 202</w:t>
      </w:r>
      <w:r w:rsidR="00101E7D" w:rsidRPr="00101E7D">
        <w:rPr>
          <w:bCs/>
          <w:sz w:val="28"/>
          <w:szCs w:val="28"/>
        </w:rPr>
        <w:t>4</w:t>
      </w:r>
      <w:r w:rsidRPr="00101E7D">
        <w:rPr>
          <w:bCs/>
          <w:sz w:val="28"/>
          <w:szCs w:val="28"/>
        </w:rPr>
        <w:t xml:space="preserve"> году исполнены в объеме </w:t>
      </w:r>
      <w:r w:rsidR="00626AC2" w:rsidRPr="00101E7D">
        <w:rPr>
          <w:bCs/>
          <w:sz w:val="28"/>
          <w:szCs w:val="28"/>
        </w:rPr>
        <w:t>3</w:t>
      </w:r>
      <w:r w:rsidR="00101E7D" w:rsidRPr="00101E7D">
        <w:rPr>
          <w:bCs/>
          <w:sz w:val="28"/>
          <w:szCs w:val="28"/>
        </w:rPr>
        <w:t>19,6</w:t>
      </w:r>
      <w:r w:rsidR="00500451" w:rsidRPr="00101E7D">
        <w:rPr>
          <w:bCs/>
          <w:sz w:val="28"/>
          <w:szCs w:val="28"/>
        </w:rPr>
        <w:t xml:space="preserve"> тыс. рублей</w:t>
      </w:r>
      <w:r w:rsidRPr="00101E7D">
        <w:rPr>
          <w:bCs/>
          <w:sz w:val="28"/>
          <w:szCs w:val="28"/>
        </w:rPr>
        <w:t xml:space="preserve"> или </w:t>
      </w:r>
      <w:r w:rsidR="00101E7D" w:rsidRPr="00101E7D">
        <w:rPr>
          <w:bCs/>
          <w:sz w:val="28"/>
          <w:szCs w:val="28"/>
        </w:rPr>
        <w:t>106,2</w:t>
      </w:r>
      <w:r w:rsidRPr="00101E7D">
        <w:rPr>
          <w:bCs/>
          <w:sz w:val="28"/>
          <w:szCs w:val="28"/>
        </w:rPr>
        <w:t xml:space="preserve"> % от годового уточненного плана;</w:t>
      </w:r>
      <w:r w:rsidR="00500451" w:rsidRPr="00101E7D">
        <w:rPr>
          <w:bCs/>
          <w:sz w:val="28"/>
          <w:szCs w:val="28"/>
        </w:rPr>
        <w:t xml:space="preserve"> </w:t>
      </w:r>
      <w:r w:rsidR="002E719B" w:rsidRPr="00101E7D">
        <w:rPr>
          <w:bCs/>
          <w:sz w:val="28"/>
          <w:szCs w:val="28"/>
        </w:rPr>
        <w:br/>
      </w:r>
      <w:r w:rsidRPr="00101E7D">
        <w:rPr>
          <w:bCs/>
          <w:sz w:val="28"/>
          <w:szCs w:val="28"/>
        </w:rPr>
        <w:t>к аналогично</w:t>
      </w:r>
      <w:r w:rsidR="00902452" w:rsidRPr="00101E7D">
        <w:rPr>
          <w:bCs/>
          <w:sz w:val="28"/>
          <w:szCs w:val="28"/>
        </w:rPr>
        <w:t>му показателю</w:t>
      </w:r>
      <w:r w:rsidRPr="00101E7D">
        <w:rPr>
          <w:bCs/>
          <w:sz w:val="28"/>
          <w:szCs w:val="28"/>
        </w:rPr>
        <w:t xml:space="preserve"> 20</w:t>
      </w:r>
      <w:r w:rsidR="00626AC2" w:rsidRPr="00101E7D">
        <w:rPr>
          <w:bCs/>
          <w:sz w:val="28"/>
          <w:szCs w:val="28"/>
        </w:rPr>
        <w:t>2</w:t>
      </w:r>
      <w:r w:rsidR="00101E7D" w:rsidRPr="00101E7D">
        <w:rPr>
          <w:bCs/>
          <w:sz w:val="28"/>
          <w:szCs w:val="28"/>
        </w:rPr>
        <w:t>3</w:t>
      </w:r>
      <w:r w:rsidRPr="00101E7D">
        <w:rPr>
          <w:bCs/>
          <w:sz w:val="28"/>
          <w:szCs w:val="28"/>
        </w:rPr>
        <w:t xml:space="preserve"> года отмечается </w:t>
      </w:r>
      <w:r w:rsidR="00626AC2" w:rsidRPr="00101E7D">
        <w:rPr>
          <w:bCs/>
          <w:sz w:val="28"/>
          <w:szCs w:val="28"/>
        </w:rPr>
        <w:t>у</w:t>
      </w:r>
      <w:r w:rsidR="00101E7D" w:rsidRPr="00101E7D">
        <w:rPr>
          <w:bCs/>
          <w:sz w:val="28"/>
          <w:szCs w:val="28"/>
        </w:rPr>
        <w:t xml:space="preserve">величение </w:t>
      </w:r>
      <w:r w:rsidR="00626AC2" w:rsidRPr="00101E7D">
        <w:rPr>
          <w:bCs/>
          <w:sz w:val="28"/>
          <w:szCs w:val="28"/>
        </w:rPr>
        <w:t xml:space="preserve">на </w:t>
      </w:r>
      <w:r w:rsidR="00101E7D" w:rsidRPr="00101E7D">
        <w:rPr>
          <w:bCs/>
          <w:sz w:val="28"/>
          <w:szCs w:val="28"/>
        </w:rPr>
        <w:t>19</w:t>
      </w:r>
      <w:r w:rsidR="00626AC2" w:rsidRPr="00101E7D">
        <w:rPr>
          <w:bCs/>
          <w:sz w:val="28"/>
          <w:szCs w:val="28"/>
        </w:rPr>
        <w:t>,2</w:t>
      </w:r>
      <w:r w:rsidR="00902452" w:rsidRPr="00101E7D">
        <w:rPr>
          <w:bCs/>
          <w:sz w:val="28"/>
          <w:szCs w:val="28"/>
        </w:rPr>
        <w:t xml:space="preserve"> тыс. рублей или </w:t>
      </w:r>
      <w:r w:rsidR="00101E7D" w:rsidRPr="00101E7D">
        <w:rPr>
          <w:bCs/>
          <w:sz w:val="28"/>
          <w:szCs w:val="28"/>
        </w:rPr>
        <w:t>6,4</w:t>
      </w:r>
      <w:r w:rsidRPr="00101E7D">
        <w:rPr>
          <w:bCs/>
          <w:sz w:val="28"/>
          <w:szCs w:val="28"/>
        </w:rPr>
        <w:t xml:space="preserve"> %.</w:t>
      </w:r>
    </w:p>
    <w:p w14:paraId="0CED9D22" w14:textId="07600285" w:rsidR="002E719B" w:rsidRPr="00101E7D" w:rsidRDefault="006F12D0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101E7D">
        <w:rPr>
          <w:bCs/>
          <w:sz w:val="28"/>
          <w:szCs w:val="28"/>
        </w:rPr>
        <w:t xml:space="preserve">Госпошлина в </w:t>
      </w:r>
      <w:r w:rsidR="00626AC2" w:rsidRPr="00101E7D">
        <w:rPr>
          <w:bCs/>
          <w:sz w:val="28"/>
          <w:szCs w:val="28"/>
        </w:rPr>
        <w:t>202</w:t>
      </w:r>
      <w:r w:rsidR="00101E7D" w:rsidRPr="00101E7D">
        <w:rPr>
          <w:bCs/>
          <w:sz w:val="28"/>
          <w:szCs w:val="28"/>
        </w:rPr>
        <w:t>4</w:t>
      </w:r>
      <w:r w:rsidR="002E719B" w:rsidRPr="00101E7D">
        <w:rPr>
          <w:bCs/>
          <w:sz w:val="28"/>
          <w:szCs w:val="28"/>
        </w:rPr>
        <w:t xml:space="preserve"> </w:t>
      </w:r>
      <w:r w:rsidRPr="00101E7D">
        <w:rPr>
          <w:bCs/>
          <w:sz w:val="28"/>
          <w:szCs w:val="28"/>
        </w:rPr>
        <w:t xml:space="preserve">году исполнена в объеме </w:t>
      </w:r>
      <w:r w:rsidR="00101E7D" w:rsidRPr="00101E7D">
        <w:rPr>
          <w:bCs/>
          <w:sz w:val="28"/>
          <w:szCs w:val="28"/>
        </w:rPr>
        <w:t>6</w:t>
      </w:r>
      <w:r w:rsidR="00626AC2" w:rsidRPr="00101E7D">
        <w:rPr>
          <w:bCs/>
          <w:sz w:val="28"/>
          <w:szCs w:val="28"/>
        </w:rPr>
        <w:t>,</w:t>
      </w:r>
      <w:r w:rsidR="002E719B" w:rsidRPr="00101E7D">
        <w:rPr>
          <w:bCs/>
          <w:sz w:val="28"/>
          <w:szCs w:val="28"/>
        </w:rPr>
        <w:t>4</w:t>
      </w:r>
      <w:r w:rsidRPr="00101E7D">
        <w:rPr>
          <w:bCs/>
          <w:sz w:val="28"/>
          <w:szCs w:val="28"/>
        </w:rPr>
        <w:t xml:space="preserve"> тыс. ру</w:t>
      </w:r>
      <w:r w:rsidR="00902452" w:rsidRPr="00101E7D">
        <w:rPr>
          <w:bCs/>
          <w:sz w:val="28"/>
          <w:szCs w:val="28"/>
        </w:rPr>
        <w:t xml:space="preserve">блей или </w:t>
      </w:r>
      <w:r w:rsidR="00101E7D" w:rsidRPr="00101E7D">
        <w:rPr>
          <w:bCs/>
          <w:sz w:val="28"/>
          <w:szCs w:val="28"/>
        </w:rPr>
        <w:t xml:space="preserve">102,4 </w:t>
      </w:r>
      <w:r w:rsidRPr="00101E7D">
        <w:rPr>
          <w:bCs/>
          <w:sz w:val="28"/>
          <w:szCs w:val="28"/>
        </w:rPr>
        <w:t>% от годового уточненного плана; к аналогичному показателю 20</w:t>
      </w:r>
      <w:r w:rsidR="00626AC2" w:rsidRPr="00101E7D">
        <w:rPr>
          <w:bCs/>
          <w:sz w:val="28"/>
          <w:szCs w:val="28"/>
        </w:rPr>
        <w:t>2</w:t>
      </w:r>
      <w:r w:rsidR="00101E7D" w:rsidRPr="00101E7D">
        <w:rPr>
          <w:bCs/>
          <w:sz w:val="28"/>
          <w:szCs w:val="28"/>
        </w:rPr>
        <w:t>3</w:t>
      </w:r>
      <w:r w:rsidRPr="00101E7D">
        <w:rPr>
          <w:bCs/>
          <w:sz w:val="28"/>
          <w:szCs w:val="28"/>
        </w:rPr>
        <w:t xml:space="preserve"> года отмечается </w:t>
      </w:r>
      <w:r w:rsidR="00101E7D" w:rsidRPr="00101E7D">
        <w:rPr>
          <w:bCs/>
          <w:sz w:val="28"/>
          <w:szCs w:val="28"/>
        </w:rPr>
        <w:t>увеличение на 0,9</w:t>
      </w:r>
      <w:r w:rsidRPr="00101E7D">
        <w:rPr>
          <w:bCs/>
          <w:sz w:val="28"/>
          <w:szCs w:val="28"/>
        </w:rPr>
        <w:t xml:space="preserve"> тыс. рублей или </w:t>
      </w:r>
      <w:r w:rsidR="00101E7D" w:rsidRPr="00101E7D">
        <w:rPr>
          <w:bCs/>
          <w:sz w:val="28"/>
          <w:szCs w:val="28"/>
        </w:rPr>
        <w:t>17,6</w:t>
      </w:r>
      <w:r w:rsidRPr="00101E7D">
        <w:rPr>
          <w:bCs/>
          <w:sz w:val="28"/>
          <w:szCs w:val="28"/>
        </w:rPr>
        <w:t xml:space="preserve"> %.</w:t>
      </w:r>
    </w:p>
    <w:p w14:paraId="621A4974" w14:textId="5C25802A" w:rsidR="002E719B" w:rsidRPr="00101E7D" w:rsidRDefault="006F12D0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101E7D">
        <w:rPr>
          <w:bCs/>
          <w:sz w:val="28"/>
          <w:szCs w:val="28"/>
        </w:rPr>
        <w:t>Неналоговые доходы в 202</w:t>
      </w:r>
      <w:r w:rsidR="00101E7D" w:rsidRPr="00101E7D">
        <w:rPr>
          <w:bCs/>
          <w:sz w:val="28"/>
          <w:szCs w:val="28"/>
        </w:rPr>
        <w:t>4</w:t>
      </w:r>
      <w:r w:rsidRPr="00101E7D">
        <w:rPr>
          <w:bCs/>
          <w:sz w:val="28"/>
          <w:szCs w:val="28"/>
        </w:rPr>
        <w:t xml:space="preserve"> году исполнены в объеме </w:t>
      </w:r>
      <w:r w:rsidR="00101E7D" w:rsidRPr="00101E7D">
        <w:rPr>
          <w:bCs/>
          <w:sz w:val="28"/>
          <w:szCs w:val="28"/>
        </w:rPr>
        <w:t>918,1</w:t>
      </w:r>
      <w:r w:rsidR="00626AC2" w:rsidRPr="00101E7D">
        <w:rPr>
          <w:bCs/>
          <w:sz w:val="28"/>
          <w:szCs w:val="28"/>
        </w:rPr>
        <w:t xml:space="preserve"> </w:t>
      </w:r>
      <w:r w:rsidRPr="00101E7D">
        <w:rPr>
          <w:bCs/>
          <w:sz w:val="28"/>
          <w:szCs w:val="28"/>
        </w:rPr>
        <w:t xml:space="preserve">тыс. рублей или </w:t>
      </w:r>
      <w:r w:rsidR="00101E7D" w:rsidRPr="00101E7D">
        <w:rPr>
          <w:bCs/>
          <w:sz w:val="28"/>
          <w:szCs w:val="28"/>
        </w:rPr>
        <w:t>99,7</w:t>
      </w:r>
      <w:r w:rsidRPr="00101E7D">
        <w:rPr>
          <w:bCs/>
          <w:sz w:val="28"/>
          <w:szCs w:val="28"/>
        </w:rPr>
        <w:t xml:space="preserve"> % от уточненного плана. К аналогичному показателю 20</w:t>
      </w:r>
      <w:r w:rsidR="00626AC2" w:rsidRPr="00101E7D">
        <w:rPr>
          <w:bCs/>
          <w:sz w:val="28"/>
          <w:szCs w:val="28"/>
        </w:rPr>
        <w:t>2</w:t>
      </w:r>
      <w:r w:rsidR="00101E7D" w:rsidRPr="00101E7D">
        <w:rPr>
          <w:bCs/>
          <w:sz w:val="28"/>
          <w:szCs w:val="28"/>
        </w:rPr>
        <w:t>3</w:t>
      </w:r>
      <w:r w:rsidRPr="00101E7D">
        <w:rPr>
          <w:bCs/>
          <w:sz w:val="28"/>
          <w:szCs w:val="28"/>
        </w:rPr>
        <w:t xml:space="preserve"> года отмечается </w:t>
      </w:r>
      <w:r w:rsidR="00902452" w:rsidRPr="00101E7D">
        <w:rPr>
          <w:bCs/>
          <w:sz w:val="28"/>
          <w:szCs w:val="28"/>
        </w:rPr>
        <w:t xml:space="preserve">снижение на </w:t>
      </w:r>
      <w:r w:rsidR="00101E7D" w:rsidRPr="00101E7D">
        <w:rPr>
          <w:bCs/>
          <w:sz w:val="28"/>
          <w:szCs w:val="28"/>
        </w:rPr>
        <w:t>52,6 ты</w:t>
      </w:r>
      <w:r w:rsidRPr="00101E7D">
        <w:rPr>
          <w:bCs/>
          <w:sz w:val="28"/>
          <w:szCs w:val="28"/>
        </w:rPr>
        <w:t xml:space="preserve">с. рублей или </w:t>
      </w:r>
      <w:r w:rsidR="00101E7D" w:rsidRPr="00101E7D">
        <w:rPr>
          <w:bCs/>
          <w:sz w:val="28"/>
          <w:szCs w:val="28"/>
        </w:rPr>
        <w:t>5,4</w:t>
      </w:r>
      <w:r w:rsidRPr="00101E7D">
        <w:rPr>
          <w:bCs/>
          <w:sz w:val="28"/>
          <w:szCs w:val="28"/>
        </w:rPr>
        <w:t xml:space="preserve"> %. </w:t>
      </w:r>
    </w:p>
    <w:p w14:paraId="2A97B27F" w14:textId="224DDF00" w:rsidR="002E719B" w:rsidRPr="00101E7D" w:rsidRDefault="006F12D0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101E7D">
        <w:rPr>
          <w:bCs/>
          <w:sz w:val="28"/>
          <w:szCs w:val="28"/>
        </w:rPr>
        <w:t>Наибольший удельный вес в общем объеме</w:t>
      </w:r>
      <w:r w:rsidR="00626AC2" w:rsidRPr="00101E7D">
        <w:rPr>
          <w:bCs/>
          <w:sz w:val="28"/>
          <w:szCs w:val="28"/>
        </w:rPr>
        <w:t xml:space="preserve"> неналоговых</w:t>
      </w:r>
      <w:r w:rsidRPr="00101E7D">
        <w:rPr>
          <w:bCs/>
          <w:sz w:val="28"/>
          <w:szCs w:val="28"/>
        </w:rPr>
        <w:t xml:space="preserve"> доходов занимают доходы </w:t>
      </w:r>
      <w:r w:rsidR="004F5B25" w:rsidRPr="00101E7D">
        <w:rPr>
          <w:bCs/>
          <w:sz w:val="28"/>
          <w:szCs w:val="28"/>
        </w:rPr>
        <w:t xml:space="preserve">от использования имущества, находящегося </w:t>
      </w:r>
      <w:r w:rsidR="002E719B" w:rsidRPr="00101E7D">
        <w:rPr>
          <w:bCs/>
          <w:sz w:val="28"/>
          <w:szCs w:val="28"/>
        </w:rPr>
        <w:br/>
      </w:r>
      <w:r w:rsidR="004F5B25" w:rsidRPr="00101E7D">
        <w:rPr>
          <w:bCs/>
          <w:sz w:val="28"/>
          <w:szCs w:val="28"/>
        </w:rPr>
        <w:t xml:space="preserve">в государственной и муниципальной собственности </w:t>
      </w:r>
      <w:r w:rsidR="00626AC2" w:rsidRPr="00101E7D">
        <w:rPr>
          <w:bCs/>
          <w:sz w:val="28"/>
          <w:szCs w:val="28"/>
        </w:rPr>
        <w:t>2,</w:t>
      </w:r>
      <w:r w:rsidR="00101E7D" w:rsidRPr="00101E7D">
        <w:rPr>
          <w:bCs/>
          <w:sz w:val="28"/>
          <w:szCs w:val="28"/>
        </w:rPr>
        <w:t xml:space="preserve">3 </w:t>
      </w:r>
      <w:r w:rsidRPr="00101E7D">
        <w:rPr>
          <w:bCs/>
          <w:sz w:val="28"/>
          <w:szCs w:val="28"/>
        </w:rPr>
        <w:t xml:space="preserve">% или </w:t>
      </w:r>
      <w:r w:rsidR="00101E7D" w:rsidRPr="00101E7D">
        <w:rPr>
          <w:bCs/>
          <w:sz w:val="28"/>
          <w:szCs w:val="28"/>
        </w:rPr>
        <w:t>814,0</w:t>
      </w:r>
      <w:r w:rsidRPr="00101E7D">
        <w:rPr>
          <w:bCs/>
          <w:sz w:val="28"/>
          <w:szCs w:val="28"/>
        </w:rPr>
        <w:t xml:space="preserve"> тыс. рублей</w:t>
      </w:r>
      <w:r w:rsidR="00902452" w:rsidRPr="00101E7D">
        <w:rPr>
          <w:bCs/>
          <w:sz w:val="28"/>
          <w:szCs w:val="28"/>
        </w:rPr>
        <w:t xml:space="preserve"> с исполнением </w:t>
      </w:r>
      <w:r w:rsidR="00101E7D" w:rsidRPr="00101E7D">
        <w:rPr>
          <w:bCs/>
          <w:sz w:val="28"/>
          <w:szCs w:val="28"/>
        </w:rPr>
        <w:t xml:space="preserve">98,3 </w:t>
      </w:r>
      <w:r w:rsidRPr="00101E7D">
        <w:rPr>
          <w:bCs/>
          <w:sz w:val="28"/>
          <w:szCs w:val="28"/>
        </w:rPr>
        <w:t>% от уточненного плана. К аналогичному показателю 20</w:t>
      </w:r>
      <w:r w:rsidR="00626AC2" w:rsidRPr="00101E7D">
        <w:rPr>
          <w:bCs/>
          <w:sz w:val="28"/>
          <w:szCs w:val="28"/>
        </w:rPr>
        <w:t>2</w:t>
      </w:r>
      <w:r w:rsidR="00101E7D" w:rsidRPr="00101E7D">
        <w:rPr>
          <w:bCs/>
          <w:sz w:val="28"/>
          <w:szCs w:val="28"/>
        </w:rPr>
        <w:t>3</w:t>
      </w:r>
      <w:r w:rsidRPr="00101E7D">
        <w:rPr>
          <w:bCs/>
          <w:sz w:val="28"/>
          <w:szCs w:val="28"/>
        </w:rPr>
        <w:t xml:space="preserve"> года отмечается </w:t>
      </w:r>
      <w:r w:rsidR="002E719B" w:rsidRPr="00101E7D">
        <w:rPr>
          <w:bCs/>
          <w:sz w:val="28"/>
          <w:szCs w:val="28"/>
        </w:rPr>
        <w:t>у</w:t>
      </w:r>
      <w:r w:rsidR="00101E7D" w:rsidRPr="00101E7D">
        <w:rPr>
          <w:bCs/>
          <w:sz w:val="28"/>
          <w:szCs w:val="28"/>
        </w:rPr>
        <w:t xml:space="preserve">меньшение на </w:t>
      </w:r>
      <w:r w:rsidR="002E719B" w:rsidRPr="00101E7D">
        <w:rPr>
          <w:bCs/>
          <w:sz w:val="28"/>
          <w:szCs w:val="28"/>
        </w:rPr>
        <w:t>11</w:t>
      </w:r>
      <w:r w:rsidR="00101E7D" w:rsidRPr="00101E7D">
        <w:rPr>
          <w:bCs/>
          <w:sz w:val="28"/>
          <w:szCs w:val="28"/>
        </w:rPr>
        <w:t>4</w:t>
      </w:r>
      <w:r w:rsidR="00626AC2" w:rsidRPr="00101E7D">
        <w:rPr>
          <w:bCs/>
          <w:sz w:val="28"/>
          <w:szCs w:val="28"/>
        </w:rPr>
        <w:t>,6</w:t>
      </w:r>
      <w:r w:rsidR="004F5B25" w:rsidRPr="00101E7D">
        <w:rPr>
          <w:bCs/>
          <w:sz w:val="28"/>
          <w:szCs w:val="28"/>
        </w:rPr>
        <w:t xml:space="preserve"> тыс. рублей или </w:t>
      </w:r>
      <w:r w:rsidR="00101E7D" w:rsidRPr="00101E7D">
        <w:rPr>
          <w:bCs/>
          <w:sz w:val="28"/>
          <w:szCs w:val="28"/>
        </w:rPr>
        <w:t>12,3</w:t>
      </w:r>
      <w:r w:rsidR="009F2E5C" w:rsidRPr="00101E7D">
        <w:rPr>
          <w:bCs/>
          <w:sz w:val="28"/>
          <w:szCs w:val="28"/>
        </w:rPr>
        <w:t xml:space="preserve"> %.</w:t>
      </w:r>
      <w:r w:rsidR="004D3F81" w:rsidRPr="00101E7D">
        <w:rPr>
          <w:bCs/>
          <w:sz w:val="28"/>
          <w:szCs w:val="28"/>
        </w:rPr>
        <w:t xml:space="preserve"> </w:t>
      </w:r>
    </w:p>
    <w:p w14:paraId="3BA9477C" w14:textId="5B4A9792" w:rsidR="002E719B" w:rsidRPr="008F4484" w:rsidRDefault="006F12D0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101E7D">
        <w:rPr>
          <w:bCs/>
          <w:sz w:val="28"/>
          <w:szCs w:val="28"/>
        </w:rPr>
        <w:t>Доходы от оказания платных услуг (работ) и компенсации затрат государства в 202</w:t>
      </w:r>
      <w:r w:rsidR="00101E7D">
        <w:rPr>
          <w:bCs/>
          <w:sz w:val="28"/>
          <w:szCs w:val="28"/>
        </w:rPr>
        <w:t>4</w:t>
      </w:r>
      <w:r w:rsidRPr="00101E7D">
        <w:rPr>
          <w:bCs/>
          <w:sz w:val="28"/>
          <w:szCs w:val="28"/>
        </w:rPr>
        <w:t xml:space="preserve"> году исполнены на сумму </w:t>
      </w:r>
      <w:r w:rsidR="00101E7D">
        <w:rPr>
          <w:bCs/>
          <w:sz w:val="28"/>
          <w:szCs w:val="28"/>
        </w:rPr>
        <w:t>104,</w:t>
      </w:r>
      <w:r w:rsidR="00101E7D" w:rsidRPr="008F4484">
        <w:rPr>
          <w:bCs/>
          <w:sz w:val="28"/>
          <w:szCs w:val="28"/>
        </w:rPr>
        <w:t>1</w:t>
      </w:r>
      <w:r w:rsidRPr="008F4484">
        <w:rPr>
          <w:bCs/>
          <w:sz w:val="28"/>
          <w:szCs w:val="28"/>
        </w:rPr>
        <w:t xml:space="preserve"> тыс. рублей</w:t>
      </w:r>
      <w:r w:rsidR="004E5C58">
        <w:rPr>
          <w:bCs/>
          <w:sz w:val="28"/>
          <w:szCs w:val="28"/>
        </w:rPr>
        <w:t xml:space="preserve"> или</w:t>
      </w:r>
      <w:r w:rsidR="004E5C58">
        <w:rPr>
          <w:bCs/>
          <w:sz w:val="28"/>
          <w:szCs w:val="28"/>
        </w:rPr>
        <w:br/>
      </w:r>
      <w:r w:rsidR="002E719B" w:rsidRPr="008F4484">
        <w:rPr>
          <w:bCs/>
          <w:sz w:val="28"/>
          <w:szCs w:val="28"/>
        </w:rPr>
        <w:lastRenderedPageBreak/>
        <w:t>1</w:t>
      </w:r>
      <w:r w:rsidR="008F4484" w:rsidRPr="008F4484">
        <w:rPr>
          <w:bCs/>
          <w:sz w:val="28"/>
          <w:szCs w:val="28"/>
        </w:rPr>
        <w:t>12,9</w:t>
      </w:r>
      <w:r w:rsidR="00902452" w:rsidRPr="008F4484">
        <w:rPr>
          <w:bCs/>
          <w:sz w:val="28"/>
          <w:szCs w:val="28"/>
        </w:rPr>
        <w:t xml:space="preserve"> % от уточненного плана. К аналогичному показателю 20</w:t>
      </w:r>
      <w:r w:rsidR="007A0866" w:rsidRPr="008F4484">
        <w:rPr>
          <w:bCs/>
          <w:sz w:val="28"/>
          <w:szCs w:val="28"/>
        </w:rPr>
        <w:t>2</w:t>
      </w:r>
      <w:r w:rsidR="008F4484" w:rsidRPr="008F4484">
        <w:rPr>
          <w:bCs/>
          <w:sz w:val="28"/>
          <w:szCs w:val="28"/>
        </w:rPr>
        <w:t>3</w:t>
      </w:r>
      <w:r w:rsidR="00902452" w:rsidRPr="008F4484">
        <w:rPr>
          <w:bCs/>
          <w:sz w:val="28"/>
          <w:szCs w:val="28"/>
        </w:rPr>
        <w:t xml:space="preserve"> года отмечается </w:t>
      </w:r>
      <w:r w:rsidR="002E719B" w:rsidRPr="008F4484">
        <w:rPr>
          <w:bCs/>
          <w:sz w:val="28"/>
          <w:szCs w:val="28"/>
        </w:rPr>
        <w:t xml:space="preserve">увеличение </w:t>
      </w:r>
      <w:r w:rsidR="00902452" w:rsidRPr="008F4484">
        <w:rPr>
          <w:bCs/>
          <w:sz w:val="28"/>
          <w:szCs w:val="28"/>
        </w:rPr>
        <w:t xml:space="preserve">на </w:t>
      </w:r>
      <w:r w:rsidR="008F4484" w:rsidRPr="008F4484">
        <w:rPr>
          <w:bCs/>
          <w:sz w:val="28"/>
          <w:szCs w:val="28"/>
        </w:rPr>
        <w:t xml:space="preserve">63,2 </w:t>
      </w:r>
      <w:r w:rsidR="00902452" w:rsidRPr="008F4484">
        <w:rPr>
          <w:bCs/>
          <w:sz w:val="28"/>
          <w:szCs w:val="28"/>
        </w:rPr>
        <w:t xml:space="preserve">тыс. рублей или </w:t>
      </w:r>
      <w:r w:rsidR="008F4484" w:rsidRPr="008F4484">
        <w:rPr>
          <w:bCs/>
          <w:sz w:val="28"/>
          <w:szCs w:val="28"/>
        </w:rPr>
        <w:t>154,4</w:t>
      </w:r>
      <w:r w:rsidR="00902452" w:rsidRPr="008F4484">
        <w:rPr>
          <w:bCs/>
          <w:sz w:val="28"/>
          <w:szCs w:val="28"/>
        </w:rPr>
        <w:t xml:space="preserve"> %.</w:t>
      </w:r>
    </w:p>
    <w:p w14:paraId="7A283294" w14:textId="4F4FBA21" w:rsidR="002E719B" w:rsidRPr="00767994" w:rsidRDefault="006F12D0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8F4484">
        <w:rPr>
          <w:bCs/>
          <w:sz w:val="28"/>
          <w:szCs w:val="28"/>
        </w:rPr>
        <w:t>В структуре доходов бюджета поселения в 202</w:t>
      </w:r>
      <w:r w:rsidR="008F4484" w:rsidRPr="008F4484">
        <w:rPr>
          <w:bCs/>
          <w:sz w:val="28"/>
          <w:szCs w:val="28"/>
        </w:rPr>
        <w:t>4</w:t>
      </w:r>
      <w:r w:rsidRPr="008F4484">
        <w:rPr>
          <w:bCs/>
          <w:sz w:val="28"/>
          <w:szCs w:val="28"/>
        </w:rPr>
        <w:t xml:space="preserve"> году доля безвозмездных поступлений в общем объеме доходов поселения составила </w:t>
      </w:r>
      <w:r w:rsidR="002E719B" w:rsidRPr="008F4484">
        <w:rPr>
          <w:bCs/>
          <w:sz w:val="28"/>
          <w:szCs w:val="28"/>
        </w:rPr>
        <w:t>78</w:t>
      </w:r>
      <w:r w:rsidR="007A0866" w:rsidRPr="008F4484">
        <w:rPr>
          <w:bCs/>
          <w:sz w:val="28"/>
          <w:szCs w:val="28"/>
        </w:rPr>
        <w:t>,</w:t>
      </w:r>
      <w:r w:rsidR="002E719B" w:rsidRPr="008F4484">
        <w:rPr>
          <w:bCs/>
          <w:sz w:val="28"/>
          <w:szCs w:val="28"/>
        </w:rPr>
        <w:t>8</w:t>
      </w:r>
      <w:r w:rsidRPr="008F4484">
        <w:rPr>
          <w:bCs/>
          <w:sz w:val="28"/>
          <w:szCs w:val="28"/>
        </w:rPr>
        <w:t xml:space="preserve"> % или </w:t>
      </w:r>
      <w:r w:rsidR="008F4484" w:rsidRPr="008F4484">
        <w:rPr>
          <w:bCs/>
          <w:sz w:val="28"/>
          <w:szCs w:val="28"/>
        </w:rPr>
        <w:t>27 948,3</w:t>
      </w:r>
      <w:r w:rsidRPr="008F4484">
        <w:rPr>
          <w:bCs/>
          <w:sz w:val="28"/>
          <w:szCs w:val="28"/>
        </w:rPr>
        <w:t xml:space="preserve"> тыс. рублей, в том числе: доля дотаций в общем объеме доходов составила </w:t>
      </w:r>
      <w:r w:rsidR="008F4484" w:rsidRPr="008F4484">
        <w:rPr>
          <w:bCs/>
          <w:sz w:val="28"/>
          <w:szCs w:val="28"/>
        </w:rPr>
        <w:t xml:space="preserve">62,8 </w:t>
      </w:r>
      <w:r w:rsidRPr="008F4484">
        <w:rPr>
          <w:bCs/>
          <w:sz w:val="28"/>
          <w:szCs w:val="28"/>
        </w:rPr>
        <w:t xml:space="preserve">% </w:t>
      </w:r>
      <w:r w:rsidRPr="00767994">
        <w:rPr>
          <w:bCs/>
          <w:sz w:val="28"/>
          <w:szCs w:val="28"/>
        </w:rPr>
        <w:t xml:space="preserve">или </w:t>
      </w:r>
      <w:r w:rsidR="008F4484" w:rsidRPr="00767994">
        <w:rPr>
          <w:bCs/>
          <w:sz w:val="28"/>
          <w:szCs w:val="28"/>
        </w:rPr>
        <w:t>22 274,0</w:t>
      </w:r>
      <w:r w:rsidR="008932EE" w:rsidRPr="00767994">
        <w:rPr>
          <w:bCs/>
          <w:sz w:val="28"/>
          <w:szCs w:val="28"/>
        </w:rPr>
        <w:t xml:space="preserve"> тыс. рублей, доля субвенций </w:t>
      </w:r>
      <w:r w:rsidR="002E719B" w:rsidRPr="00767994">
        <w:rPr>
          <w:bCs/>
          <w:sz w:val="28"/>
          <w:szCs w:val="28"/>
        </w:rPr>
        <w:t>1</w:t>
      </w:r>
      <w:r w:rsidR="008F4484" w:rsidRPr="00767994">
        <w:rPr>
          <w:bCs/>
          <w:sz w:val="28"/>
          <w:szCs w:val="28"/>
        </w:rPr>
        <w:t xml:space="preserve">,0 </w:t>
      </w:r>
      <w:r w:rsidRPr="00767994">
        <w:rPr>
          <w:bCs/>
          <w:sz w:val="28"/>
          <w:szCs w:val="28"/>
        </w:rPr>
        <w:t xml:space="preserve">% или </w:t>
      </w:r>
      <w:r w:rsidR="002E719B" w:rsidRPr="00767994">
        <w:rPr>
          <w:bCs/>
          <w:sz w:val="28"/>
          <w:szCs w:val="28"/>
        </w:rPr>
        <w:t>3</w:t>
      </w:r>
      <w:r w:rsidR="008F4484" w:rsidRPr="00767994">
        <w:rPr>
          <w:bCs/>
          <w:sz w:val="28"/>
          <w:szCs w:val="28"/>
        </w:rPr>
        <w:t>67,5</w:t>
      </w:r>
      <w:r w:rsidRPr="00767994">
        <w:rPr>
          <w:bCs/>
          <w:sz w:val="28"/>
          <w:szCs w:val="28"/>
        </w:rPr>
        <w:t xml:space="preserve"> тыс. рублей, доля</w:t>
      </w:r>
      <w:r w:rsidR="007A0866" w:rsidRPr="00767994">
        <w:rPr>
          <w:bCs/>
          <w:sz w:val="28"/>
          <w:szCs w:val="28"/>
        </w:rPr>
        <w:t xml:space="preserve"> субсидий </w:t>
      </w:r>
      <w:r w:rsidR="008F4484" w:rsidRPr="00767994">
        <w:rPr>
          <w:bCs/>
          <w:sz w:val="28"/>
          <w:szCs w:val="28"/>
        </w:rPr>
        <w:t xml:space="preserve">1,8 </w:t>
      </w:r>
      <w:r w:rsidR="007A0866" w:rsidRPr="00767994">
        <w:rPr>
          <w:bCs/>
          <w:sz w:val="28"/>
          <w:szCs w:val="28"/>
        </w:rPr>
        <w:t xml:space="preserve">% или </w:t>
      </w:r>
      <w:r w:rsidR="008F4484" w:rsidRPr="00767994">
        <w:rPr>
          <w:bCs/>
          <w:sz w:val="28"/>
          <w:szCs w:val="28"/>
        </w:rPr>
        <w:t>641,1</w:t>
      </w:r>
      <w:r w:rsidR="007A0866" w:rsidRPr="00767994">
        <w:rPr>
          <w:bCs/>
          <w:sz w:val="28"/>
          <w:szCs w:val="28"/>
        </w:rPr>
        <w:t xml:space="preserve"> тыс. рублей, доля </w:t>
      </w:r>
      <w:r w:rsidRPr="00767994">
        <w:rPr>
          <w:bCs/>
          <w:sz w:val="28"/>
          <w:szCs w:val="28"/>
        </w:rPr>
        <w:t>иных межбю</w:t>
      </w:r>
      <w:r w:rsidR="008932EE" w:rsidRPr="00767994">
        <w:rPr>
          <w:bCs/>
          <w:sz w:val="28"/>
          <w:szCs w:val="28"/>
        </w:rPr>
        <w:t xml:space="preserve">джетных трансфертов составила </w:t>
      </w:r>
      <w:r w:rsidR="00E62BA3" w:rsidRPr="00767994">
        <w:rPr>
          <w:bCs/>
          <w:sz w:val="28"/>
          <w:szCs w:val="28"/>
        </w:rPr>
        <w:t>1</w:t>
      </w:r>
      <w:r w:rsidR="000A08F4" w:rsidRPr="00767994">
        <w:rPr>
          <w:bCs/>
          <w:sz w:val="28"/>
          <w:szCs w:val="28"/>
        </w:rPr>
        <w:t>2,</w:t>
      </w:r>
      <w:r w:rsidR="008F4484" w:rsidRPr="00767994">
        <w:rPr>
          <w:bCs/>
          <w:sz w:val="28"/>
          <w:szCs w:val="28"/>
        </w:rPr>
        <w:t>9</w:t>
      </w:r>
      <w:r w:rsidR="004E5C58">
        <w:rPr>
          <w:bCs/>
          <w:sz w:val="28"/>
          <w:szCs w:val="28"/>
        </w:rPr>
        <w:t xml:space="preserve"> %</w:t>
      </w:r>
      <w:r w:rsidR="004E5C58">
        <w:rPr>
          <w:bCs/>
          <w:sz w:val="28"/>
          <w:szCs w:val="28"/>
        </w:rPr>
        <w:br/>
      </w:r>
      <w:r w:rsidRPr="00767994">
        <w:rPr>
          <w:bCs/>
          <w:sz w:val="28"/>
          <w:szCs w:val="28"/>
        </w:rPr>
        <w:t xml:space="preserve">или </w:t>
      </w:r>
      <w:r w:rsidR="00E62BA3" w:rsidRPr="00767994">
        <w:rPr>
          <w:bCs/>
          <w:sz w:val="28"/>
          <w:szCs w:val="28"/>
        </w:rPr>
        <w:t>4</w:t>
      </w:r>
      <w:r w:rsidR="008F4484" w:rsidRPr="00767994">
        <w:rPr>
          <w:bCs/>
          <w:sz w:val="28"/>
          <w:szCs w:val="28"/>
        </w:rPr>
        <w:t> 583,3</w:t>
      </w:r>
      <w:r w:rsidR="008932EE" w:rsidRPr="00767994">
        <w:rPr>
          <w:bCs/>
          <w:sz w:val="28"/>
          <w:szCs w:val="28"/>
        </w:rPr>
        <w:t xml:space="preserve"> тыс. рублей</w:t>
      </w:r>
      <w:r w:rsidR="00767994" w:rsidRPr="00767994">
        <w:rPr>
          <w:bCs/>
          <w:sz w:val="28"/>
          <w:szCs w:val="28"/>
        </w:rPr>
        <w:t>,</w:t>
      </w:r>
      <w:r w:rsidR="004E5C58">
        <w:rPr>
          <w:bCs/>
          <w:sz w:val="28"/>
          <w:szCs w:val="28"/>
        </w:rPr>
        <w:t xml:space="preserve"> доля безвозмездные поступлений</w:t>
      </w:r>
      <w:r w:rsidR="004E5C58">
        <w:rPr>
          <w:bCs/>
          <w:sz w:val="28"/>
          <w:szCs w:val="28"/>
        </w:rPr>
        <w:br/>
      </w:r>
      <w:r w:rsidR="00767994" w:rsidRPr="00767994">
        <w:rPr>
          <w:bCs/>
          <w:sz w:val="28"/>
          <w:szCs w:val="28"/>
        </w:rPr>
        <w:t>от негосударственных организаций составила 0,2 % или 82,5 тыс. рублей,</w:t>
      </w:r>
    </w:p>
    <w:p w14:paraId="6D0A61E5" w14:textId="6E68D5DA" w:rsidR="002E719B" w:rsidRPr="00767994" w:rsidRDefault="006F12D0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767994">
        <w:rPr>
          <w:bCs/>
          <w:sz w:val="28"/>
          <w:szCs w:val="28"/>
        </w:rPr>
        <w:t>К аналогичному показателю 20</w:t>
      </w:r>
      <w:r w:rsidR="007A0866" w:rsidRPr="00767994">
        <w:rPr>
          <w:bCs/>
          <w:sz w:val="28"/>
          <w:szCs w:val="28"/>
        </w:rPr>
        <w:t>2</w:t>
      </w:r>
      <w:r w:rsidR="00767994" w:rsidRPr="00767994">
        <w:rPr>
          <w:bCs/>
          <w:sz w:val="28"/>
          <w:szCs w:val="28"/>
        </w:rPr>
        <w:t>3</w:t>
      </w:r>
      <w:r w:rsidRPr="00767994">
        <w:rPr>
          <w:bCs/>
          <w:sz w:val="28"/>
          <w:szCs w:val="28"/>
        </w:rPr>
        <w:t xml:space="preserve"> года отмечается </w:t>
      </w:r>
      <w:r w:rsidR="00767994" w:rsidRPr="00767994">
        <w:rPr>
          <w:bCs/>
          <w:sz w:val="28"/>
          <w:szCs w:val="28"/>
        </w:rPr>
        <w:t>увеличение безвозмездных</w:t>
      </w:r>
      <w:r w:rsidRPr="00767994">
        <w:rPr>
          <w:bCs/>
          <w:sz w:val="28"/>
          <w:szCs w:val="28"/>
        </w:rPr>
        <w:t xml:space="preserve"> поступлений на </w:t>
      </w:r>
      <w:r w:rsidR="00767994" w:rsidRPr="00767994">
        <w:rPr>
          <w:bCs/>
          <w:sz w:val="28"/>
          <w:szCs w:val="28"/>
        </w:rPr>
        <w:t>2 669,6</w:t>
      </w:r>
      <w:r w:rsidRPr="00767994">
        <w:rPr>
          <w:bCs/>
          <w:sz w:val="28"/>
          <w:szCs w:val="28"/>
        </w:rPr>
        <w:t xml:space="preserve"> тыс. рублей или </w:t>
      </w:r>
      <w:r w:rsidR="002E719B" w:rsidRPr="00767994">
        <w:rPr>
          <w:bCs/>
          <w:sz w:val="28"/>
          <w:szCs w:val="28"/>
        </w:rPr>
        <w:t>1</w:t>
      </w:r>
      <w:r w:rsidR="00767994" w:rsidRPr="00767994">
        <w:rPr>
          <w:bCs/>
          <w:sz w:val="28"/>
          <w:szCs w:val="28"/>
        </w:rPr>
        <w:t>0,6</w:t>
      </w:r>
      <w:r w:rsidR="007A0866" w:rsidRPr="00767994">
        <w:rPr>
          <w:bCs/>
          <w:sz w:val="28"/>
          <w:szCs w:val="28"/>
        </w:rPr>
        <w:t xml:space="preserve"> </w:t>
      </w:r>
      <w:r w:rsidRPr="00767994">
        <w:rPr>
          <w:bCs/>
          <w:sz w:val="28"/>
          <w:szCs w:val="28"/>
        </w:rPr>
        <w:t>%.</w:t>
      </w:r>
    </w:p>
    <w:p w14:paraId="53C3B3E8" w14:textId="77777777" w:rsidR="00120003" w:rsidRPr="00767994" w:rsidRDefault="00120003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  <w:u w:val="single"/>
        </w:rPr>
      </w:pPr>
    </w:p>
    <w:p w14:paraId="10790E3B" w14:textId="31E18246" w:rsidR="004D3F81" w:rsidRPr="00C00424" w:rsidRDefault="00D00712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  <w:u w:val="single"/>
        </w:rPr>
      </w:pPr>
      <w:r w:rsidRPr="00767994">
        <w:rPr>
          <w:bCs/>
          <w:sz w:val="28"/>
          <w:szCs w:val="28"/>
          <w:u w:val="single"/>
        </w:rPr>
        <w:t>Исполнение показателей расходной части бюджета сельского</w:t>
      </w:r>
      <w:r w:rsidRPr="00C00424">
        <w:rPr>
          <w:bCs/>
          <w:sz w:val="28"/>
          <w:szCs w:val="28"/>
          <w:u w:val="single"/>
        </w:rPr>
        <w:t xml:space="preserve"> поселения </w:t>
      </w:r>
      <w:r w:rsidR="005662BF" w:rsidRPr="00C00424">
        <w:rPr>
          <w:bCs/>
          <w:sz w:val="28"/>
          <w:szCs w:val="28"/>
          <w:u w:val="single"/>
        </w:rPr>
        <w:t>Нялинское</w:t>
      </w:r>
      <w:r w:rsidRPr="00C00424">
        <w:rPr>
          <w:bCs/>
          <w:sz w:val="28"/>
          <w:szCs w:val="28"/>
          <w:u w:val="single"/>
        </w:rPr>
        <w:t>:</w:t>
      </w:r>
    </w:p>
    <w:p w14:paraId="334F928B" w14:textId="77777777" w:rsidR="00120003" w:rsidRPr="00767994" w:rsidRDefault="00120003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</w:p>
    <w:p w14:paraId="0F23B61E" w14:textId="4A70826C" w:rsidR="00D00712" w:rsidRPr="00767994" w:rsidRDefault="004D3F81" w:rsidP="00CC24F1">
      <w:pPr>
        <w:jc w:val="both"/>
        <w:rPr>
          <w:bCs/>
          <w:sz w:val="28"/>
          <w:szCs w:val="28"/>
        </w:rPr>
      </w:pPr>
      <w:r w:rsidRPr="00767994">
        <w:rPr>
          <w:bCs/>
          <w:sz w:val="28"/>
          <w:szCs w:val="28"/>
        </w:rPr>
        <w:tab/>
      </w:r>
      <w:r w:rsidR="00D00712" w:rsidRPr="00767994">
        <w:rPr>
          <w:bCs/>
          <w:sz w:val="28"/>
          <w:szCs w:val="28"/>
        </w:rPr>
        <w:t xml:space="preserve">В сравнении с первоначальным бюджетом </w:t>
      </w:r>
      <w:r w:rsidR="00D00712" w:rsidRPr="00767994">
        <w:rPr>
          <w:sz w:val="28"/>
          <w:szCs w:val="28"/>
        </w:rPr>
        <w:t>расходы сельского поселения в 202</w:t>
      </w:r>
      <w:r w:rsidR="00767994" w:rsidRPr="00767994">
        <w:rPr>
          <w:sz w:val="28"/>
          <w:szCs w:val="28"/>
        </w:rPr>
        <w:t>4</w:t>
      </w:r>
      <w:r w:rsidR="00D00712" w:rsidRPr="00767994">
        <w:rPr>
          <w:sz w:val="28"/>
          <w:szCs w:val="28"/>
        </w:rPr>
        <w:t xml:space="preserve"> году увеличены на </w:t>
      </w:r>
      <w:r w:rsidR="007A0866" w:rsidRPr="00767994">
        <w:rPr>
          <w:sz w:val="28"/>
          <w:szCs w:val="28"/>
        </w:rPr>
        <w:t>2</w:t>
      </w:r>
      <w:r w:rsidR="00767994" w:rsidRPr="00767994">
        <w:rPr>
          <w:sz w:val="28"/>
          <w:szCs w:val="28"/>
        </w:rPr>
        <w:t>9,8</w:t>
      </w:r>
      <w:r w:rsidR="00D00712" w:rsidRPr="00767994">
        <w:rPr>
          <w:sz w:val="28"/>
          <w:szCs w:val="28"/>
        </w:rPr>
        <w:t xml:space="preserve"> % или </w:t>
      </w:r>
      <w:r w:rsidR="00767994" w:rsidRPr="00767994">
        <w:rPr>
          <w:sz w:val="28"/>
          <w:szCs w:val="28"/>
        </w:rPr>
        <w:t>9 585,7</w:t>
      </w:r>
      <w:r w:rsidR="00D00712" w:rsidRPr="00767994">
        <w:rPr>
          <w:sz w:val="28"/>
          <w:szCs w:val="28"/>
        </w:rPr>
        <w:t xml:space="preserve"> тыс. рублей</w:t>
      </w:r>
      <w:r w:rsidR="004E5C58">
        <w:rPr>
          <w:bCs/>
          <w:sz w:val="28"/>
          <w:szCs w:val="28"/>
        </w:rPr>
        <w:br/>
      </w:r>
      <w:r w:rsidR="00FE0DCB" w:rsidRPr="00767994">
        <w:rPr>
          <w:bCs/>
          <w:sz w:val="28"/>
          <w:szCs w:val="28"/>
        </w:rPr>
        <w:t xml:space="preserve">и составили </w:t>
      </w:r>
      <w:r w:rsidR="00767994" w:rsidRPr="00767994">
        <w:rPr>
          <w:bCs/>
          <w:sz w:val="28"/>
          <w:szCs w:val="28"/>
        </w:rPr>
        <w:t xml:space="preserve">41 708,6 </w:t>
      </w:r>
      <w:r w:rsidR="002E719B" w:rsidRPr="00767994">
        <w:rPr>
          <w:bCs/>
          <w:sz w:val="28"/>
          <w:szCs w:val="28"/>
        </w:rPr>
        <w:t>тыс. рублей. Ха</w:t>
      </w:r>
      <w:r w:rsidR="004E5C58">
        <w:rPr>
          <w:bCs/>
          <w:sz w:val="28"/>
          <w:szCs w:val="28"/>
        </w:rPr>
        <w:t>рактеристика расходов приведена</w:t>
      </w:r>
      <w:r w:rsidR="004E5C58">
        <w:rPr>
          <w:bCs/>
          <w:sz w:val="28"/>
          <w:szCs w:val="28"/>
        </w:rPr>
        <w:br/>
      </w:r>
      <w:r w:rsidR="002E719B" w:rsidRPr="00767994">
        <w:rPr>
          <w:bCs/>
          <w:sz w:val="28"/>
          <w:szCs w:val="28"/>
        </w:rPr>
        <w:t>в таблице 3.</w:t>
      </w:r>
    </w:p>
    <w:p w14:paraId="680E57B7" w14:textId="77777777" w:rsidR="00D00712" w:rsidRPr="00767994" w:rsidRDefault="00D00712" w:rsidP="00CC24F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/>
          <w:bCs/>
          <w:sz w:val="16"/>
          <w:szCs w:val="16"/>
        </w:rPr>
      </w:pPr>
      <w:r w:rsidRPr="00767994">
        <w:rPr>
          <w:b/>
          <w:bCs/>
          <w:sz w:val="16"/>
          <w:szCs w:val="16"/>
        </w:rPr>
        <w:t>Таблица 3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640"/>
        <w:gridCol w:w="1824"/>
        <w:gridCol w:w="1147"/>
        <w:gridCol w:w="1100"/>
        <w:gridCol w:w="576"/>
      </w:tblGrid>
      <w:tr w:rsidR="002E719B" w:rsidRPr="00120003" w14:paraId="565870C2" w14:textId="77777777" w:rsidTr="00087286">
        <w:trPr>
          <w:trHeight w:val="1224"/>
        </w:trPr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7F7E0" w14:textId="77777777" w:rsidR="002E719B" w:rsidRPr="00767994" w:rsidRDefault="002E719B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767994">
              <w:rPr>
                <w:bCs/>
                <w:color w:val="000000"/>
                <w:sz w:val="16"/>
                <w:szCs w:val="16"/>
              </w:rPr>
              <w:t>Наименование разделов расходов</w:t>
            </w:r>
          </w:p>
        </w:tc>
        <w:tc>
          <w:tcPr>
            <w:tcW w:w="1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D1189" w14:textId="5573A795" w:rsidR="002E719B" w:rsidRPr="00767994" w:rsidRDefault="00120003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767994">
              <w:rPr>
                <w:b/>
                <w:bCs/>
                <w:color w:val="000000"/>
                <w:sz w:val="16"/>
                <w:szCs w:val="16"/>
              </w:rPr>
              <w:t>Первоначальный план на 2024</w:t>
            </w:r>
            <w:r w:rsidR="002E719B" w:rsidRPr="00767994">
              <w:rPr>
                <w:b/>
                <w:bCs/>
                <w:color w:val="000000"/>
                <w:sz w:val="16"/>
                <w:szCs w:val="16"/>
              </w:rPr>
              <w:t xml:space="preserve"> год, </w:t>
            </w:r>
            <w:r w:rsidRPr="00767994">
              <w:rPr>
                <w:b/>
                <w:bCs/>
                <w:color w:val="000000"/>
                <w:sz w:val="16"/>
                <w:szCs w:val="16"/>
              </w:rPr>
              <w:br/>
            </w:r>
            <w:r w:rsidR="002E719B" w:rsidRPr="00767994">
              <w:rPr>
                <w:b/>
                <w:bCs/>
                <w:color w:val="000000"/>
                <w:sz w:val="16"/>
                <w:szCs w:val="16"/>
              </w:rPr>
              <w:t xml:space="preserve">тыс. рублей </w:t>
            </w:r>
            <w:r w:rsidRPr="00767994">
              <w:rPr>
                <w:b/>
                <w:bCs/>
                <w:color w:val="000000"/>
                <w:sz w:val="16"/>
                <w:szCs w:val="16"/>
              </w:rPr>
              <w:br/>
            </w:r>
            <w:r w:rsidR="002E719B" w:rsidRPr="00767994">
              <w:rPr>
                <w:b/>
                <w:bCs/>
                <w:color w:val="000000"/>
                <w:sz w:val="16"/>
                <w:szCs w:val="16"/>
              </w:rPr>
              <w:t xml:space="preserve">(решение Совета депутатов от </w:t>
            </w:r>
            <w:r w:rsidRPr="00767994">
              <w:rPr>
                <w:b/>
                <w:bCs/>
                <w:color w:val="000000"/>
                <w:sz w:val="16"/>
                <w:szCs w:val="16"/>
              </w:rPr>
              <w:t>25.12.2023</w:t>
            </w:r>
            <w:r w:rsidR="002E719B" w:rsidRPr="00767994">
              <w:rPr>
                <w:b/>
                <w:bCs/>
                <w:color w:val="000000"/>
                <w:sz w:val="16"/>
                <w:szCs w:val="16"/>
              </w:rPr>
              <w:t xml:space="preserve"> № </w:t>
            </w:r>
            <w:r w:rsidRPr="00767994">
              <w:rPr>
                <w:b/>
                <w:bCs/>
                <w:color w:val="000000"/>
                <w:sz w:val="16"/>
                <w:szCs w:val="16"/>
              </w:rPr>
              <w:t>17</w:t>
            </w:r>
            <w:r w:rsidR="002E719B" w:rsidRPr="00767994">
              <w:rPr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6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68159" w14:textId="763ABFEB" w:rsidR="002E719B" w:rsidRPr="00767994" w:rsidRDefault="002E719B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767994">
              <w:rPr>
                <w:b/>
                <w:bCs/>
                <w:color w:val="000000"/>
                <w:sz w:val="16"/>
                <w:szCs w:val="16"/>
              </w:rPr>
              <w:t>У</w:t>
            </w:r>
            <w:r w:rsidR="00120003" w:rsidRPr="00767994">
              <w:rPr>
                <w:b/>
                <w:bCs/>
                <w:color w:val="000000"/>
                <w:sz w:val="16"/>
                <w:szCs w:val="16"/>
              </w:rPr>
              <w:t>точненный план на 2024</w:t>
            </w:r>
            <w:r w:rsidRPr="00767994">
              <w:rPr>
                <w:b/>
                <w:bCs/>
                <w:color w:val="000000"/>
                <w:sz w:val="16"/>
                <w:szCs w:val="16"/>
              </w:rPr>
              <w:t xml:space="preserve"> год, тыс. рублей (решение Совета депутатов от </w:t>
            </w:r>
            <w:r w:rsidR="00120003" w:rsidRPr="00767994">
              <w:rPr>
                <w:b/>
                <w:bCs/>
                <w:color w:val="000000"/>
                <w:sz w:val="16"/>
                <w:szCs w:val="16"/>
              </w:rPr>
              <w:t>12.12.2024 № 27</w:t>
            </w:r>
            <w:r w:rsidRPr="00767994">
              <w:rPr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CFF3D" w14:textId="77777777" w:rsidR="002E719B" w:rsidRPr="00767994" w:rsidRDefault="002E719B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767994">
              <w:rPr>
                <w:b/>
                <w:bCs/>
                <w:color w:val="000000"/>
                <w:sz w:val="16"/>
                <w:szCs w:val="16"/>
              </w:rPr>
              <w:t>Отклонение (+/-)</w:t>
            </w:r>
          </w:p>
        </w:tc>
        <w:tc>
          <w:tcPr>
            <w:tcW w:w="3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87AB5" w14:textId="77777777" w:rsidR="002E719B" w:rsidRPr="00120003" w:rsidRDefault="002E719B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767994">
              <w:rPr>
                <w:b/>
                <w:bCs/>
                <w:color w:val="000000"/>
                <w:sz w:val="16"/>
                <w:szCs w:val="16"/>
              </w:rPr>
              <w:t>%</w:t>
            </w:r>
          </w:p>
        </w:tc>
      </w:tr>
      <w:tr w:rsidR="00120003" w:rsidRPr="00120003" w14:paraId="7E7079AE" w14:textId="77777777" w:rsidTr="00087286">
        <w:trPr>
          <w:trHeight w:val="114"/>
        </w:trPr>
        <w:tc>
          <w:tcPr>
            <w:tcW w:w="18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A97D3" w14:textId="77777777" w:rsidR="00120003" w:rsidRPr="00120003" w:rsidRDefault="00120003" w:rsidP="00CC24F1">
            <w:pPr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F28DB" w14:textId="483F037D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14 344,0</w:t>
            </w:r>
          </w:p>
        </w:tc>
        <w:tc>
          <w:tcPr>
            <w:tcW w:w="6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F4408" w14:textId="22329B5B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16 078,8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1C503" w14:textId="37DAC7DB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1 734,8</w:t>
            </w:r>
          </w:p>
        </w:tc>
        <w:tc>
          <w:tcPr>
            <w:tcW w:w="3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009AF" w14:textId="19DAC355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12,1</w:t>
            </w:r>
          </w:p>
        </w:tc>
      </w:tr>
      <w:tr w:rsidR="00120003" w:rsidRPr="00120003" w14:paraId="38F2BDEA" w14:textId="77777777" w:rsidTr="00087286">
        <w:trPr>
          <w:trHeight w:val="59"/>
        </w:trPr>
        <w:tc>
          <w:tcPr>
            <w:tcW w:w="18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8F2C2" w14:textId="77777777" w:rsidR="00120003" w:rsidRPr="00120003" w:rsidRDefault="00120003" w:rsidP="00CC24F1">
            <w:pPr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1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5E1B4" w14:textId="0A470AF8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09F71" w14:textId="5E284AD9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17EDB" w14:textId="18A61A7D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C5202" w14:textId="01173B50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120003" w:rsidRPr="00120003" w14:paraId="238BEDFF" w14:textId="77777777" w:rsidTr="00087286">
        <w:trPr>
          <w:trHeight w:val="50"/>
        </w:trPr>
        <w:tc>
          <w:tcPr>
            <w:tcW w:w="18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C93C5" w14:textId="77777777" w:rsidR="00120003" w:rsidRPr="00120003" w:rsidRDefault="00120003" w:rsidP="00CC24F1">
            <w:pPr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DDDA3" w14:textId="25A96FED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244,4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C6D5D" w14:textId="214712FC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284,5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C56A3" w14:textId="0517E755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40,1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47A7E" w14:textId="394A3818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16,4</w:t>
            </w:r>
          </w:p>
        </w:tc>
      </w:tr>
      <w:tr w:rsidR="00120003" w:rsidRPr="00120003" w14:paraId="39EC2B66" w14:textId="77777777" w:rsidTr="00087286">
        <w:trPr>
          <w:trHeight w:val="235"/>
        </w:trPr>
        <w:tc>
          <w:tcPr>
            <w:tcW w:w="18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60848" w14:textId="77777777" w:rsidR="00120003" w:rsidRPr="00120003" w:rsidRDefault="00120003" w:rsidP="00CC24F1">
            <w:pPr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1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89849" w14:textId="6BBD5A17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3 263,4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6F21A" w14:textId="65570B0C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6 900,4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29128" w14:textId="2658FD80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3 637,0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790D5" w14:textId="482FCCCE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111,4</w:t>
            </w:r>
          </w:p>
        </w:tc>
      </w:tr>
      <w:tr w:rsidR="00120003" w:rsidRPr="00120003" w14:paraId="1B34C870" w14:textId="77777777" w:rsidTr="004E5C58">
        <w:trPr>
          <w:trHeight w:val="139"/>
        </w:trPr>
        <w:tc>
          <w:tcPr>
            <w:tcW w:w="18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9B0BC" w14:textId="77777777" w:rsidR="00120003" w:rsidRPr="00120003" w:rsidRDefault="00120003" w:rsidP="00CC24F1">
            <w:pPr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DFD7C" w14:textId="2108F334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834,3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C221B6" w14:textId="598E00B1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2 923,6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42EA4" w14:textId="793A7E6F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2 089,3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E1628" w14:textId="39B32280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250,4</w:t>
            </w:r>
          </w:p>
        </w:tc>
      </w:tr>
      <w:tr w:rsidR="00120003" w:rsidRPr="00120003" w14:paraId="68708ACB" w14:textId="77777777" w:rsidTr="004E5C58">
        <w:trPr>
          <w:trHeight w:val="85"/>
        </w:trPr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A243D" w14:textId="77777777" w:rsidR="00120003" w:rsidRPr="00120003" w:rsidRDefault="00120003" w:rsidP="00CC24F1">
            <w:pPr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Охрана окружающей среды</w:t>
            </w:r>
          </w:p>
        </w:tc>
        <w:tc>
          <w:tcPr>
            <w:tcW w:w="1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D10CC" w14:textId="201FF2A3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A5DBD" w14:textId="59480145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B10A0" w14:textId="67B68FC9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9925C" w14:textId="4215C200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120003" w:rsidRPr="00120003" w14:paraId="2A22FC9C" w14:textId="77777777" w:rsidTr="004E5C58">
        <w:trPr>
          <w:trHeight w:val="50"/>
        </w:trPr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97080" w14:textId="77777777" w:rsidR="00120003" w:rsidRPr="00120003" w:rsidRDefault="00120003" w:rsidP="00CC24F1">
            <w:pPr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Образование</w:t>
            </w:r>
          </w:p>
        </w:tc>
        <w:tc>
          <w:tcPr>
            <w:tcW w:w="1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DC7C5" w14:textId="058BB13E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5D8A2" w14:textId="40D133E8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51,9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4B9A8" w14:textId="6ED9DD87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51,9</w:t>
            </w:r>
          </w:p>
        </w:tc>
        <w:tc>
          <w:tcPr>
            <w:tcW w:w="3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35724" w14:textId="6EE50754" w:rsidR="00120003" w:rsidRPr="00120003" w:rsidRDefault="00B1014F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10</w:t>
            </w:r>
            <w:r w:rsidR="00120003" w:rsidRPr="00120003">
              <w:rPr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120003" w:rsidRPr="00120003" w14:paraId="40B44D86" w14:textId="77777777" w:rsidTr="00D64CE3">
        <w:trPr>
          <w:trHeight w:val="119"/>
        </w:trPr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1C251" w14:textId="77777777" w:rsidR="00120003" w:rsidRPr="00120003" w:rsidRDefault="00120003" w:rsidP="00CC24F1">
            <w:pPr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86881" w14:textId="4757451C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11 007,9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DF6DA" w14:textId="64C4AA87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13 450,2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3E8CE" w14:textId="06D6D99A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2 442,3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6F7FC" w14:textId="2BDEDDA6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22,2</w:t>
            </w:r>
          </w:p>
        </w:tc>
      </w:tr>
      <w:tr w:rsidR="00120003" w:rsidRPr="00120003" w14:paraId="1DEE4385" w14:textId="77777777" w:rsidTr="00D64CE3">
        <w:trPr>
          <w:trHeight w:val="207"/>
        </w:trPr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ED263" w14:textId="77777777" w:rsidR="00120003" w:rsidRPr="00120003" w:rsidRDefault="00120003" w:rsidP="00CC24F1">
            <w:pPr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Здравоохранение</w:t>
            </w:r>
          </w:p>
        </w:tc>
        <w:tc>
          <w:tcPr>
            <w:tcW w:w="1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A0F76" w14:textId="6B93A1A2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FE023" w14:textId="12C4EC07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65004" w14:textId="2D207515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89739" w14:textId="7FADECE0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120003" w:rsidRPr="00120003" w14:paraId="3AC0C51B" w14:textId="77777777" w:rsidTr="00087286">
        <w:trPr>
          <w:trHeight w:val="125"/>
        </w:trPr>
        <w:tc>
          <w:tcPr>
            <w:tcW w:w="18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108AD" w14:textId="77777777" w:rsidR="00120003" w:rsidRPr="00120003" w:rsidRDefault="00120003" w:rsidP="00CC24F1">
            <w:pPr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1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6BA00" w14:textId="1D726E8E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846,2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A7415" w14:textId="2FC5CCD2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846,2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41A8E" w14:textId="2E3E439E" w:rsidR="00120003" w:rsidRPr="00120003" w:rsidRDefault="00B1014F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B73A8" w14:textId="65B7B4B2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120003" w:rsidRPr="00120003" w14:paraId="784B80F3" w14:textId="77777777" w:rsidTr="00087286">
        <w:trPr>
          <w:trHeight w:val="227"/>
        </w:trPr>
        <w:tc>
          <w:tcPr>
            <w:tcW w:w="18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664D1" w14:textId="77777777" w:rsidR="00120003" w:rsidRPr="00120003" w:rsidRDefault="00120003" w:rsidP="00CC24F1">
            <w:pPr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66EC1" w14:textId="202F80A6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1 232,5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3D13B" w14:textId="64EFB47D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822,8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EAC96" w14:textId="29F6BBBA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-409,8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FBC66" w14:textId="1F546D4D" w:rsidR="00120003" w:rsidRPr="00120003" w:rsidRDefault="00120003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120003">
              <w:rPr>
                <w:bCs/>
                <w:color w:val="000000"/>
                <w:sz w:val="16"/>
                <w:szCs w:val="16"/>
              </w:rPr>
              <w:t>-33,2</w:t>
            </w:r>
          </w:p>
        </w:tc>
      </w:tr>
      <w:tr w:rsidR="00120003" w:rsidRPr="00120003" w14:paraId="3578D1AA" w14:textId="77777777" w:rsidTr="00087286">
        <w:trPr>
          <w:trHeight w:val="131"/>
        </w:trPr>
        <w:tc>
          <w:tcPr>
            <w:tcW w:w="18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ED9B3" w14:textId="77777777" w:rsidR="00120003" w:rsidRPr="00120003" w:rsidRDefault="00120003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20003">
              <w:rPr>
                <w:b/>
                <w:bCs/>
                <w:color w:val="000000"/>
                <w:sz w:val="16"/>
                <w:szCs w:val="16"/>
              </w:rPr>
              <w:t>РАСХОДЫ ВСЕГО</w:t>
            </w:r>
          </w:p>
        </w:tc>
        <w:tc>
          <w:tcPr>
            <w:tcW w:w="1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25F67" w14:textId="4D2A0689" w:rsidR="00120003" w:rsidRPr="00120003" w:rsidRDefault="00120003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20003">
              <w:rPr>
                <w:b/>
                <w:bCs/>
                <w:color w:val="000000"/>
                <w:sz w:val="16"/>
                <w:szCs w:val="16"/>
              </w:rPr>
              <w:t>32 122,9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2AECF" w14:textId="008D2B8E" w:rsidR="00120003" w:rsidRPr="00120003" w:rsidRDefault="00120003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20003">
              <w:rPr>
                <w:b/>
                <w:bCs/>
                <w:color w:val="000000"/>
                <w:sz w:val="16"/>
                <w:szCs w:val="16"/>
              </w:rPr>
              <w:t>41 708,6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9247A" w14:textId="3F13DFEA" w:rsidR="00120003" w:rsidRPr="00120003" w:rsidRDefault="00120003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20003">
              <w:rPr>
                <w:b/>
                <w:bCs/>
                <w:color w:val="000000"/>
                <w:sz w:val="16"/>
                <w:szCs w:val="16"/>
              </w:rPr>
              <w:t>9 585,7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9254D" w14:textId="2D7FB922" w:rsidR="00120003" w:rsidRPr="00120003" w:rsidRDefault="00120003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20003">
              <w:rPr>
                <w:b/>
                <w:bCs/>
                <w:color w:val="000000"/>
                <w:sz w:val="16"/>
                <w:szCs w:val="16"/>
              </w:rPr>
              <w:t>29,8</w:t>
            </w:r>
          </w:p>
        </w:tc>
      </w:tr>
    </w:tbl>
    <w:p w14:paraId="2D3A805E" w14:textId="77777777" w:rsidR="00B1014F" w:rsidRDefault="00B1014F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</w:p>
    <w:p w14:paraId="54CEE4B2" w14:textId="63A0DC91" w:rsidR="00491C91" w:rsidRPr="00491C91" w:rsidRDefault="00515505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bCs/>
          <w:sz w:val="28"/>
          <w:szCs w:val="28"/>
        </w:rPr>
        <w:tab/>
      </w:r>
      <w:r w:rsidRPr="00515505">
        <w:rPr>
          <w:bCs/>
          <w:sz w:val="28"/>
          <w:szCs w:val="28"/>
        </w:rPr>
        <w:t xml:space="preserve">В отчетном периоде в бюджет сельского поселения </w:t>
      </w:r>
      <w:r w:rsidRPr="00515505">
        <w:rPr>
          <w:sz w:val="28"/>
          <w:szCs w:val="28"/>
        </w:rPr>
        <w:t xml:space="preserve">изменения вносились </w:t>
      </w:r>
      <w:r>
        <w:rPr>
          <w:sz w:val="28"/>
          <w:szCs w:val="28"/>
        </w:rPr>
        <w:t>два</w:t>
      </w:r>
      <w:r w:rsidRPr="00515505">
        <w:rPr>
          <w:sz w:val="28"/>
          <w:szCs w:val="28"/>
        </w:rPr>
        <w:t xml:space="preserve"> раз</w:t>
      </w:r>
      <w:r>
        <w:rPr>
          <w:sz w:val="28"/>
          <w:szCs w:val="28"/>
        </w:rPr>
        <w:t>а</w:t>
      </w:r>
      <w:r w:rsidRPr="00515505">
        <w:rPr>
          <w:sz w:val="28"/>
          <w:szCs w:val="28"/>
        </w:rPr>
        <w:t xml:space="preserve">. Первоначальный бюджет - решение Совета депутатов сельского поселения </w:t>
      </w:r>
      <w:r w:rsidR="00491C91" w:rsidRPr="00491C91">
        <w:rPr>
          <w:sz w:val="28"/>
          <w:szCs w:val="28"/>
        </w:rPr>
        <w:t xml:space="preserve">Нялинское от 25.12.2023 № 17 «О </w:t>
      </w:r>
      <w:r w:rsidR="00491C91" w:rsidRPr="00491C91">
        <w:rPr>
          <w:bCs/>
          <w:sz w:val="28"/>
          <w:szCs w:val="28"/>
        </w:rPr>
        <w:t>бюджете сельского поселения Нялинское на 2024 год и плановый период 2025 и 2026 годов»</w:t>
      </w:r>
      <w:r w:rsidRPr="00515505">
        <w:rPr>
          <w:sz w:val="28"/>
          <w:szCs w:val="28"/>
        </w:rPr>
        <w:t>,</w:t>
      </w:r>
      <w:r w:rsidR="00491C91" w:rsidRPr="00491C91">
        <w:rPr>
          <w:sz w:val="28"/>
          <w:szCs w:val="28"/>
        </w:rPr>
        <w:t xml:space="preserve"> </w:t>
      </w:r>
      <w:r w:rsidRPr="00515505">
        <w:rPr>
          <w:sz w:val="28"/>
          <w:szCs w:val="28"/>
        </w:rPr>
        <w:br/>
        <w:t xml:space="preserve">с последующим оформлением решений Совета депутатов сельского поселения: от </w:t>
      </w:r>
      <w:r w:rsidR="00491C91" w:rsidRPr="00491C91">
        <w:rPr>
          <w:sz w:val="28"/>
          <w:szCs w:val="28"/>
        </w:rPr>
        <w:t>11.03.2024</w:t>
      </w:r>
      <w:r w:rsidRPr="00515505">
        <w:rPr>
          <w:sz w:val="28"/>
          <w:szCs w:val="28"/>
        </w:rPr>
        <w:t xml:space="preserve"> № </w:t>
      </w:r>
      <w:r w:rsidR="00491C91" w:rsidRPr="00491C91">
        <w:rPr>
          <w:sz w:val="28"/>
          <w:szCs w:val="28"/>
        </w:rPr>
        <w:t>6</w:t>
      </w:r>
      <w:r w:rsidRPr="00515505">
        <w:rPr>
          <w:sz w:val="28"/>
          <w:szCs w:val="28"/>
        </w:rPr>
        <w:t xml:space="preserve">, от </w:t>
      </w:r>
      <w:r w:rsidR="00491C91" w:rsidRPr="00491C91">
        <w:rPr>
          <w:sz w:val="28"/>
          <w:szCs w:val="28"/>
        </w:rPr>
        <w:t>12.12.</w:t>
      </w:r>
      <w:r w:rsidRPr="00515505">
        <w:rPr>
          <w:sz w:val="28"/>
          <w:szCs w:val="28"/>
        </w:rPr>
        <w:t xml:space="preserve">2024 № </w:t>
      </w:r>
      <w:r w:rsidR="00491C91" w:rsidRPr="00491C91">
        <w:rPr>
          <w:sz w:val="28"/>
          <w:szCs w:val="28"/>
        </w:rPr>
        <w:t>27.</w:t>
      </w:r>
    </w:p>
    <w:p w14:paraId="6E4CCF47" w14:textId="0D9403C5" w:rsidR="00515505" w:rsidRPr="00515505" w:rsidRDefault="00515505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515505">
        <w:rPr>
          <w:sz w:val="28"/>
          <w:szCs w:val="28"/>
        </w:rPr>
        <w:tab/>
        <w:t xml:space="preserve">В соответствии с пунктом 3 статьи 217 Бюджетного кодекса Российской Федерации, решением Совета депутатов сельского поселения </w:t>
      </w:r>
      <w:r w:rsidRPr="00515505">
        <w:rPr>
          <w:sz w:val="28"/>
          <w:szCs w:val="28"/>
        </w:rPr>
        <w:br/>
        <w:t xml:space="preserve">от </w:t>
      </w:r>
      <w:r w:rsidR="00314557" w:rsidRPr="00E2680B">
        <w:rPr>
          <w:sz w:val="28"/>
          <w:szCs w:val="28"/>
        </w:rPr>
        <w:t>25</w:t>
      </w:r>
      <w:r w:rsidRPr="00515505">
        <w:rPr>
          <w:sz w:val="28"/>
          <w:szCs w:val="28"/>
        </w:rPr>
        <w:t xml:space="preserve">.12.2023 № </w:t>
      </w:r>
      <w:r w:rsidR="002D2329">
        <w:rPr>
          <w:sz w:val="28"/>
          <w:szCs w:val="28"/>
        </w:rPr>
        <w:t>17</w:t>
      </w:r>
      <w:r w:rsidRPr="00515505">
        <w:rPr>
          <w:sz w:val="28"/>
          <w:szCs w:val="28"/>
        </w:rPr>
        <w:t xml:space="preserve"> «О бюджете сельского поселения </w:t>
      </w:r>
      <w:r w:rsidR="00314557" w:rsidRPr="00E2680B">
        <w:rPr>
          <w:sz w:val="28"/>
          <w:szCs w:val="28"/>
        </w:rPr>
        <w:t xml:space="preserve">Нялинское </w:t>
      </w:r>
      <w:r w:rsidRPr="00515505">
        <w:rPr>
          <w:sz w:val="28"/>
          <w:szCs w:val="28"/>
        </w:rPr>
        <w:t xml:space="preserve"> </w:t>
      </w:r>
      <w:r w:rsidRPr="00515505">
        <w:rPr>
          <w:sz w:val="28"/>
          <w:szCs w:val="28"/>
        </w:rPr>
        <w:br/>
        <w:t xml:space="preserve">на 2024 год и плановый период 2025 и 2026 годов» определены основания </w:t>
      </w:r>
      <w:r w:rsidRPr="00515505">
        <w:rPr>
          <w:sz w:val="28"/>
          <w:szCs w:val="28"/>
        </w:rPr>
        <w:lastRenderedPageBreak/>
        <w:t>внесения в 2024 году изменений в сводную бюджетную роспись без внесения изменений в решение о бюджете сельского поселения.</w:t>
      </w:r>
    </w:p>
    <w:p w14:paraId="2958C25A" w14:textId="753414FF" w:rsidR="00A5177C" w:rsidRPr="00B1014F" w:rsidRDefault="00515505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515505">
        <w:rPr>
          <w:sz w:val="28"/>
          <w:szCs w:val="28"/>
        </w:rPr>
        <w:tab/>
        <w:t xml:space="preserve">В сравнении с первоначально утвержденным планом на 2024 год уменьшены расходы по </w:t>
      </w:r>
      <w:r w:rsidR="00A5177C" w:rsidRPr="00B1014F">
        <w:rPr>
          <w:sz w:val="28"/>
          <w:szCs w:val="28"/>
        </w:rPr>
        <w:t xml:space="preserve">одному разделу </w:t>
      </w:r>
      <w:r w:rsidR="004E5C58">
        <w:rPr>
          <w:sz w:val="28"/>
          <w:szCs w:val="28"/>
        </w:rPr>
        <w:t>«Физическая культура и спорт»</w:t>
      </w:r>
      <w:r w:rsidR="004E5C58">
        <w:rPr>
          <w:sz w:val="28"/>
          <w:szCs w:val="28"/>
        </w:rPr>
        <w:br/>
      </w:r>
      <w:r w:rsidR="00A5177C" w:rsidRPr="00515505">
        <w:rPr>
          <w:sz w:val="28"/>
          <w:szCs w:val="28"/>
        </w:rPr>
        <w:t xml:space="preserve">на </w:t>
      </w:r>
      <w:r w:rsidR="00A5177C" w:rsidRPr="00B1014F">
        <w:rPr>
          <w:sz w:val="28"/>
          <w:szCs w:val="28"/>
        </w:rPr>
        <w:t>409,8</w:t>
      </w:r>
      <w:r w:rsidR="00A5177C" w:rsidRPr="00515505">
        <w:rPr>
          <w:sz w:val="28"/>
          <w:szCs w:val="28"/>
        </w:rPr>
        <w:t xml:space="preserve"> тыс. рублей или </w:t>
      </w:r>
      <w:r w:rsidR="00A5177C" w:rsidRPr="00B1014F">
        <w:rPr>
          <w:sz w:val="28"/>
          <w:szCs w:val="28"/>
        </w:rPr>
        <w:t>33,2%.</w:t>
      </w:r>
    </w:p>
    <w:p w14:paraId="34EEC874" w14:textId="1DFAF1FD" w:rsidR="00515505" w:rsidRPr="00515505" w:rsidRDefault="003C6464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15505" w:rsidRPr="00515505">
        <w:rPr>
          <w:sz w:val="28"/>
          <w:szCs w:val="28"/>
        </w:rPr>
        <w:t xml:space="preserve">Рост расходов отмечается по </w:t>
      </w:r>
      <w:r w:rsidR="00B1014F" w:rsidRPr="00B1014F">
        <w:rPr>
          <w:sz w:val="28"/>
          <w:szCs w:val="28"/>
        </w:rPr>
        <w:t>пяти</w:t>
      </w:r>
      <w:r w:rsidR="00515505" w:rsidRPr="00515505">
        <w:rPr>
          <w:sz w:val="28"/>
          <w:szCs w:val="28"/>
        </w:rPr>
        <w:t xml:space="preserve"> разделам: «Жилищно-коммунальное хозяйство» на </w:t>
      </w:r>
      <w:r w:rsidR="00B1014F">
        <w:rPr>
          <w:sz w:val="28"/>
          <w:szCs w:val="28"/>
        </w:rPr>
        <w:t>2 089,3</w:t>
      </w:r>
      <w:r w:rsidR="00515505" w:rsidRPr="00515505">
        <w:rPr>
          <w:sz w:val="28"/>
          <w:szCs w:val="28"/>
        </w:rPr>
        <w:t xml:space="preserve"> тыс. рублей или </w:t>
      </w:r>
      <w:r w:rsidR="00B1014F">
        <w:rPr>
          <w:sz w:val="28"/>
          <w:szCs w:val="28"/>
        </w:rPr>
        <w:t>250,4</w:t>
      </w:r>
      <w:r w:rsidR="00515505" w:rsidRPr="00515505">
        <w:rPr>
          <w:sz w:val="28"/>
          <w:szCs w:val="28"/>
        </w:rPr>
        <w:t xml:space="preserve"> %, «Национальная </w:t>
      </w:r>
      <w:r w:rsidR="00B1014F">
        <w:rPr>
          <w:sz w:val="28"/>
          <w:szCs w:val="28"/>
        </w:rPr>
        <w:t>экономика</w:t>
      </w:r>
      <w:r w:rsidR="00515505" w:rsidRPr="00515505">
        <w:rPr>
          <w:sz w:val="28"/>
          <w:szCs w:val="28"/>
        </w:rPr>
        <w:t xml:space="preserve">» на </w:t>
      </w:r>
      <w:r w:rsidR="00B1014F">
        <w:rPr>
          <w:sz w:val="28"/>
          <w:szCs w:val="28"/>
        </w:rPr>
        <w:t>3 637,0</w:t>
      </w:r>
      <w:r w:rsidR="00515505" w:rsidRPr="00515505">
        <w:rPr>
          <w:sz w:val="28"/>
          <w:szCs w:val="28"/>
        </w:rPr>
        <w:t xml:space="preserve"> тыс. рублей или</w:t>
      </w:r>
      <w:r w:rsidR="00B1014F">
        <w:rPr>
          <w:sz w:val="28"/>
          <w:szCs w:val="28"/>
        </w:rPr>
        <w:t xml:space="preserve"> 111,4 %</w:t>
      </w:r>
      <w:r w:rsidR="00515505" w:rsidRPr="00515505">
        <w:rPr>
          <w:sz w:val="28"/>
          <w:szCs w:val="28"/>
        </w:rPr>
        <w:t xml:space="preserve">; «Культура и кинематография» на </w:t>
      </w:r>
      <w:r w:rsidR="00B1014F">
        <w:rPr>
          <w:sz w:val="28"/>
          <w:szCs w:val="28"/>
        </w:rPr>
        <w:t>2 442,3</w:t>
      </w:r>
      <w:r w:rsidR="00515505" w:rsidRPr="00515505">
        <w:rPr>
          <w:sz w:val="28"/>
          <w:szCs w:val="28"/>
        </w:rPr>
        <w:t xml:space="preserve"> тыс. рублей или </w:t>
      </w:r>
      <w:r w:rsidR="00B1014F" w:rsidRPr="003C6464">
        <w:rPr>
          <w:sz w:val="28"/>
          <w:szCs w:val="28"/>
        </w:rPr>
        <w:t xml:space="preserve">22,2 %, </w:t>
      </w:r>
      <w:r w:rsidR="00B1014F" w:rsidRPr="00515505">
        <w:rPr>
          <w:sz w:val="28"/>
          <w:szCs w:val="28"/>
        </w:rPr>
        <w:t xml:space="preserve">«Национальная безопасность и правоохранительная деятельность» на </w:t>
      </w:r>
      <w:r w:rsidR="00B1014F" w:rsidRPr="003C6464">
        <w:rPr>
          <w:sz w:val="28"/>
          <w:szCs w:val="28"/>
        </w:rPr>
        <w:t xml:space="preserve">40,1 тыс. рублей или 16,4 </w:t>
      </w:r>
      <w:r w:rsidR="00B1014F" w:rsidRPr="00515505">
        <w:rPr>
          <w:sz w:val="28"/>
          <w:szCs w:val="28"/>
        </w:rPr>
        <w:t>%,</w:t>
      </w:r>
      <w:r w:rsidR="00B1014F" w:rsidRPr="003C6464">
        <w:rPr>
          <w:sz w:val="28"/>
          <w:szCs w:val="28"/>
        </w:rPr>
        <w:t xml:space="preserve"> </w:t>
      </w:r>
      <w:r w:rsidR="00B1014F" w:rsidRPr="00515505">
        <w:rPr>
          <w:sz w:val="28"/>
          <w:szCs w:val="28"/>
        </w:rPr>
        <w:t xml:space="preserve">«Общегосударственные вопросы» на </w:t>
      </w:r>
      <w:r w:rsidRPr="003C6464">
        <w:rPr>
          <w:sz w:val="28"/>
          <w:szCs w:val="28"/>
        </w:rPr>
        <w:t>1 734,8</w:t>
      </w:r>
      <w:r w:rsidR="00B1014F" w:rsidRPr="00515505">
        <w:rPr>
          <w:sz w:val="28"/>
          <w:szCs w:val="28"/>
        </w:rPr>
        <w:t xml:space="preserve"> тыс. рублей или </w:t>
      </w:r>
      <w:r w:rsidRPr="003C6464">
        <w:rPr>
          <w:sz w:val="28"/>
          <w:szCs w:val="28"/>
        </w:rPr>
        <w:t xml:space="preserve">12,1 </w:t>
      </w:r>
      <w:r w:rsidR="00B1014F" w:rsidRPr="00515505">
        <w:rPr>
          <w:sz w:val="28"/>
          <w:szCs w:val="28"/>
        </w:rPr>
        <w:t>%.</w:t>
      </w:r>
    </w:p>
    <w:p w14:paraId="478CDFB5" w14:textId="6F8D48D6" w:rsidR="00515505" w:rsidRDefault="00515505" w:rsidP="00CC24F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515505">
        <w:rPr>
          <w:rFonts w:eastAsiaTheme="minorHAnsi"/>
          <w:bCs/>
          <w:sz w:val="28"/>
          <w:szCs w:val="28"/>
          <w:lang w:eastAsia="en-US"/>
        </w:rPr>
        <w:t xml:space="preserve">Первоначальным планом не были предусмотрены расходы </w:t>
      </w:r>
      <w:r w:rsidRPr="00515505">
        <w:rPr>
          <w:rFonts w:eastAsiaTheme="minorHAnsi"/>
          <w:bCs/>
          <w:sz w:val="28"/>
          <w:szCs w:val="28"/>
          <w:lang w:eastAsia="en-US"/>
        </w:rPr>
        <w:br/>
        <w:t xml:space="preserve">по разделу «Образование» - в течение года утверждены расходы в размере </w:t>
      </w:r>
      <w:r w:rsidRPr="00515505">
        <w:rPr>
          <w:rFonts w:eastAsiaTheme="minorHAnsi"/>
          <w:bCs/>
          <w:sz w:val="28"/>
          <w:szCs w:val="28"/>
          <w:lang w:eastAsia="en-US"/>
        </w:rPr>
        <w:br/>
        <w:t xml:space="preserve">51,9 тыс. рублей. </w:t>
      </w:r>
    </w:p>
    <w:p w14:paraId="1A30232B" w14:textId="07120D34" w:rsidR="003176DD" w:rsidRPr="00515505" w:rsidRDefault="003176DD" w:rsidP="00CC24F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По разделам </w:t>
      </w:r>
      <w:r w:rsidRPr="00515505">
        <w:rPr>
          <w:sz w:val="28"/>
          <w:szCs w:val="28"/>
        </w:rPr>
        <w:t xml:space="preserve">«Национальная </w:t>
      </w:r>
      <w:r w:rsidRPr="003176DD">
        <w:rPr>
          <w:sz w:val="28"/>
          <w:szCs w:val="28"/>
        </w:rPr>
        <w:t>оборона</w:t>
      </w:r>
      <w:r w:rsidRPr="00515505">
        <w:rPr>
          <w:sz w:val="28"/>
          <w:szCs w:val="28"/>
        </w:rPr>
        <w:t>»</w:t>
      </w:r>
      <w:r w:rsidRPr="003176DD">
        <w:rPr>
          <w:sz w:val="28"/>
          <w:szCs w:val="28"/>
        </w:rPr>
        <w:t xml:space="preserve"> и </w:t>
      </w:r>
      <w:r w:rsidRPr="00515505">
        <w:rPr>
          <w:sz w:val="28"/>
          <w:szCs w:val="28"/>
        </w:rPr>
        <w:t>«С</w:t>
      </w:r>
      <w:r w:rsidRPr="00515505">
        <w:rPr>
          <w:color w:val="000000"/>
          <w:sz w:val="28"/>
          <w:szCs w:val="28"/>
        </w:rPr>
        <w:t>оциальная политика</w:t>
      </w:r>
      <w:r w:rsidRPr="00515505">
        <w:rPr>
          <w:sz w:val="28"/>
          <w:szCs w:val="28"/>
        </w:rPr>
        <w:t>»</w:t>
      </w:r>
      <w:r w:rsidRPr="003176DD">
        <w:rPr>
          <w:sz w:val="28"/>
          <w:szCs w:val="28"/>
        </w:rPr>
        <w:t xml:space="preserve"> первоначально утвержденные расходы</w:t>
      </w:r>
      <w:r>
        <w:rPr>
          <w:sz w:val="28"/>
          <w:szCs w:val="28"/>
        </w:rPr>
        <w:t xml:space="preserve"> не уточнялись и со</w:t>
      </w:r>
      <w:r w:rsidR="004E5C58">
        <w:rPr>
          <w:sz w:val="28"/>
          <w:szCs w:val="28"/>
        </w:rPr>
        <w:t>ставили</w:t>
      </w:r>
      <w:r w:rsidR="004E5C58">
        <w:rPr>
          <w:sz w:val="28"/>
          <w:szCs w:val="28"/>
        </w:rPr>
        <w:br/>
      </w:r>
      <w:r>
        <w:rPr>
          <w:sz w:val="28"/>
          <w:szCs w:val="28"/>
        </w:rPr>
        <w:t>350,2 тыс. рублей и 846,2 тыс. рублей соответственно.</w:t>
      </w:r>
    </w:p>
    <w:p w14:paraId="026F0D3B" w14:textId="77056663" w:rsidR="00515505" w:rsidRDefault="00515505" w:rsidP="00CC24F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515505">
        <w:rPr>
          <w:rFonts w:eastAsiaTheme="minorHAnsi"/>
          <w:bCs/>
          <w:sz w:val="28"/>
          <w:szCs w:val="28"/>
          <w:lang w:eastAsia="en-US"/>
        </w:rPr>
        <w:t xml:space="preserve">Не предусмотрены </w:t>
      </w:r>
      <w:r w:rsidR="002D2329">
        <w:rPr>
          <w:rFonts w:eastAsiaTheme="minorHAnsi"/>
          <w:bCs/>
          <w:sz w:val="28"/>
          <w:szCs w:val="28"/>
          <w:lang w:eastAsia="en-US"/>
        </w:rPr>
        <w:t xml:space="preserve">первоначальным и уточненным планом </w:t>
      </w:r>
      <w:r w:rsidR="002D2329">
        <w:rPr>
          <w:rFonts w:eastAsiaTheme="minorHAnsi"/>
          <w:bCs/>
          <w:sz w:val="28"/>
          <w:szCs w:val="28"/>
          <w:lang w:eastAsia="en-US"/>
        </w:rPr>
        <w:br/>
      </w:r>
      <w:r w:rsidRPr="00515505">
        <w:rPr>
          <w:rFonts w:eastAsiaTheme="minorHAnsi"/>
          <w:bCs/>
          <w:sz w:val="28"/>
          <w:szCs w:val="28"/>
          <w:lang w:eastAsia="en-US"/>
        </w:rPr>
        <w:t xml:space="preserve">и отсутствовали в 2024 году расходы по разделам «Здравоохранение» </w:t>
      </w:r>
      <w:r w:rsidR="002D2329">
        <w:rPr>
          <w:rFonts w:eastAsiaTheme="minorHAnsi"/>
          <w:bCs/>
          <w:sz w:val="28"/>
          <w:szCs w:val="28"/>
          <w:lang w:eastAsia="en-US"/>
        </w:rPr>
        <w:br/>
      </w:r>
      <w:r w:rsidRPr="00515505">
        <w:rPr>
          <w:rFonts w:eastAsiaTheme="minorHAnsi"/>
          <w:bCs/>
          <w:sz w:val="28"/>
          <w:szCs w:val="28"/>
          <w:lang w:eastAsia="en-US"/>
        </w:rPr>
        <w:t>и «Охрана окружающей среды».</w:t>
      </w:r>
    </w:p>
    <w:p w14:paraId="795B482D" w14:textId="3BD36E2A" w:rsidR="00515505" w:rsidRPr="00515505" w:rsidRDefault="00515505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515505">
        <w:rPr>
          <w:bCs/>
          <w:sz w:val="28"/>
          <w:szCs w:val="28"/>
        </w:rPr>
        <w:tab/>
        <w:t xml:space="preserve">Исполнение расходной части бюджета сельского поселения </w:t>
      </w:r>
      <w:r w:rsidR="003176DD" w:rsidRPr="00536AE4">
        <w:rPr>
          <w:bCs/>
          <w:sz w:val="28"/>
          <w:szCs w:val="28"/>
        </w:rPr>
        <w:t xml:space="preserve">Нялинское </w:t>
      </w:r>
      <w:r w:rsidRPr="00515505">
        <w:rPr>
          <w:bCs/>
          <w:sz w:val="28"/>
          <w:szCs w:val="28"/>
        </w:rPr>
        <w:t>в 2024 году в разрезе разделов бюджетной классификации представлено в Таблице 4.</w:t>
      </w:r>
    </w:p>
    <w:p w14:paraId="3DECEBF3" w14:textId="77777777" w:rsidR="00515505" w:rsidRPr="00515505" w:rsidRDefault="00515505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Cs/>
          <w:sz w:val="16"/>
          <w:szCs w:val="16"/>
          <w:highlight w:val="yellow"/>
        </w:rPr>
      </w:pPr>
    </w:p>
    <w:p w14:paraId="6A41788C" w14:textId="77777777" w:rsidR="003176DD" w:rsidRPr="00536AE4" w:rsidRDefault="003176DD" w:rsidP="00CC24F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Cs/>
          <w:sz w:val="20"/>
          <w:szCs w:val="16"/>
        </w:rPr>
      </w:pPr>
      <w:r w:rsidRPr="00536AE4">
        <w:rPr>
          <w:bCs/>
          <w:sz w:val="20"/>
          <w:szCs w:val="16"/>
        </w:rPr>
        <w:t>Таблица 4</w:t>
      </w:r>
    </w:p>
    <w:tbl>
      <w:tblPr>
        <w:tblW w:w="9229" w:type="dxa"/>
        <w:tblInd w:w="93" w:type="dxa"/>
        <w:tblLook w:val="04A0" w:firstRow="1" w:lastRow="0" w:firstColumn="1" w:lastColumn="0" w:noHBand="0" w:noVBand="1"/>
      </w:tblPr>
      <w:tblGrid>
        <w:gridCol w:w="2260"/>
        <w:gridCol w:w="1940"/>
        <w:gridCol w:w="1820"/>
        <w:gridCol w:w="1560"/>
        <w:gridCol w:w="1649"/>
      </w:tblGrid>
      <w:tr w:rsidR="003176DD" w:rsidRPr="00A03704" w14:paraId="64A7B276" w14:textId="77777777" w:rsidTr="00087286">
        <w:trPr>
          <w:trHeight w:val="604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A78E9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  <w:p w14:paraId="48BD6B9E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>Наименование  разделов расходов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678AC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 xml:space="preserve">Уточненный план  </w:t>
            </w:r>
            <w:r>
              <w:rPr>
                <w:b/>
                <w:bCs/>
                <w:color w:val="000000"/>
                <w:sz w:val="16"/>
                <w:szCs w:val="16"/>
              </w:rPr>
              <w:br/>
            </w:r>
            <w:r w:rsidRPr="00A03704">
              <w:rPr>
                <w:b/>
                <w:bCs/>
                <w:color w:val="000000"/>
                <w:sz w:val="16"/>
                <w:szCs w:val="16"/>
              </w:rPr>
              <w:t xml:space="preserve">на 2024 год,  </w:t>
            </w:r>
            <w:r>
              <w:rPr>
                <w:b/>
                <w:bCs/>
                <w:color w:val="000000"/>
                <w:sz w:val="16"/>
                <w:szCs w:val="16"/>
              </w:rPr>
              <w:br/>
            </w:r>
            <w:r w:rsidRPr="00A03704">
              <w:rPr>
                <w:b/>
                <w:bCs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02405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 xml:space="preserve">Исполнено </w:t>
            </w:r>
            <w:r>
              <w:rPr>
                <w:b/>
                <w:bCs/>
                <w:color w:val="000000"/>
                <w:sz w:val="16"/>
                <w:szCs w:val="16"/>
              </w:rPr>
              <w:br/>
            </w:r>
            <w:r w:rsidRPr="00A03704">
              <w:rPr>
                <w:b/>
                <w:bCs/>
                <w:color w:val="000000"/>
                <w:sz w:val="16"/>
                <w:szCs w:val="16"/>
              </w:rPr>
              <w:t xml:space="preserve">за 2024 год,  </w:t>
            </w:r>
            <w:r>
              <w:rPr>
                <w:b/>
                <w:bCs/>
                <w:color w:val="000000"/>
                <w:sz w:val="16"/>
                <w:szCs w:val="16"/>
              </w:rPr>
              <w:br/>
            </w:r>
            <w:r w:rsidRPr="00A03704">
              <w:rPr>
                <w:b/>
                <w:bCs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D29CDF" w14:textId="77777777" w:rsidR="003176DD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>Отклонение</w:t>
            </w:r>
            <w:r>
              <w:rPr>
                <w:b/>
                <w:bCs/>
                <w:color w:val="000000"/>
                <w:sz w:val="16"/>
                <w:szCs w:val="16"/>
              </w:rPr>
              <w:br/>
            </w:r>
            <w:r w:rsidRPr="00A03704">
              <w:rPr>
                <w:b/>
                <w:bCs/>
                <w:color w:val="000000"/>
                <w:sz w:val="16"/>
                <w:szCs w:val="16"/>
              </w:rPr>
              <w:t xml:space="preserve"> (+/-),</w:t>
            </w:r>
          </w:p>
          <w:p w14:paraId="5ED8F4AC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 xml:space="preserve"> тыс. рублей</w:t>
            </w:r>
          </w:p>
        </w:tc>
        <w:tc>
          <w:tcPr>
            <w:tcW w:w="1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F4646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>% исполнения</w:t>
            </w:r>
          </w:p>
        </w:tc>
      </w:tr>
      <w:tr w:rsidR="003176DD" w:rsidRPr="00A03704" w14:paraId="1BFDF538" w14:textId="77777777" w:rsidTr="00087286">
        <w:trPr>
          <w:trHeight w:val="169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63A34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38E7F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E5B0D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17F56A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EA85E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</w:tr>
      <w:tr w:rsidR="003176DD" w:rsidRPr="00A03704" w14:paraId="698F0A3C" w14:textId="77777777" w:rsidTr="00D64CE3">
        <w:trPr>
          <w:trHeight w:val="408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51B5D" w14:textId="77777777" w:rsidR="003176DD" w:rsidRPr="00A03704" w:rsidRDefault="003176DD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7BD90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16 078,8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0240B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15 523,9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36E98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-554,9</w:t>
            </w:r>
          </w:p>
        </w:tc>
        <w:tc>
          <w:tcPr>
            <w:tcW w:w="1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6AAB1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96,5</w:t>
            </w:r>
          </w:p>
        </w:tc>
      </w:tr>
      <w:tr w:rsidR="003176DD" w:rsidRPr="00A03704" w14:paraId="54632C7D" w14:textId="77777777" w:rsidTr="00D64CE3">
        <w:trPr>
          <w:trHeight w:val="288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9A02" w14:textId="77777777" w:rsidR="003176DD" w:rsidRPr="00A03704" w:rsidRDefault="003176DD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8FC05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9159E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F4B61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BA12D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100,0</w:t>
            </w:r>
          </w:p>
        </w:tc>
      </w:tr>
      <w:tr w:rsidR="003176DD" w:rsidRPr="00A03704" w14:paraId="2122F3DD" w14:textId="77777777" w:rsidTr="00D64CE3">
        <w:trPr>
          <w:trHeight w:val="612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E9BE3" w14:textId="77777777" w:rsidR="003176DD" w:rsidRPr="00A03704" w:rsidRDefault="003176DD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F438E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284,5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F949A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265,7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48EB8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-18,8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3FA37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93,4</w:t>
            </w:r>
          </w:p>
        </w:tc>
      </w:tr>
      <w:tr w:rsidR="003176DD" w:rsidRPr="00A03704" w14:paraId="052D1274" w14:textId="77777777" w:rsidTr="00D64CE3">
        <w:trPr>
          <w:trHeight w:val="191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21DA1" w14:textId="77777777" w:rsidR="003176DD" w:rsidRPr="00A03704" w:rsidRDefault="003176DD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79A1A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6 900,4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FD7E0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5 162,6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96C98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-1 737,8</w:t>
            </w:r>
          </w:p>
        </w:tc>
        <w:tc>
          <w:tcPr>
            <w:tcW w:w="1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7A9E2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74,8</w:t>
            </w:r>
          </w:p>
        </w:tc>
      </w:tr>
      <w:tr w:rsidR="003176DD" w:rsidRPr="00A03704" w14:paraId="1A9A9629" w14:textId="77777777" w:rsidTr="00087286">
        <w:trPr>
          <w:trHeight w:val="408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9AD54" w14:textId="77777777" w:rsidR="003176DD" w:rsidRPr="00A03704" w:rsidRDefault="003176DD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B4A68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2 923,6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237EC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1 750,7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81ECC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-1 172,9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22538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59,9</w:t>
            </w:r>
          </w:p>
        </w:tc>
      </w:tr>
      <w:tr w:rsidR="003176DD" w:rsidRPr="00A03704" w14:paraId="559F801E" w14:textId="77777777" w:rsidTr="00087286">
        <w:trPr>
          <w:trHeight w:val="156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F5AF1" w14:textId="77777777" w:rsidR="003176DD" w:rsidRPr="00A03704" w:rsidRDefault="003176DD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Охрана окружающей среды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0A44C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BBBCA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03FD3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D5CD8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</w:tr>
      <w:tr w:rsidR="003176DD" w:rsidRPr="00A03704" w14:paraId="45152340" w14:textId="77777777" w:rsidTr="00087286">
        <w:trPr>
          <w:trHeight w:val="89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2DAD5" w14:textId="77777777" w:rsidR="003176DD" w:rsidRPr="00A03704" w:rsidRDefault="003176DD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Образование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218B5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51,9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AD736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51,9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EE50B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5BA35" w14:textId="2454CDBF" w:rsidR="003176DD" w:rsidRPr="00A03704" w:rsidRDefault="00087286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</w:t>
            </w:r>
          </w:p>
        </w:tc>
      </w:tr>
      <w:tr w:rsidR="003176DD" w:rsidRPr="00A03704" w14:paraId="0C536EA2" w14:textId="77777777" w:rsidTr="00087286">
        <w:trPr>
          <w:trHeight w:val="177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6173B" w14:textId="77777777" w:rsidR="003176DD" w:rsidRPr="00A03704" w:rsidRDefault="003176DD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62021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13 450,2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B68D4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12 786,5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17ADC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-663,7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32EB4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95,1</w:t>
            </w:r>
          </w:p>
        </w:tc>
      </w:tr>
      <w:tr w:rsidR="003176DD" w:rsidRPr="00A03704" w14:paraId="1C73336B" w14:textId="77777777" w:rsidTr="00087286">
        <w:trPr>
          <w:trHeight w:val="123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7FC04" w14:textId="77777777" w:rsidR="003176DD" w:rsidRPr="00A03704" w:rsidRDefault="003176DD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Здравоохранение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C0F83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C05F5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CD5B07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9D8E8" w14:textId="0B2964E2" w:rsidR="003176DD" w:rsidRPr="00A03704" w:rsidRDefault="00087286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</w:t>
            </w:r>
          </w:p>
        </w:tc>
      </w:tr>
      <w:tr w:rsidR="003176DD" w:rsidRPr="00A03704" w14:paraId="34A2637B" w14:textId="77777777" w:rsidTr="00087286">
        <w:trPr>
          <w:trHeight w:val="69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86285" w14:textId="77777777" w:rsidR="003176DD" w:rsidRPr="00A03704" w:rsidRDefault="003176DD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84935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846,2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D3544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846,2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168B1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A12DC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100,0</w:t>
            </w:r>
          </w:p>
        </w:tc>
      </w:tr>
      <w:tr w:rsidR="003176DD" w:rsidRPr="00A03704" w14:paraId="4FE4BE32" w14:textId="77777777" w:rsidTr="00087286">
        <w:trPr>
          <w:trHeight w:val="54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F2C31" w14:textId="77777777" w:rsidR="003176DD" w:rsidRPr="00A03704" w:rsidRDefault="003176DD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F2AB8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822,8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6A34B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302,3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354E8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-520,5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D07E5" w14:textId="77777777" w:rsidR="003176DD" w:rsidRPr="00A03704" w:rsidRDefault="003176DD" w:rsidP="00CC24F1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36,7</w:t>
            </w:r>
          </w:p>
        </w:tc>
      </w:tr>
      <w:tr w:rsidR="003176DD" w:rsidRPr="00A03704" w14:paraId="270D1FDD" w14:textId="77777777" w:rsidTr="00087286">
        <w:trPr>
          <w:trHeight w:val="117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1747C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>РАСХОДЫ ВСЕГО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E773C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>41 708,6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12FDB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>37 040,3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5D673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>-4 668,3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0D736" w14:textId="77777777" w:rsidR="003176DD" w:rsidRPr="00A03704" w:rsidRDefault="003176DD" w:rsidP="00CC24F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6"/>
                <w:szCs w:val="16"/>
              </w:rPr>
              <w:t>88,8</w:t>
            </w:r>
          </w:p>
        </w:tc>
      </w:tr>
    </w:tbl>
    <w:p w14:paraId="6B41AAAB" w14:textId="77777777" w:rsidR="00536AE4" w:rsidRDefault="00536AE4" w:rsidP="00CC24F1">
      <w:pPr>
        <w:keepNext/>
        <w:ind w:firstLine="708"/>
        <w:jc w:val="both"/>
        <w:outlineLvl w:val="3"/>
        <w:rPr>
          <w:sz w:val="28"/>
          <w:szCs w:val="28"/>
        </w:rPr>
      </w:pPr>
    </w:p>
    <w:p w14:paraId="02A0EBC7" w14:textId="7D63143C" w:rsidR="00536AE4" w:rsidRPr="00536AE4" w:rsidRDefault="00536AE4" w:rsidP="00CC24F1">
      <w:pPr>
        <w:keepNext/>
        <w:ind w:firstLine="708"/>
        <w:jc w:val="both"/>
        <w:outlineLvl w:val="3"/>
        <w:rPr>
          <w:sz w:val="28"/>
          <w:szCs w:val="28"/>
        </w:rPr>
      </w:pPr>
      <w:r w:rsidRPr="00536AE4">
        <w:rPr>
          <w:sz w:val="28"/>
          <w:szCs w:val="28"/>
        </w:rPr>
        <w:t xml:space="preserve">Решением Совета депутатов сельского поселения от </w:t>
      </w:r>
      <w:r>
        <w:rPr>
          <w:sz w:val="28"/>
          <w:szCs w:val="28"/>
        </w:rPr>
        <w:t>25</w:t>
      </w:r>
      <w:r w:rsidRPr="00536AE4">
        <w:rPr>
          <w:sz w:val="28"/>
          <w:szCs w:val="28"/>
        </w:rPr>
        <w:t xml:space="preserve">.12.2023 № </w:t>
      </w:r>
      <w:r>
        <w:rPr>
          <w:sz w:val="28"/>
          <w:szCs w:val="28"/>
        </w:rPr>
        <w:t>17</w:t>
      </w:r>
      <w:r w:rsidRPr="00536AE4">
        <w:rPr>
          <w:sz w:val="28"/>
          <w:szCs w:val="28"/>
        </w:rPr>
        <w:t xml:space="preserve"> «О бюджете сельского поселения </w:t>
      </w:r>
      <w:r>
        <w:rPr>
          <w:sz w:val="28"/>
          <w:szCs w:val="28"/>
        </w:rPr>
        <w:t xml:space="preserve">Нялинское </w:t>
      </w:r>
      <w:r w:rsidRPr="00536AE4">
        <w:rPr>
          <w:sz w:val="28"/>
          <w:szCs w:val="28"/>
        </w:rPr>
        <w:t xml:space="preserve">на 2024 год и плановый период 2025 и 2026 годов» (с изменениями от </w:t>
      </w:r>
      <w:r>
        <w:rPr>
          <w:sz w:val="28"/>
          <w:szCs w:val="28"/>
        </w:rPr>
        <w:t>12</w:t>
      </w:r>
      <w:r w:rsidRPr="00536AE4">
        <w:rPr>
          <w:sz w:val="28"/>
          <w:szCs w:val="28"/>
        </w:rPr>
        <w:t xml:space="preserve">.12.2024 № </w:t>
      </w:r>
      <w:r>
        <w:rPr>
          <w:sz w:val="28"/>
          <w:szCs w:val="28"/>
        </w:rPr>
        <w:t>27</w:t>
      </w:r>
      <w:r w:rsidR="004E5C58">
        <w:rPr>
          <w:sz w:val="28"/>
          <w:szCs w:val="28"/>
        </w:rPr>
        <w:t xml:space="preserve">) </w:t>
      </w:r>
      <w:r w:rsidRPr="00536AE4">
        <w:rPr>
          <w:sz w:val="28"/>
          <w:szCs w:val="28"/>
        </w:rPr>
        <w:t xml:space="preserve">расходы бюджета на 2024 год утверждены в размере </w:t>
      </w:r>
      <w:r>
        <w:rPr>
          <w:sz w:val="28"/>
          <w:szCs w:val="28"/>
        </w:rPr>
        <w:t>41 708,6</w:t>
      </w:r>
      <w:r w:rsidRPr="00536AE4">
        <w:rPr>
          <w:sz w:val="28"/>
          <w:szCs w:val="28"/>
        </w:rPr>
        <w:t xml:space="preserve"> тыс. рублей. Исполнение расходной части бюджета за 2024 год составило </w:t>
      </w:r>
      <w:r>
        <w:rPr>
          <w:sz w:val="28"/>
          <w:szCs w:val="28"/>
        </w:rPr>
        <w:t>37 040</w:t>
      </w:r>
      <w:r w:rsidRPr="00536AE4">
        <w:rPr>
          <w:sz w:val="28"/>
          <w:szCs w:val="28"/>
        </w:rPr>
        <w:t>,</w:t>
      </w:r>
      <w:r>
        <w:rPr>
          <w:sz w:val="28"/>
          <w:szCs w:val="28"/>
        </w:rPr>
        <w:t>3</w:t>
      </w:r>
      <w:r w:rsidRPr="00536AE4">
        <w:rPr>
          <w:sz w:val="28"/>
          <w:szCs w:val="28"/>
        </w:rPr>
        <w:t xml:space="preserve"> тыс. рублей или </w:t>
      </w:r>
      <w:r>
        <w:rPr>
          <w:sz w:val="28"/>
          <w:szCs w:val="28"/>
        </w:rPr>
        <w:t xml:space="preserve">88,8 </w:t>
      </w:r>
      <w:r w:rsidRPr="00536AE4">
        <w:rPr>
          <w:sz w:val="28"/>
          <w:szCs w:val="28"/>
        </w:rPr>
        <w:t>% от плановых показателей.</w:t>
      </w:r>
    </w:p>
    <w:p w14:paraId="0BB21F62" w14:textId="36423501" w:rsidR="00D00712" w:rsidRDefault="00D00712" w:rsidP="00CC24F1">
      <w:pPr>
        <w:keepNext/>
        <w:ind w:firstLine="708"/>
        <w:jc w:val="both"/>
        <w:outlineLvl w:val="3"/>
        <w:rPr>
          <w:sz w:val="28"/>
          <w:szCs w:val="28"/>
        </w:rPr>
      </w:pPr>
      <w:r w:rsidRPr="003176DD">
        <w:rPr>
          <w:sz w:val="28"/>
          <w:szCs w:val="28"/>
        </w:rPr>
        <w:t xml:space="preserve">Сравнительная характеристика исполнения бюджета сельского поселения по расходам в разрезе разделов бюджетной классификации </w:t>
      </w:r>
      <w:r w:rsidR="004E0206" w:rsidRPr="003176DD">
        <w:rPr>
          <w:sz w:val="28"/>
          <w:szCs w:val="28"/>
        </w:rPr>
        <w:br/>
      </w:r>
      <w:r w:rsidRPr="003176DD">
        <w:rPr>
          <w:sz w:val="28"/>
          <w:szCs w:val="28"/>
        </w:rPr>
        <w:t>за 20</w:t>
      </w:r>
      <w:r w:rsidR="00611178" w:rsidRPr="003176DD">
        <w:rPr>
          <w:sz w:val="28"/>
          <w:szCs w:val="28"/>
        </w:rPr>
        <w:t>2</w:t>
      </w:r>
      <w:r w:rsidR="003176DD" w:rsidRPr="003176DD">
        <w:rPr>
          <w:sz w:val="28"/>
          <w:szCs w:val="28"/>
        </w:rPr>
        <w:t>3</w:t>
      </w:r>
      <w:r w:rsidRPr="003176DD">
        <w:rPr>
          <w:sz w:val="28"/>
          <w:szCs w:val="28"/>
        </w:rPr>
        <w:t>-202</w:t>
      </w:r>
      <w:r w:rsidR="003176DD" w:rsidRPr="003176DD">
        <w:rPr>
          <w:sz w:val="28"/>
          <w:szCs w:val="28"/>
        </w:rPr>
        <w:t>4</w:t>
      </w:r>
      <w:r w:rsidRPr="003176DD">
        <w:rPr>
          <w:sz w:val="28"/>
          <w:szCs w:val="28"/>
        </w:rPr>
        <w:t xml:space="preserve"> годы представлена в Таблице 5. </w:t>
      </w:r>
    </w:p>
    <w:p w14:paraId="24F8464D" w14:textId="77777777" w:rsidR="004E5C58" w:rsidRPr="003176DD" w:rsidRDefault="004E5C58" w:rsidP="00CC24F1">
      <w:pPr>
        <w:keepNext/>
        <w:ind w:firstLine="708"/>
        <w:jc w:val="both"/>
        <w:outlineLvl w:val="3"/>
        <w:rPr>
          <w:sz w:val="28"/>
          <w:szCs w:val="28"/>
        </w:rPr>
      </w:pPr>
    </w:p>
    <w:p w14:paraId="4B6ABA28" w14:textId="77777777" w:rsidR="00D00712" w:rsidRPr="003176DD" w:rsidRDefault="00D00712" w:rsidP="00CC24F1">
      <w:pPr>
        <w:tabs>
          <w:tab w:val="left" w:pos="720"/>
        </w:tabs>
        <w:jc w:val="right"/>
        <w:rPr>
          <w:sz w:val="16"/>
          <w:szCs w:val="16"/>
        </w:rPr>
      </w:pPr>
      <w:r w:rsidRPr="003176DD">
        <w:rPr>
          <w:sz w:val="16"/>
          <w:szCs w:val="16"/>
        </w:rPr>
        <w:t>Таблица 5</w:t>
      </w:r>
    </w:p>
    <w:tbl>
      <w:tblPr>
        <w:tblW w:w="9322" w:type="dxa"/>
        <w:tblLook w:val="04A0" w:firstRow="1" w:lastRow="0" w:firstColumn="1" w:lastColumn="0" w:noHBand="0" w:noVBand="1"/>
      </w:tblPr>
      <w:tblGrid>
        <w:gridCol w:w="641"/>
        <w:gridCol w:w="2186"/>
        <w:gridCol w:w="1130"/>
        <w:gridCol w:w="993"/>
        <w:gridCol w:w="1043"/>
        <w:gridCol w:w="1130"/>
        <w:gridCol w:w="993"/>
        <w:gridCol w:w="1206"/>
      </w:tblGrid>
      <w:tr w:rsidR="00A03704" w:rsidRPr="00A03704" w14:paraId="41B47072" w14:textId="77777777" w:rsidTr="00A03704">
        <w:trPr>
          <w:trHeight w:val="288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47C47" w14:textId="77777777" w:rsidR="00A03704" w:rsidRPr="003176DD" w:rsidRDefault="00A03704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3176DD">
              <w:rPr>
                <w:b/>
                <w:bCs/>
                <w:color w:val="000000"/>
                <w:sz w:val="14"/>
                <w:szCs w:val="14"/>
              </w:rPr>
              <w:t>Раздел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09147" w14:textId="77777777" w:rsidR="00A03704" w:rsidRPr="003176DD" w:rsidRDefault="00A03704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3176DD">
              <w:rPr>
                <w:b/>
                <w:bCs/>
                <w:color w:val="000000"/>
                <w:sz w:val="14"/>
                <w:szCs w:val="14"/>
              </w:rPr>
              <w:t>Наименование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21055" w14:textId="22C8B3A4" w:rsidR="00A03704" w:rsidRPr="003176DD" w:rsidRDefault="00A03704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3176DD">
              <w:rPr>
                <w:b/>
                <w:bCs/>
                <w:color w:val="000000"/>
                <w:sz w:val="14"/>
                <w:szCs w:val="14"/>
              </w:rPr>
              <w:t>2023 год</w:t>
            </w:r>
          </w:p>
        </w:tc>
        <w:tc>
          <w:tcPr>
            <w:tcW w:w="33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967EB" w14:textId="1B8A2DA1" w:rsidR="00A03704" w:rsidRPr="00A03704" w:rsidRDefault="00A03704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3176DD">
              <w:rPr>
                <w:b/>
                <w:bCs/>
                <w:color w:val="000000"/>
                <w:sz w:val="14"/>
                <w:szCs w:val="14"/>
              </w:rPr>
              <w:t>2024 год</w:t>
            </w:r>
          </w:p>
        </w:tc>
      </w:tr>
      <w:tr w:rsidR="00A03704" w:rsidRPr="00A03704" w14:paraId="5D0B4ACF" w14:textId="77777777" w:rsidTr="00A03704">
        <w:trPr>
          <w:trHeight w:val="57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4AA998" w14:textId="77777777" w:rsidR="00A03704" w:rsidRPr="00A03704" w:rsidRDefault="00A03704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590070" w14:textId="77777777" w:rsidR="00A03704" w:rsidRPr="00A03704" w:rsidRDefault="00A03704" w:rsidP="00CC24F1">
            <w:pPr>
              <w:rPr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2A8D3" w14:textId="5C24022C" w:rsidR="00A03704" w:rsidRPr="00A03704" w:rsidRDefault="00A03704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A03704">
              <w:rPr>
                <w:b/>
                <w:bCs/>
                <w:color w:val="000000"/>
                <w:sz w:val="14"/>
                <w:szCs w:val="14"/>
              </w:rPr>
              <w:t>Исполнено за 2023 год, тыс. рублей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35BDB" w14:textId="77777777" w:rsidR="00A03704" w:rsidRPr="00A03704" w:rsidRDefault="00A03704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A03704">
              <w:rPr>
                <w:b/>
                <w:bCs/>
                <w:color w:val="000000"/>
                <w:sz w:val="14"/>
                <w:szCs w:val="14"/>
              </w:rPr>
              <w:t>% исполнения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792AF" w14:textId="77777777" w:rsidR="00A03704" w:rsidRPr="00A03704" w:rsidRDefault="00A03704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A03704">
              <w:rPr>
                <w:b/>
                <w:bCs/>
                <w:color w:val="000000"/>
                <w:sz w:val="14"/>
                <w:szCs w:val="14"/>
              </w:rPr>
              <w:t>Доля в общем объеме расходов, %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34843" w14:textId="2C098D3A" w:rsidR="00A03704" w:rsidRPr="00A03704" w:rsidRDefault="00A03704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A03704">
              <w:rPr>
                <w:b/>
                <w:bCs/>
                <w:color w:val="000000"/>
                <w:sz w:val="14"/>
                <w:szCs w:val="14"/>
              </w:rPr>
              <w:t>Исполнено за 2024 год, тыс. рублей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81745" w14:textId="77777777" w:rsidR="00A03704" w:rsidRPr="00A03704" w:rsidRDefault="00A03704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A03704">
              <w:rPr>
                <w:b/>
                <w:bCs/>
                <w:color w:val="000000"/>
                <w:sz w:val="14"/>
                <w:szCs w:val="14"/>
              </w:rPr>
              <w:t>% исполнения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17F3F" w14:textId="77777777" w:rsidR="00A03704" w:rsidRPr="00A03704" w:rsidRDefault="00A03704" w:rsidP="00CC24F1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A03704">
              <w:rPr>
                <w:b/>
                <w:bCs/>
                <w:color w:val="000000"/>
                <w:sz w:val="14"/>
                <w:szCs w:val="14"/>
              </w:rPr>
              <w:t>Доля в общем объеме расходов, %</w:t>
            </w:r>
          </w:p>
        </w:tc>
      </w:tr>
      <w:tr w:rsidR="00A03704" w:rsidRPr="00A03704" w14:paraId="1009825A" w14:textId="77777777" w:rsidTr="00A03704">
        <w:trPr>
          <w:trHeight w:val="16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1C683" w14:textId="77777777" w:rsidR="00A03704" w:rsidRPr="00A03704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03704">
              <w:rPr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95BDF" w14:textId="77777777" w:rsidR="00A03704" w:rsidRPr="00A03704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03704">
              <w:rPr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62A0B" w14:textId="77777777" w:rsidR="00A03704" w:rsidRPr="00A03704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03704">
              <w:rPr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7AC07" w14:textId="77777777" w:rsidR="00A03704" w:rsidRPr="00A03704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03704">
              <w:rPr>
                <w:b/>
                <w:color w:val="000000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F860C" w14:textId="77777777" w:rsidR="00A03704" w:rsidRPr="00A03704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03704">
              <w:rPr>
                <w:b/>
                <w:color w:val="000000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65DB7" w14:textId="77777777" w:rsidR="00A03704" w:rsidRPr="00A03704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03704">
              <w:rPr>
                <w:b/>
                <w:color w:val="000000"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609C6" w14:textId="77777777" w:rsidR="00A03704" w:rsidRPr="00A03704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03704">
              <w:rPr>
                <w:b/>
                <w:color w:val="000000"/>
                <w:sz w:val="16"/>
                <w:szCs w:val="16"/>
              </w:rPr>
              <w:t>7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1D809" w14:textId="77777777" w:rsidR="00A03704" w:rsidRPr="00A03704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03704">
              <w:rPr>
                <w:b/>
                <w:color w:val="000000"/>
                <w:sz w:val="16"/>
                <w:szCs w:val="16"/>
              </w:rPr>
              <w:t>8</w:t>
            </w:r>
          </w:p>
        </w:tc>
      </w:tr>
      <w:tr w:rsidR="00A03704" w:rsidRPr="00A03704" w14:paraId="44C3A106" w14:textId="77777777" w:rsidTr="00A03704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A6933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2A456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77D24" w14:textId="07255406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14 057,3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89855" w14:textId="498D19CF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91,8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8CEF1" w14:textId="0F7E337F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43,2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7DA21" w14:textId="10F332A3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15 523,9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7F105" w14:textId="2545A2B2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96,5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5F5CD" w14:textId="5EA65D8E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41,9</w:t>
            </w:r>
          </w:p>
        </w:tc>
      </w:tr>
      <w:tr w:rsidR="00A03704" w:rsidRPr="00A03704" w14:paraId="30E59C7A" w14:textId="77777777" w:rsidTr="00A03704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53E12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AF8AF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2F144" w14:textId="0E522208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EB789" w14:textId="3EBA8316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3EA18" w14:textId="02C4AAAE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88712" w14:textId="6D13DF0A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263AD" w14:textId="481AB6F8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6CF26" w14:textId="0769C7E8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0,9</w:t>
            </w:r>
          </w:p>
        </w:tc>
      </w:tr>
      <w:tr w:rsidR="00A03704" w:rsidRPr="00A03704" w14:paraId="7CE8CA7A" w14:textId="77777777" w:rsidTr="00A03704">
        <w:trPr>
          <w:trHeight w:val="38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0CC95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56F48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B0070" w14:textId="69DF4016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194,4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C9603" w14:textId="0B83F4BD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68,2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3DC50" w14:textId="10F23A05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7C020" w14:textId="58EE6A52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265,7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28E60" w14:textId="1C33BFEE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93,4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CD15E" w14:textId="04F214D1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0,7</w:t>
            </w:r>
          </w:p>
        </w:tc>
      </w:tr>
      <w:tr w:rsidR="00A03704" w:rsidRPr="00A03704" w14:paraId="32A4D7B5" w14:textId="77777777" w:rsidTr="00A03704">
        <w:trPr>
          <w:trHeight w:val="30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CA787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3AD9A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7B255" w14:textId="0B9F0FB8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4 695,1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12200" w14:textId="346755B1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72,7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2198B" w14:textId="2918A40C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A9E2C" w14:textId="6ABA27C1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5 162,6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2CC0F" w14:textId="01B4C520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74,8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B3FA0" w14:textId="50D39C0C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13,9</w:t>
            </w:r>
          </w:p>
        </w:tc>
      </w:tr>
      <w:tr w:rsidR="00A03704" w:rsidRPr="00A03704" w14:paraId="766BBF36" w14:textId="77777777" w:rsidTr="00A03704">
        <w:trPr>
          <w:trHeight w:val="2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41AE2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85207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FAF30" w14:textId="2F68A324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1 021,1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07359" w14:textId="3CC886F1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62,9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5C592" w14:textId="7B8AA60E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3,,1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93A44" w14:textId="606CF964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1 750,7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D46CE" w14:textId="096EFEBB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59,9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2094D" w14:textId="629B7333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4,7</w:t>
            </w:r>
          </w:p>
        </w:tc>
      </w:tr>
      <w:tr w:rsidR="00A03704" w:rsidRPr="00A03704" w14:paraId="775CA3E8" w14:textId="77777777" w:rsidTr="00A03704">
        <w:trPr>
          <w:trHeight w:val="2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37EB8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11550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Охрана окружающей среды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B67F1" w14:textId="7B711616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F6623" w14:textId="2AB866D6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E2189" w14:textId="6AA69ABE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94FED" w14:textId="40E0014C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BF1B0" w14:textId="1CBD3243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3EECB" w14:textId="5F210C8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</w:tr>
      <w:tr w:rsidR="00A03704" w:rsidRPr="00A03704" w14:paraId="7E87F09B" w14:textId="77777777" w:rsidTr="00A03704">
        <w:trPr>
          <w:trHeight w:val="2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8E408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0DE59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 xml:space="preserve">Образование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ED533" w14:textId="6B860DED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48,0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5C956" w14:textId="415B3C12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9D0D8" w14:textId="2F4EE936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DB7D3" w14:textId="4B153CB4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51,9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1ECD2" w14:textId="7E35BD74" w:rsidR="00A03704" w:rsidRPr="00A03704" w:rsidRDefault="00087286" w:rsidP="00CC24F1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725F6" w14:textId="6EB64EDD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0,1</w:t>
            </w:r>
          </w:p>
        </w:tc>
      </w:tr>
      <w:tr w:rsidR="00A03704" w:rsidRPr="00A03704" w14:paraId="5D49E91E" w14:textId="77777777" w:rsidTr="00A03704">
        <w:trPr>
          <w:trHeight w:val="2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66AE3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F6BB2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34E5A" w14:textId="09DFB33B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11 078,3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19F7F" w14:textId="18A590B1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95,5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0ABF1" w14:textId="50D24198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34,0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13078" w14:textId="6E32400B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12 786,5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D1EFE" w14:textId="774C8BE6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95,1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AE758" w14:textId="6999647F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34,5</w:t>
            </w:r>
          </w:p>
        </w:tc>
      </w:tr>
      <w:tr w:rsidR="00A03704" w:rsidRPr="00A03704" w14:paraId="7CDEEBBD" w14:textId="77777777" w:rsidTr="00A03704">
        <w:trPr>
          <w:trHeight w:val="2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10F0B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B0F76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Здравоохранение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CDC16" w14:textId="76761DB8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41700" w14:textId="5B5B8819" w:rsidR="00A03704" w:rsidRPr="00A03704" w:rsidRDefault="003543F3" w:rsidP="00CC24F1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34120" w14:textId="17544DF0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65892" w14:textId="39B4446B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09AC1" w14:textId="3DD8B240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D9D0E" w14:textId="419E248D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0,0</w:t>
            </w:r>
          </w:p>
        </w:tc>
      </w:tr>
      <w:tr w:rsidR="00A03704" w:rsidRPr="00A03704" w14:paraId="71D199DE" w14:textId="77777777" w:rsidTr="00A03704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6A0B5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FFABA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2632C" w14:textId="22DDB0B2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813,6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37244" w14:textId="2C79BCEC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3681B" w14:textId="322EBBB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2,5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D9FA2" w14:textId="5CE47339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846,2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20328" w14:textId="03693285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018BB" w14:textId="72378A62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2,3</w:t>
            </w:r>
          </w:p>
        </w:tc>
      </w:tr>
      <w:tr w:rsidR="00A03704" w:rsidRPr="00A03704" w14:paraId="25BEB784" w14:textId="77777777" w:rsidTr="00A03704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8D4FC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F7A6D" w14:textId="7777777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867E4" w14:textId="325BB87C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354,0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64375" w14:textId="25FD8457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6D119" w14:textId="4433F38C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1,1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06DA5" w14:textId="2D2C3574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302,3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B2A4F" w14:textId="17EBD92D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36,7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2EA99" w14:textId="25CBD724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color w:val="000000"/>
                <w:sz w:val="16"/>
                <w:szCs w:val="16"/>
              </w:rPr>
              <w:t>0,8</w:t>
            </w:r>
          </w:p>
        </w:tc>
      </w:tr>
      <w:tr w:rsidR="00A03704" w:rsidRPr="00A03704" w14:paraId="2E4EE8CA" w14:textId="1809446A" w:rsidTr="00A03704">
        <w:trPr>
          <w:trHeight w:val="296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304D1" w14:textId="77777777" w:rsidR="00A03704" w:rsidRPr="00A03704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03704">
              <w:rPr>
                <w:b/>
                <w:color w:val="000000"/>
                <w:sz w:val="16"/>
                <w:szCs w:val="16"/>
              </w:rPr>
              <w:t>ВСЕГО РАСХОДОВ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C92CD" w14:textId="263DA6DB" w:rsidR="00A03704" w:rsidRPr="002D2329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2D2329">
              <w:rPr>
                <w:b/>
                <w:color w:val="000000"/>
                <w:sz w:val="16"/>
                <w:szCs w:val="16"/>
              </w:rPr>
              <w:t>32 559,4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8AA40" w14:textId="2636D9B4" w:rsidR="00A03704" w:rsidRPr="002D2329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2D2329">
              <w:rPr>
                <w:b/>
                <w:color w:val="000000"/>
                <w:sz w:val="16"/>
                <w:szCs w:val="16"/>
              </w:rPr>
              <w:t>88,5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822AF" w14:textId="214AA66F" w:rsidR="00A03704" w:rsidRPr="002D2329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2D2329">
              <w:rPr>
                <w:b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7475A" w14:textId="47DFB436" w:rsidR="00A03704" w:rsidRPr="002D2329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2D2329">
              <w:rPr>
                <w:b/>
                <w:color w:val="000000"/>
                <w:sz w:val="16"/>
                <w:szCs w:val="16"/>
              </w:rPr>
              <w:t>37 040,3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90EE1" w14:textId="6C1144D2" w:rsidR="00A03704" w:rsidRPr="002D2329" w:rsidRDefault="00A03704" w:rsidP="00CC24F1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2D2329">
              <w:rPr>
                <w:b/>
                <w:color w:val="000000"/>
                <w:sz w:val="16"/>
                <w:szCs w:val="16"/>
              </w:rPr>
              <w:t>88,8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1C96A5" w14:textId="6D8A17E2" w:rsidR="00A03704" w:rsidRPr="00A03704" w:rsidRDefault="00A03704" w:rsidP="00CC24F1">
            <w:pPr>
              <w:jc w:val="center"/>
              <w:rPr>
                <w:color w:val="000000"/>
                <w:sz w:val="16"/>
                <w:szCs w:val="16"/>
              </w:rPr>
            </w:pPr>
            <w:r w:rsidRPr="00A03704">
              <w:rPr>
                <w:b/>
                <w:bCs/>
                <w:color w:val="000000"/>
                <w:sz w:val="14"/>
                <w:szCs w:val="14"/>
              </w:rPr>
              <w:t>100,0</w:t>
            </w:r>
          </w:p>
        </w:tc>
      </w:tr>
    </w:tbl>
    <w:p w14:paraId="343A5864" w14:textId="77777777" w:rsidR="00B82845" w:rsidRPr="00240494" w:rsidRDefault="00B82845" w:rsidP="00CC24F1">
      <w:pPr>
        <w:tabs>
          <w:tab w:val="left" w:pos="720"/>
        </w:tabs>
        <w:jc w:val="both"/>
        <w:rPr>
          <w:sz w:val="28"/>
          <w:szCs w:val="28"/>
          <w:highlight w:val="yellow"/>
        </w:rPr>
      </w:pPr>
    </w:p>
    <w:p w14:paraId="2D84E42A" w14:textId="268031BC" w:rsidR="00E6219A" w:rsidRPr="00E6219A" w:rsidRDefault="00E6219A" w:rsidP="00CC24F1">
      <w:pPr>
        <w:tabs>
          <w:tab w:val="left" w:pos="720"/>
        </w:tabs>
        <w:jc w:val="both"/>
        <w:rPr>
          <w:sz w:val="28"/>
          <w:szCs w:val="28"/>
        </w:rPr>
      </w:pPr>
      <w:r w:rsidRPr="00E6219A">
        <w:rPr>
          <w:sz w:val="28"/>
          <w:szCs w:val="28"/>
        </w:rPr>
        <w:tab/>
      </w:r>
      <w:r w:rsidR="00D00712" w:rsidRPr="00E6219A">
        <w:rPr>
          <w:sz w:val="28"/>
          <w:szCs w:val="28"/>
        </w:rPr>
        <w:t>В сравнении с уровнем 20</w:t>
      </w:r>
      <w:r w:rsidR="00611178" w:rsidRPr="00E6219A">
        <w:rPr>
          <w:sz w:val="28"/>
          <w:szCs w:val="28"/>
        </w:rPr>
        <w:t>2</w:t>
      </w:r>
      <w:r w:rsidR="00536AE4" w:rsidRPr="00E6219A">
        <w:rPr>
          <w:sz w:val="28"/>
          <w:szCs w:val="28"/>
        </w:rPr>
        <w:t>3</w:t>
      </w:r>
      <w:r w:rsidR="00D00712" w:rsidRPr="00E6219A">
        <w:rPr>
          <w:sz w:val="28"/>
          <w:szCs w:val="28"/>
        </w:rPr>
        <w:t xml:space="preserve"> года </w:t>
      </w:r>
      <w:r w:rsidRPr="00E6219A">
        <w:rPr>
          <w:sz w:val="28"/>
          <w:szCs w:val="28"/>
        </w:rPr>
        <w:t xml:space="preserve">(32 559,4 тыс. рублей) </w:t>
      </w:r>
      <w:r w:rsidR="00D00712" w:rsidRPr="00E6219A">
        <w:rPr>
          <w:sz w:val="28"/>
          <w:szCs w:val="28"/>
        </w:rPr>
        <w:t>расходы бюджета сельского поселения в 202</w:t>
      </w:r>
      <w:r w:rsidR="00536AE4" w:rsidRPr="00E6219A">
        <w:rPr>
          <w:sz w:val="28"/>
          <w:szCs w:val="28"/>
        </w:rPr>
        <w:t>4</w:t>
      </w:r>
      <w:r w:rsidR="00D00712" w:rsidRPr="00E6219A">
        <w:rPr>
          <w:sz w:val="28"/>
          <w:szCs w:val="28"/>
        </w:rPr>
        <w:t xml:space="preserve"> году </w:t>
      </w:r>
      <w:r w:rsidRPr="00E6219A">
        <w:rPr>
          <w:sz w:val="28"/>
          <w:szCs w:val="28"/>
        </w:rPr>
        <w:t xml:space="preserve">(37 040,3 тыс. рублей) </w:t>
      </w:r>
      <w:r w:rsidR="003739A1" w:rsidRPr="00E6219A">
        <w:rPr>
          <w:sz w:val="28"/>
          <w:szCs w:val="28"/>
        </w:rPr>
        <w:t>у</w:t>
      </w:r>
      <w:r w:rsidR="00536AE4" w:rsidRPr="00E6219A">
        <w:rPr>
          <w:sz w:val="28"/>
          <w:szCs w:val="28"/>
        </w:rPr>
        <w:t>величились на 4 480,9 тыс. рублей</w:t>
      </w:r>
      <w:r w:rsidRPr="00E6219A">
        <w:rPr>
          <w:sz w:val="28"/>
          <w:szCs w:val="28"/>
        </w:rPr>
        <w:t xml:space="preserve"> или 13,8</w:t>
      </w:r>
      <w:r w:rsidR="002D2329">
        <w:rPr>
          <w:sz w:val="28"/>
          <w:szCs w:val="28"/>
        </w:rPr>
        <w:t xml:space="preserve"> </w:t>
      </w:r>
      <w:r w:rsidRPr="00E6219A">
        <w:rPr>
          <w:sz w:val="28"/>
          <w:szCs w:val="28"/>
        </w:rPr>
        <w:t xml:space="preserve">%. </w:t>
      </w:r>
      <w:r w:rsidR="00B82845" w:rsidRPr="00E6219A">
        <w:rPr>
          <w:sz w:val="28"/>
          <w:szCs w:val="28"/>
        </w:rPr>
        <w:t xml:space="preserve"> </w:t>
      </w:r>
      <w:r w:rsidRPr="00E6219A">
        <w:rPr>
          <w:sz w:val="28"/>
          <w:szCs w:val="28"/>
        </w:rPr>
        <w:t xml:space="preserve">процент исполнения бюджета по расходам увеличился </w:t>
      </w:r>
      <w:r>
        <w:rPr>
          <w:sz w:val="28"/>
          <w:szCs w:val="28"/>
        </w:rPr>
        <w:t xml:space="preserve">незначительно, </w:t>
      </w:r>
      <w:r w:rsidRPr="00E6219A">
        <w:rPr>
          <w:sz w:val="28"/>
          <w:szCs w:val="28"/>
        </w:rPr>
        <w:t xml:space="preserve">с </w:t>
      </w:r>
      <w:r>
        <w:rPr>
          <w:sz w:val="28"/>
          <w:szCs w:val="28"/>
        </w:rPr>
        <w:t>88,5</w:t>
      </w:r>
      <w:r w:rsidRPr="00E6219A">
        <w:rPr>
          <w:sz w:val="28"/>
          <w:szCs w:val="28"/>
        </w:rPr>
        <w:t xml:space="preserve"> % до </w:t>
      </w:r>
      <w:r>
        <w:rPr>
          <w:sz w:val="28"/>
          <w:szCs w:val="28"/>
        </w:rPr>
        <w:t>88,8</w:t>
      </w:r>
      <w:r w:rsidRPr="00E6219A">
        <w:rPr>
          <w:sz w:val="28"/>
          <w:szCs w:val="28"/>
        </w:rPr>
        <w:t xml:space="preserve"> %.</w:t>
      </w:r>
    </w:p>
    <w:p w14:paraId="1473046B" w14:textId="77777777" w:rsidR="00BE6FEA" w:rsidRPr="00BE6FEA" w:rsidRDefault="00E6219A" w:rsidP="00CC24F1">
      <w:pPr>
        <w:tabs>
          <w:tab w:val="left" w:pos="720"/>
        </w:tabs>
        <w:jc w:val="both"/>
        <w:rPr>
          <w:sz w:val="28"/>
          <w:szCs w:val="28"/>
        </w:rPr>
      </w:pPr>
      <w:r w:rsidRPr="00E6219A">
        <w:rPr>
          <w:sz w:val="28"/>
          <w:szCs w:val="28"/>
        </w:rPr>
        <w:tab/>
        <w:t xml:space="preserve">Основная доля расходов бюджета поселения в 2024 году приходится на разделы: </w:t>
      </w:r>
      <w:r w:rsidR="00BE6FEA" w:rsidRPr="00E6219A">
        <w:rPr>
          <w:color w:val="000000"/>
          <w:sz w:val="28"/>
          <w:szCs w:val="28"/>
        </w:rPr>
        <w:t>«Общегосударственные вопросы»</w:t>
      </w:r>
      <w:r w:rsidR="00BE6FEA" w:rsidRPr="00E6219A">
        <w:rPr>
          <w:sz w:val="28"/>
          <w:szCs w:val="28"/>
        </w:rPr>
        <w:t xml:space="preserve"> </w:t>
      </w:r>
      <w:r w:rsidR="00BE6FEA" w:rsidRPr="00BE6FEA">
        <w:rPr>
          <w:sz w:val="28"/>
          <w:szCs w:val="28"/>
        </w:rPr>
        <w:t>41,9</w:t>
      </w:r>
      <w:r w:rsidR="00BE6FEA" w:rsidRPr="00E6219A">
        <w:rPr>
          <w:sz w:val="28"/>
          <w:szCs w:val="28"/>
        </w:rPr>
        <w:t xml:space="preserve"> % (в 2023 году </w:t>
      </w:r>
      <w:r w:rsidR="00BE6FEA" w:rsidRPr="00BE6FEA">
        <w:rPr>
          <w:sz w:val="28"/>
          <w:szCs w:val="28"/>
        </w:rPr>
        <w:t>43,2</w:t>
      </w:r>
      <w:r w:rsidR="00BE6FEA" w:rsidRPr="00E6219A">
        <w:rPr>
          <w:sz w:val="28"/>
          <w:szCs w:val="28"/>
        </w:rPr>
        <w:t xml:space="preserve"> %</w:t>
      </w:r>
      <w:r w:rsidR="00BE6FEA" w:rsidRPr="00BE6FEA">
        <w:rPr>
          <w:sz w:val="28"/>
          <w:szCs w:val="28"/>
        </w:rPr>
        <w:t xml:space="preserve">), </w:t>
      </w:r>
      <w:r w:rsidRPr="00E6219A">
        <w:rPr>
          <w:sz w:val="28"/>
          <w:szCs w:val="28"/>
        </w:rPr>
        <w:t xml:space="preserve">«Культура и кинематография» </w:t>
      </w:r>
      <w:r w:rsidR="00BE6FEA" w:rsidRPr="00BE6FEA">
        <w:rPr>
          <w:sz w:val="28"/>
          <w:szCs w:val="28"/>
        </w:rPr>
        <w:t>35,4</w:t>
      </w:r>
      <w:r w:rsidRPr="00E6219A">
        <w:rPr>
          <w:sz w:val="28"/>
          <w:szCs w:val="28"/>
        </w:rPr>
        <w:t xml:space="preserve"> % (в 2023 году 3</w:t>
      </w:r>
      <w:r w:rsidR="00BE6FEA" w:rsidRPr="00BE6FEA">
        <w:rPr>
          <w:sz w:val="28"/>
          <w:szCs w:val="28"/>
        </w:rPr>
        <w:t>4,0</w:t>
      </w:r>
      <w:r w:rsidRPr="00E6219A">
        <w:rPr>
          <w:sz w:val="28"/>
          <w:szCs w:val="28"/>
        </w:rPr>
        <w:t xml:space="preserve"> %),</w:t>
      </w:r>
      <w:r w:rsidR="00BE6FEA" w:rsidRPr="00BE6FEA">
        <w:rPr>
          <w:sz w:val="28"/>
          <w:szCs w:val="28"/>
        </w:rPr>
        <w:t xml:space="preserve"> </w:t>
      </w:r>
    </w:p>
    <w:p w14:paraId="3B56DD7A" w14:textId="51F49F45" w:rsidR="00E6219A" w:rsidRPr="00E6219A" w:rsidRDefault="00E6219A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E6219A">
        <w:rPr>
          <w:sz w:val="28"/>
          <w:szCs w:val="28"/>
        </w:rPr>
        <w:tab/>
        <w:t xml:space="preserve">По разделу 01 00 «Общегосударственные вопросы» расходы исполнены в объеме </w:t>
      </w:r>
      <w:r w:rsidR="00BE6FEA" w:rsidRPr="00BE6FEA">
        <w:rPr>
          <w:sz w:val="28"/>
          <w:szCs w:val="28"/>
        </w:rPr>
        <w:t>15 523,9</w:t>
      </w:r>
      <w:r w:rsidRPr="00E6219A">
        <w:rPr>
          <w:sz w:val="28"/>
          <w:szCs w:val="28"/>
        </w:rPr>
        <w:t xml:space="preserve"> рублей или 9</w:t>
      </w:r>
      <w:r w:rsidR="00BE6FEA" w:rsidRPr="00BE6FEA">
        <w:rPr>
          <w:sz w:val="28"/>
          <w:szCs w:val="28"/>
        </w:rPr>
        <w:t>6,5</w:t>
      </w:r>
      <w:r w:rsidRPr="00E6219A">
        <w:rPr>
          <w:sz w:val="28"/>
          <w:szCs w:val="28"/>
        </w:rPr>
        <w:t xml:space="preserve"> % к плановым назначениям (в 2023 году – </w:t>
      </w:r>
      <w:r w:rsidR="00BE6FEA" w:rsidRPr="00BE6FEA">
        <w:rPr>
          <w:sz w:val="28"/>
          <w:szCs w:val="28"/>
        </w:rPr>
        <w:t>14 057,3</w:t>
      </w:r>
      <w:r w:rsidRPr="00E6219A">
        <w:rPr>
          <w:sz w:val="28"/>
          <w:szCs w:val="28"/>
        </w:rPr>
        <w:t xml:space="preserve"> тыс. рублей или 9</w:t>
      </w:r>
      <w:r w:rsidR="00BE6FEA" w:rsidRPr="00BE6FEA">
        <w:rPr>
          <w:sz w:val="28"/>
          <w:szCs w:val="28"/>
        </w:rPr>
        <w:t>1,9</w:t>
      </w:r>
      <w:r w:rsidRPr="00E6219A">
        <w:rPr>
          <w:sz w:val="28"/>
          <w:szCs w:val="28"/>
        </w:rPr>
        <w:t xml:space="preserve"> %).</w:t>
      </w:r>
    </w:p>
    <w:p w14:paraId="0E7B6877" w14:textId="5B6D2AA1" w:rsidR="00E6219A" w:rsidRPr="00E6219A" w:rsidRDefault="00E6219A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E6219A">
        <w:rPr>
          <w:sz w:val="28"/>
          <w:szCs w:val="28"/>
        </w:rPr>
        <w:tab/>
        <w:t xml:space="preserve">Расходы в размере </w:t>
      </w:r>
      <w:r w:rsidR="00BE6FEA" w:rsidRPr="00BE6FEA">
        <w:rPr>
          <w:sz w:val="28"/>
          <w:szCs w:val="28"/>
        </w:rPr>
        <w:t>15 523,9</w:t>
      </w:r>
      <w:r w:rsidRPr="00E6219A">
        <w:rPr>
          <w:sz w:val="28"/>
          <w:szCs w:val="28"/>
        </w:rPr>
        <w:t xml:space="preserve"> тыс. рублей произведены по следующим направлениям: </w:t>
      </w:r>
    </w:p>
    <w:p w14:paraId="2F635A39" w14:textId="34833F85" w:rsidR="00E6219A" w:rsidRPr="00E6219A" w:rsidRDefault="00BF3CFC" w:rsidP="00CC24F1">
      <w:pPr>
        <w:spacing w:line="276" w:lineRule="auto"/>
        <w:ind w:firstLine="709"/>
        <w:jc w:val="both"/>
        <w:rPr>
          <w:sz w:val="28"/>
          <w:szCs w:val="28"/>
        </w:rPr>
      </w:pPr>
      <w:r w:rsidRPr="007D25C3">
        <w:rPr>
          <w:sz w:val="28"/>
          <w:szCs w:val="28"/>
        </w:rPr>
        <w:t>1 941,2</w:t>
      </w:r>
      <w:r w:rsidR="00E6219A" w:rsidRPr="00E6219A">
        <w:rPr>
          <w:sz w:val="28"/>
          <w:szCs w:val="28"/>
        </w:rPr>
        <w:t xml:space="preserve"> тыс. рублей – расходы на денежное содержание главы муниципального образования, из них </w:t>
      </w:r>
      <w:r w:rsidRPr="007D25C3">
        <w:rPr>
          <w:sz w:val="28"/>
          <w:szCs w:val="28"/>
        </w:rPr>
        <w:t>21,3</w:t>
      </w:r>
      <w:r w:rsidR="00E6219A" w:rsidRPr="00E6219A">
        <w:rPr>
          <w:sz w:val="28"/>
          <w:szCs w:val="28"/>
        </w:rPr>
        <w:t xml:space="preserve"> тыс. рублей – поощрительная выплата главе муниципального образования за достижение наилучших значений показателей деятельности органов местного самоуправления;</w:t>
      </w:r>
    </w:p>
    <w:p w14:paraId="11891101" w14:textId="4AC6E76A" w:rsidR="00E6219A" w:rsidRPr="007D25C3" w:rsidRDefault="00BF3CFC" w:rsidP="00CC24F1">
      <w:pPr>
        <w:spacing w:line="276" w:lineRule="auto"/>
        <w:ind w:firstLine="709"/>
        <w:jc w:val="both"/>
        <w:rPr>
          <w:sz w:val="28"/>
          <w:szCs w:val="28"/>
        </w:rPr>
      </w:pPr>
      <w:r w:rsidRPr="007D25C3">
        <w:rPr>
          <w:sz w:val="28"/>
          <w:szCs w:val="28"/>
        </w:rPr>
        <w:lastRenderedPageBreak/>
        <w:t>10</w:t>
      </w:r>
      <w:r w:rsidR="007D25C3" w:rsidRPr="007D25C3">
        <w:rPr>
          <w:sz w:val="28"/>
          <w:szCs w:val="28"/>
        </w:rPr>
        <w:t> 323,3</w:t>
      </w:r>
      <w:r w:rsidR="00E6219A" w:rsidRPr="00E6219A">
        <w:rPr>
          <w:sz w:val="28"/>
          <w:szCs w:val="28"/>
        </w:rPr>
        <w:t xml:space="preserve"> тыс. рублей – функционирование местной администрации,</w:t>
      </w:r>
      <w:r w:rsidR="00E6219A" w:rsidRPr="00E6219A">
        <w:rPr>
          <w:sz w:val="28"/>
          <w:szCs w:val="28"/>
        </w:rPr>
        <w:br/>
        <w:t xml:space="preserve">в том числе: </w:t>
      </w:r>
      <w:r w:rsidRPr="007D25C3">
        <w:rPr>
          <w:sz w:val="28"/>
          <w:szCs w:val="28"/>
        </w:rPr>
        <w:t>5 688,4</w:t>
      </w:r>
      <w:r w:rsidR="00E6219A" w:rsidRPr="00E6219A">
        <w:rPr>
          <w:sz w:val="28"/>
          <w:szCs w:val="28"/>
        </w:rPr>
        <w:t xml:space="preserve"> тыс. рублей – расходы на выплаты муниципальным служащим; 3</w:t>
      </w:r>
      <w:r w:rsidRPr="007D25C3">
        <w:rPr>
          <w:sz w:val="28"/>
          <w:szCs w:val="28"/>
        </w:rPr>
        <w:t> 633,3</w:t>
      </w:r>
      <w:r w:rsidR="00E6219A" w:rsidRPr="00E6219A">
        <w:rPr>
          <w:sz w:val="28"/>
          <w:szCs w:val="28"/>
        </w:rPr>
        <w:t xml:space="preserve"> тыс. рублей – расходы на выплаты персоналу,</w:t>
      </w:r>
      <w:r w:rsidR="00E6219A" w:rsidRPr="00E6219A">
        <w:rPr>
          <w:sz w:val="28"/>
          <w:szCs w:val="28"/>
        </w:rPr>
        <w:br/>
        <w:t xml:space="preserve">не отнесенному к муниципальным служащим; </w:t>
      </w:r>
      <w:r w:rsidRPr="007D25C3">
        <w:rPr>
          <w:sz w:val="28"/>
          <w:szCs w:val="28"/>
        </w:rPr>
        <w:t>810,0</w:t>
      </w:r>
      <w:r w:rsidR="00E6219A" w:rsidRPr="00E6219A">
        <w:rPr>
          <w:sz w:val="28"/>
          <w:szCs w:val="28"/>
        </w:rPr>
        <w:t xml:space="preserve"> – обеспечение функций органов местного самоуп</w:t>
      </w:r>
      <w:r w:rsidRPr="007D25C3">
        <w:rPr>
          <w:sz w:val="28"/>
          <w:szCs w:val="28"/>
        </w:rPr>
        <w:t>равления (оплата труда рабочих)</w:t>
      </w:r>
      <w:r w:rsidR="00E6219A" w:rsidRPr="00E6219A">
        <w:rPr>
          <w:sz w:val="28"/>
          <w:szCs w:val="28"/>
        </w:rPr>
        <w:t xml:space="preserve">; </w:t>
      </w:r>
      <w:r w:rsidRPr="007D25C3">
        <w:rPr>
          <w:sz w:val="28"/>
          <w:szCs w:val="28"/>
        </w:rPr>
        <w:t>191,6</w:t>
      </w:r>
      <w:r w:rsidR="00E6219A" w:rsidRPr="00E6219A">
        <w:rPr>
          <w:sz w:val="28"/>
          <w:szCs w:val="28"/>
        </w:rPr>
        <w:t xml:space="preserve"> </w:t>
      </w:r>
      <w:r w:rsidR="004E5C58">
        <w:rPr>
          <w:sz w:val="28"/>
          <w:szCs w:val="28"/>
        </w:rPr>
        <w:t xml:space="preserve">тыс. рублей </w:t>
      </w:r>
      <w:r w:rsidR="00E6219A" w:rsidRPr="00E6219A">
        <w:rPr>
          <w:sz w:val="28"/>
          <w:szCs w:val="28"/>
        </w:rPr>
        <w:t>- поощрительная выплата за достижение наилучших значений показателей деятельности органов местного самоуправления (поощрение муниципальных команд сельских поселений) за счет средств дотации Ханты-Мансийского автономного округа – Югры (</w:t>
      </w:r>
      <w:r w:rsidRPr="007D25C3">
        <w:rPr>
          <w:sz w:val="28"/>
          <w:szCs w:val="28"/>
        </w:rPr>
        <w:t>106,4</w:t>
      </w:r>
      <w:r w:rsidR="00E6219A" w:rsidRPr="00E6219A">
        <w:rPr>
          <w:sz w:val="28"/>
          <w:szCs w:val="28"/>
        </w:rPr>
        <w:t xml:space="preserve"> тыс. рублей поощрительная выплата за достижение наилучших значений показателей деятельности органов местного самоуправления муниципальным служащим, </w:t>
      </w:r>
      <w:r w:rsidRPr="007D25C3">
        <w:rPr>
          <w:sz w:val="28"/>
          <w:szCs w:val="28"/>
        </w:rPr>
        <w:t>85,2</w:t>
      </w:r>
      <w:r w:rsidR="00E6219A" w:rsidRPr="00E6219A">
        <w:rPr>
          <w:sz w:val="28"/>
          <w:szCs w:val="28"/>
        </w:rPr>
        <w:t xml:space="preserve"> тыс. рублей поощрительная выплата за достижение наилучших значений показателей деятельности органов местного самоуправления персоналу,</w:t>
      </w:r>
      <w:r w:rsidR="00BE2905" w:rsidRPr="007D25C3">
        <w:rPr>
          <w:sz w:val="28"/>
          <w:szCs w:val="28"/>
        </w:rPr>
        <w:t xml:space="preserve"> </w:t>
      </w:r>
      <w:r w:rsidR="00E6219A" w:rsidRPr="00E6219A">
        <w:rPr>
          <w:sz w:val="28"/>
          <w:szCs w:val="28"/>
        </w:rPr>
        <w:t>не отнесенному к муниципальным служащим)</w:t>
      </w:r>
      <w:r w:rsidR="004E5C58">
        <w:rPr>
          <w:sz w:val="28"/>
          <w:szCs w:val="28"/>
        </w:rPr>
        <w:t>;</w:t>
      </w:r>
    </w:p>
    <w:p w14:paraId="525E141A" w14:textId="45AEAA81" w:rsidR="00E6219A" w:rsidRPr="00E6219A" w:rsidRDefault="00BF3CFC" w:rsidP="00CC24F1">
      <w:pPr>
        <w:spacing w:line="276" w:lineRule="auto"/>
        <w:ind w:firstLine="709"/>
        <w:jc w:val="both"/>
        <w:rPr>
          <w:sz w:val="28"/>
          <w:szCs w:val="28"/>
        </w:rPr>
      </w:pPr>
      <w:r w:rsidRPr="007D25C3">
        <w:rPr>
          <w:sz w:val="28"/>
          <w:szCs w:val="28"/>
        </w:rPr>
        <w:t>3247,5</w:t>
      </w:r>
      <w:r w:rsidR="00E6219A" w:rsidRPr="00E6219A">
        <w:rPr>
          <w:sz w:val="28"/>
          <w:szCs w:val="28"/>
        </w:rPr>
        <w:t xml:space="preserve"> тыс. рублей – прочие мероприятия органов местного самоуправления (в том числе: </w:t>
      </w:r>
      <w:r w:rsidRPr="007D25C3">
        <w:rPr>
          <w:sz w:val="28"/>
          <w:szCs w:val="28"/>
        </w:rPr>
        <w:t>247,6</w:t>
      </w:r>
      <w:r w:rsidR="00E6219A" w:rsidRPr="00E6219A">
        <w:rPr>
          <w:sz w:val="28"/>
          <w:szCs w:val="28"/>
        </w:rPr>
        <w:t xml:space="preserve"> тыс. рублей – услуги связи, </w:t>
      </w:r>
      <w:r w:rsidRPr="007D25C3">
        <w:rPr>
          <w:sz w:val="28"/>
          <w:szCs w:val="28"/>
        </w:rPr>
        <w:t>456,3</w:t>
      </w:r>
      <w:r w:rsidR="00E6219A" w:rsidRPr="00E6219A">
        <w:rPr>
          <w:sz w:val="28"/>
          <w:szCs w:val="28"/>
        </w:rPr>
        <w:t xml:space="preserve"> тыс. рублей – коммунальные услуги, </w:t>
      </w:r>
      <w:r w:rsidRPr="007D25C3">
        <w:rPr>
          <w:sz w:val="28"/>
          <w:szCs w:val="28"/>
        </w:rPr>
        <w:t>50,5 тыс. рублей – аренда имущества,</w:t>
      </w:r>
      <w:r w:rsidR="004E5C58">
        <w:rPr>
          <w:sz w:val="28"/>
          <w:szCs w:val="28"/>
        </w:rPr>
        <w:br/>
      </w:r>
      <w:r w:rsidR="00BE2905" w:rsidRPr="007D25C3">
        <w:rPr>
          <w:sz w:val="28"/>
          <w:szCs w:val="28"/>
        </w:rPr>
        <w:t>35,8</w:t>
      </w:r>
      <w:r w:rsidR="00E6219A" w:rsidRPr="00E6219A">
        <w:rPr>
          <w:sz w:val="28"/>
          <w:szCs w:val="28"/>
        </w:rPr>
        <w:t xml:space="preserve"> тыс. рублей – работы и услуги по содержанию имущества, </w:t>
      </w:r>
      <w:r w:rsidR="00BE2905" w:rsidRPr="007D25C3">
        <w:rPr>
          <w:sz w:val="28"/>
          <w:szCs w:val="28"/>
        </w:rPr>
        <w:t>512,3</w:t>
      </w:r>
      <w:r w:rsidR="00E6219A" w:rsidRPr="00E6219A">
        <w:rPr>
          <w:sz w:val="28"/>
          <w:szCs w:val="28"/>
        </w:rPr>
        <w:t xml:space="preserve"> тыс. рублей – прочие работы и услуги, </w:t>
      </w:r>
      <w:r w:rsidR="00BE2905" w:rsidRPr="007D25C3">
        <w:rPr>
          <w:sz w:val="28"/>
          <w:szCs w:val="28"/>
        </w:rPr>
        <w:t>452,3</w:t>
      </w:r>
      <w:r w:rsidR="00E6219A" w:rsidRPr="00E6219A">
        <w:rPr>
          <w:sz w:val="28"/>
          <w:szCs w:val="28"/>
        </w:rPr>
        <w:t xml:space="preserve"> тыс. рублей – поступление нефинансовых активов,  </w:t>
      </w:r>
      <w:r w:rsidR="00BE2905" w:rsidRPr="007D25C3">
        <w:rPr>
          <w:sz w:val="28"/>
          <w:szCs w:val="28"/>
        </w:rPr>
        <w:t>328,4</w:t>
      </w:r>
      <w:r w:rsidR="00E6219A" w:rsidRPr="00E6219A">
        <w:rPr>
          <w:sz w:val="28"/>
          <w:szCs w:val="28"/>
        </w:rPr>
        <w:t xml:space="preserve"> тыс. рублей – уплата налогов, сборов и иных платежей; </w:t>
      </w:r>
      <w:r w:rsidR="00BE2905" w:rsidRPr="007D25C3">
        <w:rPr>
          <w:sz w:val="28"/>
          <w:szCs w:val="28"/>
        </w:rPr>
        <w:t>13,6</w:t>
      </w:r>
      <w:r w:rsidR="00E6219A" w:rsidRPr="00E6219A">
        <w:rPr>
          <w:sz w:val="28"/>
          <w:szCs w:val="28"/>
        </w:rPr>
        <w:t xml:space="preserve"> тыс. рублей – п</w:t>
      </w:r>
      <w:r w:rsidR="00BE2905" w:rsidRPr="007D25C3">
        <w:rPr>
          <w:sz w:val="28"/>
          <w:szCs w:val="28"/>
        </w:rPr>
        <w:t>рочие работ</w:t>
      </w:r>
      <w:r w:rsidR="004E5C58">
        <w:rPr>
          <w:sz w:val="28"/>
          <w:szCs w:val="28"/>
        </w:rPr>
        <w:t>ы и услуги, 1 150,7 тыс. рублей</w:t>
      </w:r>
      <w:r w:rsidR="004E5C58">
        <w:rPr>
          <w:sz w:val="28"/>
          <w:szCs w:val="28"/>
        </w:rPr>
        <w:br/>
      </w:r>
      <w:r w:rsidR="00BE2905" w:rsidRPr="007D25C3">
        <w:rPr>
          <w:sz w:val="28"/>
          <w:szCs w:val="28"/>
        </w:rPr>
        <w:t>– межбюджетные трансферты на исполнение полномочий (реализация мероприятий по улучшению жилищных условий жителей сельского поселения Нялинское)</w:t>
      </w:r>
      <w:r w:rsidR="00E6219A" w:rsidRPr="00E6219A">
        <w:rPr>
          <w:sz w:val="28"/>
          <w:szCs w:val="28"/>
        </w:rPr>
        <w:t>;</w:t>
      </w:r>
    </w:p>
    <w:p w14:paraId="6CA3415D" w14:textId="77777777" w:rsidR="004E5C58" w:rsidRDefault="00BE2905" w:rsidP="00CC24F1">
      <w:pPr>
        <w:spacing w:line="276" w:lineRule="auto"/>
        <w:ind w:firstLine="709"/>
        <w:jc w:val="both"/>
        <w:rPr>
          <w:sz w:val="28"/>
          <w:szCs w:val="28"/>
        </w:rPr>
      </w:pPr>
      <w:r w:rsidRPr="007D25C3">
        <w:rPr>
          <w:sz w:val="28"/>
          <w:szCs w:val="28"/>
        </w:rPr>
        <w:t>11,9</w:t>
      </w:r>
      <w:r w:rsidR="00E6219A" w:rsidRPr="00E6219A">
        <w:rPr>
          <w:sz w:val="28"/>
          <w:szCs w:val="28"/>
        </w:rPr>
        <w:t xml:space="preserve"> тыс. рублей – межбюджетные трансферты, переданные </w:t>
      </w:r>
      <w:r w:rsidR="00E6219A" w:rsidRPr="00E6219A">
        <w:rPr>
          <w:sz w:val="28"/>
          <w:szCs w:val="28"/>
        </w:rPr>
        <w:br/>
        <w:t>в бюджет Ханты-Мансийского района.</w:t>
      </w:r>
    </w:p>
    <w:p w14:paraId="78CCDD54" w14:textId="3C13DD12" w:rsidR="00E6219A" w:rsidRPr="00E6219A" w:rsidRDefault="00E6219A" w:rsidP="00CC24F1">
      <w:pPr>
        <w:spacing w:line="276" w:lineRule="auto"/>
        <w:ind w:firstLine="709"/>
        <w:jc w:val="both"/>
        <w:rPr>
          <w:sz w:val="28"/>
          <w:szCs w:val="28"/>
        </w:rPr>
      </w:pPr>
      <w:r w:rsidRPr="00E6219A">
        <w:rPr>
          <w:sz w:val="28"/>
          <w:szCs w:val="28"/>
        </w:rPr>
        <w:t xml:space="preserve">Таким образом, на функционирование главы сельского поселения </w:t>
      </w:r>
      <w:r w:rsidR="002D2329">
        <w:rPr>
          <w:sz w:val="28"/>
          <w:szCs w:val="28"/>
        </w:rPr>
        <w:t>Нялинское</w:t>
      </w:r>
      <w:r w:rsidRPr="00E6219A">
        <w:rPr>
          <w:sz w:val="28"/>
          <w:szCs w:val="28"/>
        </w:rPr>
        <w:t xml:space="preserve"> и местной администрации приходится </w:t>
      </w:r>
      <w:r w:rsidR="007D25C3" w:rsidRPr="00090866">
        <w:rPr>
          <w:sz w:val="28"/>
          <w:szCs w:val="28"/>
        </w:rPr>
        <w:t xml:space="preserve">12 051,6 </w:t>
      </w:r>
      <w:r w:rsidRPr="00E6219A">
        <w:rPr>
          <w:sz w:val="28"/>
          <w:szCs w:val="28"/>
        </w:rPr>
        <w:t xml:space="preserve">тыс. рублей или </w:t>
      </w:r>
      <w:r w:rsidR="007D25C3" w:rsidRPr="00090866">
        <w:rPr>
          <w:sz w:val="28"/>
          <w:szCs w:val="28"/>
        </w:rPr>
        <w:t>77,6</w:t>
      </w:r>
      <w:r w:rsidRPr="00E6219A">
        <w:rPr>
          <w:sz w:val="28"/>
          <w:szCs w:val="28"/>
        </w:rPr>
        <w:t xml:space="preserve"> % от объема общегосударственных расходов (</w:t>
      </w:r>
      <w:r w:rsidR="007D25C3" w:rsidRPr="00090866">
        <w:rPr>
          <w:sz w:val="28"/>
          <w:szCs w:val="28"/>
        </w:rPr>
        <w:t>15 523,9</w:t>
      </w:r>
      <w:r w:rsidRPr="00E6219A">
        <w:rPr>
          <w:sz w:val="28"/>
          <w:szCs w:val="28"/>
        </w:rPr>
        <w:t xml:space="preserve"> тыс. рублей), что также составляет </w:t>
      </w:r>
      <w:r w:rsidR="007D25C3" w:rsidRPr="00090866">
        <w:rPr>
          <w:sz w:val="28"/>
          <w:szCs w:val="28"/>
        </w:rPr>
        <w:t>32,5</w:t>
      </w:r>
      <w:r w:rsidRPr="00E6219A">
        <w:rPr>
          <w:sz w:val="28"/>
          <w:szCs w:val="28"/>
        </w:rPr>
        <w:t xml:space="preserve"> % расхо</w:t>
      </w:r>
      <w:r w:rsidR="004E5C58">
        <w:rPr>
          <w:sz w:val="28"/>
          <w:szCs w:val="28"/>
        </w:rPr>
        <w:t>дов бюджета сельского поселения</w:t>
      </w:r>
      <w:r w:rsidR="004E5C58">
        <w:rPr>
          <w:sz w:val="28"/>
          <w:szCs w:val="28"/>
        </w:rPr>
        <w:br/>
      </w:r>
      <w:r w:rsidR="002D2329">
        <w:rPr>
          <w:sz w:val="28"/>
          <w:szCs w:val="28"/>
        </w:rPr>
        <w:t xml:space="preserve">за 2024 год </w:t>
      </w:r>
      <w:r w:rsidRPr="00E6219A">
        <w:rPr>
          <w:sz w:val="28"/>
          <w:szCs w:val="28"/>
        </w:rPr>
        <w:t>(</w:t>
      </w:r>
      <w:r w:rsidR="007D25C3" w:rsidRPr="00090866">
        <w:rPr>
          <w:sz w:val="28"/>
          <w:szCs w:val="28"/>
        </w:rPr>
        <w:t>37 040,3</w:t>
      </w:r>
      <w:r w:rsidRPr="00E6219A">
        <w:rPr>
          <w:sz w:val="28"/>
          <w:szCs w:val="28"/>
        </w:rPr>
        <w:t xml:space="preserve"> тыс. рублей), на исполнение остальных общегосударственных полномочий затрачено </w:t>
      </w:r>
      <w:r w:rsidR="00090866" w:rsidRPr="00090866">
        <w:rPr>
          <w:sz w:val="28"/>
          <w:szCs w:val="28"/>
        </w:rPr>
        <w:t>3 472,3</w:t>
      </w:r>
      <w:r w:rsidRPr="00E6219A">
        <w:rPr>
          <w:sz w:val="28"/>
          <w:szCs w:val="28"/>
        </w:rPr>
        <w:t xml:space="preserve"> тыс. рублей </w:t>
      </w:r>
      <w:r w:rsidRPr="00E6219A">
        <w:rPr>
          <w:sz w:val="28"/>
          <w:szCs w:val="28"/>
        </w:rPr>
        <w:br/>
        <w:t xml:space="preserve">или </w:t>
      </w:r>
      <w:r w:rsidR="00090866" w:rsidRPr="00090866">
        <w:rPr>
          <w:sz w:val="28"/>
          <w:szCs w:val="28"/>
        </w:rPr>
        <w:t>22,4</w:t>
      </w:r>
      <w:r w:rsidRPr="00E6219A">
        <w:rPr>
          <w:sz w:val="28"/>
          <w:szCs w:val="28"/>
        </w:rPr>
        <w:t xml:space="preserve"> % от объема общегосударственных расходов. </w:t>
      </w:r>
    </w:p>
    <w:p w14:paraId="2FB458AA" w14:textId="0F55EAC4" w:rsidR="00C61513" w:rsidRPr="004E5C58" w:rsidRDefault="00C61513" w:rsidP="00CC24F1">
      <w:pPr>
        <w:spacing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1513">
        <w:rPr>
          <w:sz w:val="28"/>
          <w:szCs w:val="28"/>
        </w:rPr>
        <w:t xml:space="preserve">Норматив формирования расходов на содержание органов местного самоуправления </w:t>
      </w:r>
      <w:r>
        <w:rPr>
          <w:sz w:val="28"/>
          <w:szCs w:val="28"/>
        </w:rPr>
        <w:t xml:space="preserve">сельского поселения Нялинское </w:t>
      </w:r>
      <w:r w:rsidRPr="00C61513">
        <w:rPr>
          <w:sz w:val="28"/>
          <w:szCs w:val="28"/>
        </w:rPr>
        <w:t>на 2024 год, утвержденный распоряжением Правительства Ханты-Мансийского автономного</w:t>
      </w:r>
      <w:r>
        <w:rPr>
          <w:sz w:val="28"/>
          <w:szCs w:val="28"/>
        </w:rPr>
        <w:t xml:space="preserve"> </w:t>
      </w:r>
      <w:r w:rsidRPr="00C61513">
        <w:rPr>
          <w:sz w:val="28"/>
          <w:szCs w:val="28"/>
        </w:rPr>
        <w:t xml:space="preserve">округа – Югры </w:t>
      </w:r>
      <w:r w:rsidRPr="00C61513">
        <w:rPr>
          <w:rFonts w:eastAsiaTheme="minorHAnsi"/>
          <w:sz w:val="28"/>
          <w:szCs w:val="28"/>
          <w:lang w:eastAsia="en-US"/>
        </w:rPr>
        <w:t>от 15.09.2023 № 616-рп</w:t>
      </w:r>
      <w:r w:rsidRPr="00C61513">
        <w:rPr>
          <w:sz w:val="28"/>
          <w:szCs w:val="28"/>
        </w:rPr>
        <w:t xml:space="preserve"> «</w:t>
      </w:r>
      <w:r w:rsidRPr="00C61513">
        <w:rPr>
          <w:rFonts w:eastAsiaTheme="minorHAnsi"/>
          <w:sz w:val="28"/>
          <w:szCs w:val="28"/>
          <w:lang w:eastAsia="en-US"/>
        </w:rPr>
        <w:t>О нормативах формирования расходов на содержание органов местного самоуправления муниципальных образований Ханты</w:t>
      </w:r>
      <w:r w:rsidR="004E5C58">
        <w:rPr>
          <w:rFonts w:eastAsiaTheme="minorHAnsi"/>
          <w:sz w:val="28"/>
          <w:szCs w:val="28"/>
          <w:lang w:eastAsia="en-US"/>
        </w:rPr>
        <w:t>-Мансийского автономного округа</w:t>
      </w:r>
      <w:r w:rsidR="004E5C58">
        <w:rPr>
          <w:rFonts w:eastAsiaTheme="minorHAnsi"/>
          <w:sz w:val="28"/>
          <w:szCs w:val="28"/>
          <w:lang w:eastAsia="en-US"/>
        </w:rPr>
        <w:br/>
        <w:t>–</w:t>
      </w:r>
      <w:r w:rsidRPr="00C61513">
        <w:rPr>
          <w:rFonts w:eastAsiaTheme="minorHAnsi"/>
          <w:sz w:val="28"/>
          <w:szCs w:val="28"/>
          <w:lang w:eastAsia="en-US"/>
        </w:rPr>
        <w:t xml:space="preserve"> Югры на 2024 год»</w:t>
      </w:r>
      <w:r w:rsidRPr="00C61513">
        <w:rPr>
          <w:sz w:val="28"/>
          <w:szCs w:val="28"/>
        </w:rPr>
        <w:t xml:space="preserve">, соблюден. </w:t>
      </w:r>
    </w:p>
    <w:p w14:paraId="34BA4108" w14:textId="1225A5E4" w:rsidR="00C61513" w:rsidRPr="001A14AB" w:rsidRDefault="00C61513" w:rsidP="00CC24F1">
      <w:pPr>
        <w:tabs>
          <w:tab w:val="left" w:pos="720"/>
        </w:tabs>
        <w:spacing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A14AB">
        <w:rPr>
          <w:rFonts w:eastAsiaTheme="minorHAnsi"/>
          <w:sz w:val="28"/>
          <w:szCs w:val="28"/>
          <w:lang w:eastAsia="en-US"/>
        </w:rPr>
        <w:lastRenderedPageBreak/>
        <w:t xml:space="preserve">Норматив формирования расходов на оплату труда, в соответствии </w:t>
      </w:r>
      <w:r w:rsidRPr="001A14AB">
        <w:rPr>
          <w:rFonts w:eastAsiaTheme="minorHAnsi"/>
          <w:sz w:val="28"/>
          <w:szCs w:val="28"/>
          <w:lang w:eastAsia="en-US"/>
        </w:rPr>
        <w:br/>
        <w:t xml:space="preserve">с постановлением Правительства Ханты-Мансийском автономном округе </w:t>
      </w:r>
      <w:r w:rsidRPr="001A14AB">
        <w:rPr>
          <w:rFonts w:eastAsiaTheme="minorHAnsi"/>
          <w:sz w:val="28"/>
          <w:szCs w:val="28"/>
          <w:lang w:eastAsia="en-US"/>
        </w:rPr>
        <w:br/>
        <w:t xml:space="preserve">– Югре от 23.08.2019 № 278-п «О нормативах формирования расходов </w:t>
      </w:r>
      <w:r w:rsidRPr="001A14AB">
        <w:rPr>
          <w:rFonts w:eastAsiaTheme="minorHAnsi"/>
          <w:sz w:val="28"/>
          <w:szCs w:val="28"/>
          <w:lang w:eastAsia="en-US"/>
        </w:rPr>
        <w:br/>
        <w:t>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</w:t>
      </w:r>
      <w:r w:rsidR="00E06836">
        <w:rPr>
          <w:rFonts w:eastAsiaTheme="minorHAnsi"/>
          <w:sz w:val="28"/>
          <w:szCs w:val="28"/>
          <w:lang w:eastAsia="en-US"/>
        </w:rPr>
        <w:t>»</w:t>
      </w:r>
      <w:r w:rsidRPr="001A14AB">
        <w:rPr>
          <w:rFonts w:eastAsiaTheme="minorHAnsi"/>
          <w:sz w:val="28"/>
          <w:szCs w:val="28"/>
          <w:lang w:eastAsia="en-US"/>
        </w:rPr>
        <w:t>, в отношении главы и муниципальных служащих сельского поселения превышен</w:t>
      </w:r>
      <w:r w:rsidRPr="001A14AB">
        <w:rPr>
          <w:rFonts w:eastAsiaTheme="minorHAnsi"/>
          <w:b/>
          <w:sz w:val="28"/>
          <w:szCs w:val="28"/>
          <w:lang w:eastAsia="en-US"/>
        </w:rPr>
        <w:t>.</w:t>
      </w:r>
      <w:r w:rsidR="00AF7107" w:rsidRPr="001A14AB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AF7107" w:rsidRPr="001A14AB">
        <w:rPr>
          <w:rFonts w:eastAsiaTheme="minorHAnsi"/>
          <w:sz w:val="28"/>
          <w:szCs w:val="28"/>
          <w:lang w:eastAsia="en-US"/>
        </w:rPr>
        <w:t xml:space="preserve">В пояснительной записке (ф. 0503160) </w:t>
      </w:r>
      <w:r w:rsidR="00E06836" w:rsidRPr="001A14AB">
        <w:rPr>
          <w:rFonts w:eastAsiaTheme="minorHAnsi"/>
          <w:sz w:val="28"/>
          <w:szCs w:val="28"/>
          <w:lang w:eastAsia="en-US"/>
        </w:rPr>
        <w:t xml:space="preserve">отсутствует </w:t>
      </w:r>
      <w:r w:rsidR="00AF7107" w:rsidRPr="001A14AB">
        <w:rPr>
          <w:rFonts w:eastAsiaTheme="minorHAnsi"/>
          <w:sz w:val="28"/>
          <w:szCs w:val="28"/>
          <w:lang w:eastAsia="en-US"/>
        </w:rPr>
        <w:t xml:space="preserve">информация о </w:t>
      </w:r>
      <w:r w:rsidR="001A14AB" w:rsidRPr="001A14AB">
        <w:rPr>
          <w:rFonts w:eastAsiaTheme="minorHAnsi"/>
          <w:sz w:val="28"/>
          <w:szCs w:val="28"/>
          <w:lang w:eastAsia="en-US"/>
        </w:rPr>
        <w:t>причинах превышения</w:t>
      </w:r>
      <w:r w:rsidR="00E06836">
        <w:rPr>
          <w:rFonts w:eastAsiaTheme="minorHAnsi"/>
          <w:sz w:val="28"/>
          <w:szCs w:val="28"/>
          <w:lang w:eastAsia="en-US"/>
        </w:rPr>
        <w:t xml:space="preserve"> </w:t>
      </w:r>
      <w:r w:rsidR="004E5C58">
        <w:rPr>
          <w:rFonts w:eastAsiaTheme="minorHAnsi"/>
          <w:sz w:val="28"/>
          <w:szCs w:val="28"/>
          <w:lang w:eastAsia="en-US"/>
        </w:rPr>
        <w:t>фактических выплат</w:t>
      </w:r>
      <w:r w:rsidR="004E5C58">
        <w:rPr>
          <w:rFonts w:eastAsiaTheme="minorHAnsi"/>
          <w:sz w:val="28"/>
          <w:szCs w:val="28"/>
          <w:lang w:eastAsia="en-US"/>
        </w:rPr>
        <w:br/>
      </w:r>
      <w:r w:rsidR="00E06836">
        <w:rPr>
          <w:rFonts w:eastAsiaTheme="minorHAnsi"/>
          <w:sz w:val="28"/>
          <w:szCs w:val="28"/>
          <w:lang w:eastAsia="en-US"/>
        </w:rPr>
        <w:t>в сравнении с расчетным нормативом</w:t>
      </w:r>
      <w:r w:rsidR="00AF7107" w:rsidRPr="001A14AB">
        <w:rPr>
          <w:rFonts w:eastAsiaTheme="minorHAnsi"/>
          <w:sz w:val="28"/>
          <w:szCs w:val="28"/>
          <w:lang w:eastAsia="en-US"/>
        </w:rPr>
        <w:t>.</w:t>
      </w:r>
    </w:p>
    <w:p w14:paraId="45E69007" w14:textId="77777777" w:rsidR="00AF7107" w:rsidRPr="001A14AB" w:rsidRDefault="00E6219A" w:rsidP="00CC24F1">
      <w:pPr>
        <w:spacing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A14AB">
        <w:rPr>
          <w:rFonts w:eastAsiaTheme="minorHAnsi"/>
          <w:sz w:val="28"/>
          <w:szCs w:val="28"/>
          <w:lang w:eastAsia="en-US"/>
        </w:rPr>
        <w:t xml:space="preserve">Исполнение фонда оплаты труда главы сельского поселения </w:t>
      </w:r>
      <w:r w:rsidRPr="001A14AB">
        <w:rPr>
          <w:rFonts w:eastAsiaTheme="minorHAnsi"/>
          <w:sz w:val="28"/>
          <w:szCs w:val="28"/>
          <w:lang w:eastAsia="en-US"/>
        </w:rPr>
        <w:br/>
        <w:t xml:space="preserve">за 2024 год, с учетом начислений на выплаты по оплате труда, составило </w:t>
      </w:r>
      <w:r w:rsidRPr="001A14AB">
        <w:rPr>
          <w:rFonts w:eastAsiaTheme="minorHAnsi"/>
          <w:sz w:val="28"/>
          <w:szCs w:val="28"/>
          <w:lang w:eastAsia="en-US"/>
        </w:rPr>
        <w:br/>
        <w:t xml:space="preserve">– </w:t>
      </w:r>
      <w:r w:rsidR="00AF7107" w:rsidRPr="001A14AB">
        <w:rPr>
          <w:rFonts w:eastAsiaTheme="minorHAnsi"/>
          <w:sz w:val="28"/>
          <w:szCs w:val="28"/>
          <w:lang w:eastAsia="en-US"/>
        </w:rPr>
        <w:t>1 919,9 тыс. рублей</w:t>
      </w:r>
      <w:r w:rsidRPr="001A14AB">
        <w:rPr>
          <w:rFonts w:eastAsiaTheme="minorHAnsi"/>
          <w:sz w:val="28"/>
          <w:szCs w:val="28"/>
          <w:lang w:eastAsia="en-US"/>
        </w:rPr>
        <w:t xml:space="preserve">, при расчетном нормативе </w:t>
      </w:r>
      <w:r w:rsidR="00AF7107" w:rsidRPr="001A14AB">
        <w:rPr>
          <w:rFonts w:eastAsiaTheme="minorHAnsi"/>
          <w:sz w:val="28"/>
          <w:szCs w:val="28"/>
          <w:lang w:eastAsia="en-US"/>
        </w:rPr>
        <w:t>1 811,2 тыс.</w:t>
      </w:r>
      <w:r w:rsidRPr="001A14AB">
        <w:rPr>
          <w:rFonts w:eastAsiaTheme="minorHAnsi"/>
          <w:sz w:val="28"/>
          <w:szCs w:val="28"/>
          <w:lang w:eastAsia="en-US"/>
        </w:rPr>
        <w:t xml:space="preserve"> рублей. Превышение в размере </w:t>
      </w:r>
      <w:r w:rsidR="00AF7107" w:rsidRPr="001A14AB">
        <w:rPr>
          <w:rFonts w:eastAsiaTheme="minorHAnsi"/>
          <w:sz w:val="28"/>
          <w:szCs w:val="28"/>
          <w:lang w:eastAsia="en-US"/>
        </w:rPr>
        <w:t>108,7 тыс.</w:t>
      </w:r>
      <w:r w:rsidRPr="001A14AB">
        <w:rPr>
          <w:rFonts w:eastAsiaTheme="minorHAnsi"/>
          <w:sz w:val="28"/>
          <w:szCs w:val="28"/>
          <w:lang w:eastAsia="en-US"/>
        </w:rPr>
        <w:t xml:space="preserve"> рублей</w:t>
      </w:r>
      <w:r w:rsidR="00AF7107" w:rsidRPr="001A14AB">
        <w:rPr>
          <w:rFonts w:eastAsiaTheme="minorHAnsi"/>
          <w:sz w:val="28"/>
          <w:szCs w:val="28"/>
          <w:lang w:eastAsia="en-US"/>
        </w:rPr>
        <w:t>.</w:t>
      </w:r>
    </w:p>
    <w:p w14:paraId="0C7B48E1" w14:textId="7D1172B5" w:rsidR="00E6219A" w:rsidRPr="00E06836" w:rsidRDefault="00E6219A" w:rsidP="00CC24F1">
      <w:pPr>
        <w:spacing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06836">
        <w:rPr>
          <w:rFonts w:eastAsiaTheme="minorHAnsi"/>
          <w:sz w:val="28"/>
          <w:szCs w:val="28"/>
          <w:lang w:eastAsia="en-US"/>
        </w:rPr>
        <w:t xml:space="preserve">Исполнение фонда оплаты труда муниципальных служащих за 2024 год, с учетом начислений на выплаты по оплате труда, составило </w:t>
      </w:r>
      <w:r w:rsidRPr="00E06836">
        <w:rPr>
          <w:rFonts w:eastAsiaTheme="minorHAnsi"/>
          <w:sz w:val="28"/>
          <w:szCs w:val="28"/>
          <w:lang w:eastAsia="en-US"/>
        </w:rPr>
        <w:br/>
      </w:r>
      <w:r w:rsidR="00E06836" w:rsidRPr="00E06836">
        <w:rPr>
          <w:rFonts w:eastAsiaTheme="minorHAnsi"/>
          <w:sz w:val="28"/>
          <w:szCs w:val="28"/>
          <w:lang w:eastAsia="en-US"/>
        </w:rPr>
        <w:t>5 312,2</w:t>
      </w:r>
      <w:r w:rsidRPr="00E06836">
        <w:rPr>
          <w:rFonts w:eastAsiaTheme="minorHAnsi"/>
          <w:sz w:val="28"/>
          <w:szCs w:val="28"/>
          <w:lang w:eastAsia="en-US"/>
        </w:rPr>
        <w:t xml:space="preserve"> тыс. рублей, при расчетном нормативе</w:t>
      </w:r>
      <w:r w:rsidR="00AF7107" w:rsidRPr="00E06836">
        <w:rPr>
          <w:rFonts w:eastAsiaTheme="minorHAnsi"/>
          <w:sz w:val="28"/>
          <w:szCs w:val="28"/>
          <w:lang w:eastAsia="en-US"/>
        </w:rPr>
        <w:t xml:space="preserve"> </w:t>
      </w:r>
      <w:r w:rsidR="00E06836" w:rsidRPr="00E06836">
        <w:rPr>
          <w:rFonts w:eastAsiaTheme="minorHAnsi"/>
          <w:sz w:val="28"/>
          <w:szCs w:val="28"/>
          <w:lang w:eastAsia="en-US"/>
        </w:rPr>
        <w:t>5 120,2</w:t>
      </w:r>
      <w:r w:rsidRPr="00E06836">
        <w:rPr>
          <w:rFonts w:eastAsiaTheme="minorHAnsi"/>
          <w:sz w:val="28"/>
          <w:szCs w:val="28"/>
          <w:lang w:eastAsia="en-US"/>
        </w:rPr>
        <w:t xml:space="preserve"> тыс. рублей. Превышение составило </w:t>
      </w:r>
      <w:r w:rsidR="00E06836" w:rsidRPr="00E06836">
        <w:rPr>
          <w:rFonts w:eastAsiaTheme="minorHAnsi"/>
          <w:sz w:val="28"/>
          <w:szCs w:val="28"/>
          <w:lang w:eastAsia="en-US"/>
        </w:rPr>
        <w:t>192,0</w:t>
      </w:r>
      <w:r w:rsidR="0066610E" w:rsidRPr="00E06836">
        <w:rPr>
          <w:rFonts w:eastAsiaTheme="minorHAnsi"/>
          <w:sz w:val="28"/>
          <w:szCs w:val="28"/>
          <w:lang w:eastAsia="en-US"/>
        </w:rPr>
        <w:t xml:space="preserve"> тыс. </w:t>
      </w:r>
      <w:r w:rsidRPr="00E06836">
        <w:rPr>
          <w:rFonts w:eastAsiaTheme="minorHAnsi"/>
          <w:sz w:val="28"/>
          <w:szCs w:val="28"/>
          <w:lang w:eastAsia="en-US"/>
        </w:rPr>
        <w:t>рублей.</w:t>
      </w:r>
    </w:p>
    <w:p w14:paraId="70A7A45F" w14:textId="5DC5CCDD" w:rsidR="00E6219A" w:rsidRPr="00E6219A" w:rsidRDefault="0066610E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087286">
        <w:rPr>
          <w:rFonts w:eastAsiaTheme="minorHAnsi"/>
          <w:sz w:val="28"/>
          <w:szCs w:val="28"/>
          <w:lang w:eastAsia="en-US"/>
        </w:rPr>
        <w:tab/>
      </w:r>
      <w:r w:rsidR="00E6219A" w:rsidRPr="00E6219A">
        <w:rPr>
          <w:rFonts w:eastAsiaTheme="minorHAnsi"/>
          <w:sz w:val="28"/>
          <w:szCs w:val="28"/>
          <w:lang w:eastAsia="en-US"/>
        </w:rPr>
        <w:t xml:space="preserve">По разделу 02 00 «Национальная оборона» расходы исполнены </w:t>
      </w:r>
      <w:r w:rsidR="00E6219A" w:rsidRPr="00E6219A">
        <w:rPr>
          <w:rFonts w:eastAsiaTheme="minorHAnsi"/>
          <w:sz w:val="28"/>
          <w:szCs w:val="28"/>
          <w:lang w:eastAsia="en-US"/>
        </w:rPr>
        <w:br/>
        <w:t xml:space="preserve">в объеме </w:t>
      </w:r>
      <w:r w:rsidR="00087286" w:rsidRPr="00087286">
        <w:rPr>
          <w:rFonts w:eastAsiaTheme="minorHAnsi"/>
          <w:sz w:val="28"/>
          <w:szCs w:val="28"/>
          <w:lang w:eastAsia="en-US"/>
        </w:rPr>
        <w:t>350,2</w:t>
      </w:r>
      <w:r w:rsidR="00E6219A" w:rsidRPr="00E6219A">
        <w:rPr>
          <w:rFonts w:eastAsiaTheme="minorHAnsi"/>
          <w:sz w:val="28"/>
          <w:szCs w:val="28"/>
          <w:lang w:eastAsia="en-US"/>
        </w:rPr>
        <w:t xml:space="preserve"> тыс. рублей или 100,00 % (в 2023</w:t>
      </w:r>
      <w:r w:rsidR="00E6219A" w:rsidRPr="00E6219A">
        <w:rPr>
          <w:sz w:val="28"/>
          <w:szCs w:val="28"/>
        </w:rPr>
        <w:t xml:space="preserve"> году – </w:t>
      </w:r>
      <w:r w:rsidR="00087286" w:rsidRPr="00087286">
        <w:rPr>
          <w:sz w:val="28"/>
          <w:szCs w:val="28"/>
        </w:rPr>
        <w:t>297,3</w:t>
      </w:r>
      <w:r w:rsidR="00E6219A" w:rsidRPr="00E6219A">
        <w:rPr>
          <w:sz w:val="28"/>
          <w:szCs w:val="28"/>
        </w:rPr>
        <w:t xml:space="preserve"> тыс. рублей или 100,00 %).</w:t>
      </w:r>
    </w:p>
    <w:p w14:paraId="6A59B909" w14:textId="5B2AE988" w:rsidR="00E6219A" w:rsidRPr="00E6219A" w:rsidRDefault="00E6219A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E6219A">
        <w:rPr>
          <w:sz w:val="28"/>
          <w:szCs w:val="28"/>
        </w:rPr>
        <w:tab/>
        <w:t xml:space="preserve">По разделу 03 00 «Национальная безопасность и правоохранительная деятельность» расходы исполнены в объеме </w:t>
      </w:r>
      <w:r w:rsidR="00087286" w:rsidRPr="00087286">
        <w:rPr>
          <w:sz w:val="28"/>
          <w:szCs w:val="28"/>
        </w:rPr>
        <w:t>265,7</w:t>
      </w:r>
      <w:r w:rsidRPr="00E6219A">
        <w:rPr>
          <w:sz w:val="28"/>
          <w:szCs w:val="28"/>
        </w:rPr>
        <w:t xml:space="preserve"> тыс. рублей </w:t>
      </w:r>
      <w:r w:rsidRPr="00E6219A">
        <w:rPr>
          <w:sz w:val="28"/>
          <w:szCs w:val="28"/>
        </w:rPr>
        <w:br/>
        <w:t>или 9</w:t>
      </w:r>
      <w:r w:rsidR="00087286" w:rsidRPr="00087286">
        <w:rPr>
          <w:sz w:val="28"/>
          <w:szCs w:val="28"/>
        </w:rPr>
        <w:t>3,4</w:t>
      </w:r>
      <w:r w:rsidRPr="00E6219A">
        <w:rPr>
          <w:sz w:val="28"/>
          <w:szCs w:val="28"/>
        </w:rPr>
        <w:t xml:space="preserve"> % (в 2023 году – 1</w:t>
      </w:r>
      <w:r w:rsidR="00087286" w:rsidRPr="00087286">
        <w:rPr>
          <w:sz w:val="28"/>
          <w:szCs w:val="28"/>
        </w:rPr>
        <w:t>94,4</w:t>
      </w:r>
      <w:r w:rsidRPr="00E6219A">
        <w:rPr>
          <w:sz w:val="28"/>
          <w:szCs w:val="28"/>
        </w:rPr>
        <w:t xml:space="preserve">  тыс. рублей или </w:t>
      </w:r>
      <w:r w:rsidR="00087286" w:rsidRPr="00087286">
        <w:rPr>
          <w:sz w:val="28"/>
          <w:szCs w:val="28"/>
        </w:rPr>
        <w:t>68,2</w:t>
      </w:r>
      <w:r w:rsidRPr="00E6219A">
        <w:rPr>
          <w:sz w:val="28"/>
          <w:szCs w:val="28"/>
        </w:rPr>
        <w:t xml:space="preserve"> %).</w:t>
      </w:r>
    </w:p>
    <w:p w14:paraId="0F1C7719" w14:textId="7F7154DE" w:rsidR="00E6219A" w:rsidRPr="00E6219A" w:rsidRDefault="00E6219A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E6219A">
        <w:rPr>
          <w:sz w:val="28"/>
          <w:szCs w:val="28"/>
        </w:rPr>
        <w:tab/>
        <w:t xml:space="preserve">По разделу 04 00 «Национальная экономика» расходы исполнены </w:t>
      </w:r>
      <w:r w:rsidRPr="00E6219A">
        <w:rPr>
          <w:sz w:val="28"/>
          <w:szCs w:val="28"/>
        </w:rPr>
        <w:br/>
        <w:t xml:space="preserve">в объеме </w:t>
      </w:r>
      <w:r w:rsidR="00087286" w:rsidRPr="00087286">
        <w:rPr>
          <w:sz w:val="28"/>
          <w:szCs w:val="28"/>
        </w:rPr>
        <w:t>5 162,6</w:t>
      </w:r>
      <w:r w:rsidRPr="00E6219A">
        <w:rPr>
          <w:sz w:val="28"/>
          <w:szCs w:val="28"/>
        </w:rPr>
        <w:t xml:space="preserve"> тыс. рублей или </w:t>
      </w:r>
      <w:r w:rsidR="00087286" w:rsidRPr="00087286">
        <w:rPr>
          <w:sz w:val="28"/>
          <w:szCs w:val="28"/>
        </w:rPr>
        <w:t>74,8</w:t>
      </w:r>
      <w:r w:rsidRPr="00E6219A">
        <w:rPr>
          <w:sz w:val="28"/>
          <w:szCs w:val="28"/>
        </w:rPr>
        <w:t xml:space="preserve"> % (в 2023 году</w:t>
      </w:r>
      <w:r w:rsidRPr="00E6219A">
        <w:rPr>
          <w:sz w:val="28"/>
          <w:szCs w:val="28"/>
        </w:rPr>
        <w:br/>
        <w:t xml:space="preserve"> – </w:t>
      </w:r>
      <w:r w:rsidR="00087286" w:rsidRPr="00087286">
        <w:rPr>
          <w:sz w:val="28"/>
          <w:szCs w:val="28"/>
        </w:rPr>
        <w:t xml:space="preserve">4 695,1 </w:t>
      </w:r>
      <w:r w:rsidRPr="00E6219A">
        <w:rPr>
          <w:sz w:val="28"/>
          <w:szCs w:val="28"/>
        </w:rPr>
        <w:t xml:space="preserve">тыс. рублей или </w:t>
      </w:r>
      <w:r w:rsidR="00087286" w:rsidRPr="00087286">
        <w:rPr>
          <w:sz w:val="28"/>
          <w:szCs w:val="28"/>
        </w:rPr>
        <w:t>72,7</w:t>
      </w:r>
      <w:r w:rsidRPr="00E6219A">
        <w:rPr>
          <w:sz w:val="28"/>
          <w:szCs w:val="28"/>
        </w:rPr>
        <w:t xml:space="preserve"> %).</w:t>
      </w:r>
    </w:p>
    <w:p w14:paraId="5211B1FA" w14:textId="07E07851" w:rsidR="00E6219A" w:rsidRPr="003543F3" w:rsidRDefault="00E6219A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E6219A">
        <w:rPr>
          <w:sz w:val="28"/>
          <w:szCs w:val="28"/>
        </w:rPr>
        <w:tab/>
        <w:t xml:space="preserve">По разделу 05 00 «Жилищно-коммунальное хозяйство» расходы исполнены в объеме </w:t>
      </w:r>
      <w:r w:rsidR="00087286" w:rsidRPr="00087286">
        <w:rPr>
          <w:sz w:val="28"/>
          <w:szCs w:val="28"/>
        </w:rPr>
        <w:t>1 750,7</w:t>
      </w:r>
      <w:r w:rsidRPr="00E6219A">
        <w:rPr>
          <w:sz w:val="28"/>
          <w:szCs w:val="28"/>
        </w:rPr>
        <w:t xml:space="preserve"> тыс. рублей или </w:t>
      </w:r>
      <w:r w:rsidR="00087286" w:rsidRPr="00087286">
        <w:rPr>
          <w:sz w:val="28"/>
          <w:szCs w:val="28"/>
        </w:rPr>
        <w:t>59,9</w:t>
      </w:r>
      <w:r w:rsidRPr="00E6219A">
        <w:rPr>
          <w:sz w:val="28"/>
          <w:szCs w:val="28"/>
        </w:rPr>
        <w:t xml:space="preserve"> % (в 2023 году </w:t>
      </w:r>
      <w:r w:rsidRPr="00E6219A">
        <w:rPr>
          <w:sz w:val="28"/>
          <w:szCs w:val="28"/>
        </w:rPr>
        <w:br/>
        <w:t xml:space="preserve">– </w:t>
      </w:r>
      <w:r w:rsidR="00087286" w:rsidRPr="00087286">
        <w:rPr>
          <w:sz w:val="28"/>
          <w:szCs w:val="28"/>
        </w:rPr>
        <w:t>1 </w:t>
      </w:r>
      <w:r w:rsidR="00087286" w:rsidRPr="003543F3">
        <w:rPr>
          <w:sz w:val="28"/>
          <w:szCs w:val="28"/>
        </w:rPr>
        <w:t>021,1</w:t>
      </w:r>
      <w:r w:rsidRPr="003543F3">
        <w:rPr>
          <w:sz w:val="28"/>
          <w:szCs w:val="28"/>
        </w:rPr>
        <w:t xml:space="preserve"> тыс. рублей или </w:t>
      </w:r>
      <w:r w:rsidR="00087286" w:rsidRPr="003543F3">
        <w:rPr>
          <w:sz w:val="28"/>
          <w:szCs w:val="28"/>
        </w:rPr>
        <w:t>62,9</w:t>
      </w:r>
      <w:r w:rsidRPr="003543F3">
        <w:rPr>
          <w:sz w:val="28"/>
          <w:szCs w:val="28"/>
        </w:rPr>
        <w:t xml:space="preserve"> %).</w:t>
      </w:r>
    </w:p>
    <w:p w14:paraId="0BE5B0FF" w14:textId="0D49D9C7" w:rsidR="00E6219A" w:rsidRPr="003543F3" w:rsidRDefault="00E6219A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3543F3">
        <w:rPr>
          <w:sz w:val="28"/>
          <w:szCs w:val="28"/>
        </w:rPr>
        <w:tab/>
        <w:t xml:space="preserve">По разделу 07 00 «Образование» расходы исполнены в объеме </w:t>
      </w:r>
      <w:r w:rsidRPr="003543F3">
        <w:rPr>
          <w:sz w:val="28"/>
          <w:szCs w:val="28"/>
        </w:rPr>
        <w:br/>
        <w:t xml:space="preserve">51,9 тыс. рублей или 100,0 % (в 2023 году – </w:t>
      </w:r>
      <w:r w:rsidR="00087286" w:rsidRPr="003543F3">
        <w:rPr>
          <w:sz w:val="28"/>
          <w:szCs w:val="28"/>
        </w:rPr>
        <w:t>48,0</w:t>
      </w:r>
      <w:r w:rsidRPr="003543F3">
        <w:rPr>
          <w:sz w:val="28"/>
          <w:szCs w:val="28"/>
        </w:rPr>
        <w:t xml:space="preserve"> тыс. рублей или </w:t>
      </w:r>
      <w:r w:rsidR="00087286" w:rsidRPr="003543F3">
        <w:rPr>
          <w:sz w:val="28"/>
          <w:szCs w:val="28"/>
        </w:rPr>
        <w:t>100,0</w:t>
      </w:r>
      <w:r w:rsidRPr="003543F3">
        <w:rPr>
          <w:sz w:val="28"/>
          <w:szCs w:val="28"/>
        </w:rPr>
        <w:t xml:space="preserve"> %).</w:t>
      </w:r>
    </w:p>
    <w:p w14:paraId="05C3CCB4" w14:textId="5E253461" w:rsidR="00E6219A" w:rsidRPr="003543F3" w:rsidRDefault="00E6219A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3543F3">
        <w:rPr>
          <w:sz w:val="28"/>
          <w:szCs w:val="28"/>
        </w:rPr>
        <w:tab/>
        <w:t xml:space="preserve">По разделу 08 00 «Культура и кинематография» расходы исполнены </w:t>
      </w:r>
      <w:r w:rsidRPr="003543F3">
        <w:rPr>
          <w:sz w:val="28"/>
          <w:szCs w:val="28"/>
        </w:rPr>
        <w:br/>
        <w:t xml:space="preserve">в объеме </w:t>
      </w:r>
      <w:r w:rsidR="00087286" w:rsidRPr="003543F3">
        <w:rPr>
          <w:sz w:val="28"/>
          <w:szCs w:val="28"/>
        </w:rPr>
        <w:t>12 786,5</w:t>
      </w:r>
      <w:r w:rsidRPr="003543F3">
        <w:rPr>
          <w:sz w:val="28"/>
          <w:szCs w:val="28"/>
        </w:rPr>
        <w:t xml:space="preserve"> </w:t>
      </w:r>
      <w:r w:rsidR="00087286" w:rsidRPr="003543F3">
        <w:rPr>
          <w:sz w:val="28"/>
          <w:szCs w:val="28"/>
        </w:rPr>
        <w:t>тыс. рублей или 95,1</w:t>
      </w:r>
      <w:r w:rsidRPr="003543F3">
        <w:rPr>
          <w:sz w:val="28"/>
          <w:szCs w:val="28"/>
        </w:rPr>
        <w:t xml:space="preserve"> % (в 2023 году – </w:t>
      </w:r>
      <w:r w:rsidR="003543F3" w:rsidRPr="003543F3">
        <w:rPr>
          <w:sz w:val="28"/>
          <w:szCs w:val="28"/>
        </w:rPr>
        <w:t xml:space="preserve">11 078,3 </w:t>
      </w:r>
      <w:r w:rsidRPr="003543F3">
        <w:rPr>
          <w:sz w:val="28"/>
          <w:szCs w:val="28"/>
        </w:rPr>
        <w:t xml:space="preserve">тыс. рублей или </w:t>
      </w:r>
      <w:r w:rsidR="003543F3" w:rsidRPr="003543F3">
        <w:rPr>
          <w:sz w:val="28"/>
          <w:szCs w:val="28"/>
        </w:rPr>
        <w:t>95,5</w:t>
      </w:r>
      <w:r w:rsidRPr="003543F3">
        <w:rPr>
          <w:sz w:val="28"/>
          <w:szCs w:val="28"/>
        </w:rPr>
        <w:t xml:space="preserve"> %).</w:t>
      </w:r>
    </w:p>
    <w:p w14:paraId="4390D35B" w14:textId="02EE1CDB" w:rsidR="00E6219A" w:rsidRPr="003543F3" w:rsidRDefault="00E6219A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3543F3">
        <w:rPr>
          <w:sz w:val="28"/>
          <w:szCs w:val="28"/>
        </w:rPr>
        <w:tab/>
        <w:t xml:space="preserve"> По разделу 10 00 «Социаль</w:t>
      </w:r>
      <w:r w:rsidR="00CC24F1">
        <w:rPr>
          <w:sz w:val="28"/>
          <w:szCs w:val="28"/>
        </w:rPr>
        <w:t>ная политика» расходы исполнены</w:t>
      </w:r>
      <w:r w:rsidR="00CC24F1">
        <w:rPr>
          <w:sz w:val="28"/>
          <w:szCs w:val="28"/>
        </w:rPr>
        <w:br/>
      </w:r>
      <w:r w:rsidRPr="003543F3">
        <w:rPr>
          <w:sz w:val="28"/>
          <w:szCs w:val="28"/>
        </w:rPr>
        <w:t xml:space="preserve">в сумме </w:t>
      </w:r>
      <w:r w:rsidR="003543F3" w:rsidRPr="003543F3">
        <w:rPr>
          <w:sz w:val="28"/>
          <w:szCs w:val="28"/>
        </w:rPr>
        <w:t>846,2</w:t>
      </w:r>
      <w:r w:rsidRPr="003543F3">
        <w:rPr>
          <w:sz w:val="28"/>
          <w:szCs w:val="28"/>
        </w:rPr>
        <w:t xml:space="preserve"> тыс. рублей или 100,0 % (в 2023 году </w:t>
      </w:r>
      <w:r w:rsidR="003543F3" w:rsidRPr="003543F3">
        <w:rPr>
          <w:sz w:val="28"/>
          <w:szCs w:val="28"/>
        </w:rPr>
        <w:t>813,6</w:t>
      </w:r>
      <w:r w:rsidRPr="003543F3">
        <w:rPr>
          <w:sz w:val="28"/>
          <w:szCs w:val="28"/>
        </w:rPr>
        <w:t xml:space="preserve"> тыс. рублей или 100,0 %).</w:t>
      </w:r>
    </w:p>
    <w:p w14:paraId="26092C37" w14:textId="66826BEE" w:rsidR="00E6219A" w:rsidRPr="003543F3" w:rsidRDefault="00E6219A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3543F3">
        <w:rPr>
          <w:sz w:val="28"/>
          <w:szCs w:val="28"/>
        </w:rPr>
        <w:lastRenderedPageBreak/>
        <w:tab/>
        <w:t>По разделу 11 00 «Физическая культура и спорт» расходы исполнены в сумме 3</w:t>
      </w:r>
      <w:r w:rsidR="003543F3" w:rsidRPr="003543F3">
        <w:rPr>
          <w:sz w:val="28"/>
          <w:szCs w:val="28"/>
        </w:rPr>
        <w:t>02,3</w:t>
      </w:r>
      <w:r w:rsidRPr="003543F3">
        <w:rPr>
          <w:sz w:val="28"/>
          <w:szCs w:val="28"/>
        </w:rPr>
        <w:t xml:space="preserve"> тыс. рублей или </w:t>
      </w:r>
      <w:r w:rsidR="003543F3" w:rsidRPr="003543F3">
        <w:rPr>
          <w:sz w:val="28"/>
          <w:szCs w:val="28"/>
        </w:rPr>
        <w:t>36,7</w:t>
      </w:r>
      <w:r w:rsidRPr="003543F3">
        <w:rPr>
          <w:sz w:val="28"/>
          <w:szCs w:val="28"/>
        </w:rPr>
        <w:t xml:space="preserve"> % (в 2023 году – сумме 3</w:t>
      </w:r>
      <w:r w:rsidR="003543F3" w:rsidRPr="003543F3">
        <w:rPr>
          <w:sz w:val="28"/>
          <w:szCs w:val="28"/>
        </w:rPr>
        <w:t xml:space="preserve">54,0 </w:t>
      </w:r>
      <w:r w:rsidRPr="003543F3">
        <w:rPr>
          <w:sz w:val="28"/>
          <w:szCs w:val="28"/>
        </w:rPr>
        <w:t>тыс. рублей или 100,0 %).</w:t>
      </w:r>
    </w:p>
    <w:p w14:paraId="48F211DF" w14:textId="2C9B3677" w:rsidR="00E6219A" w:rsidRPr="003543F3" w:rsidRDefault="00E6219A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3543F3">
        <w:rPr>
          <w:sz w:val="28"/>
          <w:szCs w:val="28"/>
        </w:rPr>
        <w:tab/>
        <w:t>По разделам 06 00 «Охрана окружающей среды</w:t>
      </w:r>
      <w:r w:rsidR="003543F3" w:rsidRPr="003543F3">
        <w:rPr>
          <w:sz w:val="28"/>
          <w:szCs w:val="28"/>
        </w:rPr>
        <w:t xml:space="preserve">», </w:t>
      </w:r>
      <w:r w:rsidR="00CC24F1">
        <w:rPr>
          <w:sz w:val="28"/>
          <w:szCs w:val="28"/>
        </w:rPr>
        <w:br/>
      </w:r>
      <w:r w:rsidR="003543F3" w:rsidRPr="003543F3">
        <w:rPr>
          <w:sz w:val="28"/>
          <w:szCs w:val="28"/>
        </w:rPr>
        <w:t xml:space="preserve">09 00 «Здравоохранение» в 2023 и </w:t>
      </w:r>
      <w:r w:rsidRPr="003543F3">
        <w:rPr>
          <w:sz w:val="28"/>
          <w:szCs w:val="28"/>
        </w:rPr>
        <w:t>2024</w:t>
      </w:r>
      <w:r w:rsidR="00CC24F1">
        <w:rPr>
          <w:sz w:val="28"/>
          <w:szCs w:val="28"/>
        </w:rPr>
        <w:t xml:space="preserve"> годах расходы не предусмотрены</w:t>
      </w:r>
      <w:r w:rsidR="00CC24F1">
        <w:rPr>
          <w:sz w:val="28"/>
          <w:szCs w:val="28"/>
        </w:rPr>
        <w:br/>
      </w:r>
      <w:r w:rsidRPr="003543F3">
        <w:rPr>
          <w:sz w:val="28"/>
          <w:szCs w:val="28"/>
        </w:rPr>
        <w:t>и не производились.</w:t>
      </w:r>
    </w:p>
    <w:p w14:paraId="5650C17E" w14:textId="77777777" w:rsidR="004E0206" w:rsidRPr="00240494" w:rsidRDefault="004E0206" w:rsidP="00CC24F1">
      <w:pPr>
        <w:spacing w:line="276" w:lineRule="auto"/>
        <w:ind w:firstLine="708"/>
        <w:jc w:val="both"/>
        <w:rPr>
          <w:sz w:val="28"/>
          <w:szCs w:val="28"/>
          <w:highlight w:val="yellow"/>
        </w:rPr>
      </w:pPr>
    </w:p>
    <w:p w14:paraId="3EAFC5A3" w14:textId="7A1451EA" w:rsidR="004E0206" w:rsidRDefault="00D00712" w:rsidP="00CC24F1">
      <w:pPr>
        <w:spacing w:line="276" w:lineRule="auto"/>
        <w:ind w:firstLine="708"/>
        <w:jc w:val="both"/>
        <w:rPr>
          <w:sz w:val="28"/>
          <w:szCs w:val="28"/>
          <w:u w:val="single"/>
        </w:rPr>
      </w:pPr>
      <w:r w:rsidRPr="000045D2">
        <w:rPr>
          <w:sz w:val="28"/>
          <w:szCs w:val="28"/>
          <w:u w:val="single"/>
        </w:rPr>
        <w:t>Оценка полноты и достоверности годового отчета об исполнении бюджета</w:t>
      </w:r>
    </w:p>
    <w:p w14:paraId="2E2AB1A7" w14:textId="194E6E80" w:rsidR="002D2329" w:rsidRPr="002D2329" w:rsidRDefault="00527382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D2329" w:rsidRPr="002D2329">
        <w:rPr>
          <w:sz w:val="28"/>
          <w:szCs w:val="28"/>
        </w:rPr>
        <w:t xml:space="preserve">Годовой отчет представлен в Контрольно-счетную палату </w:t>
      </w:r>
      <w:r w:rsidR="002D2329" w:rsidRPr="002D2329">
        <w:rPr>
          <w:sz w:val="28"/>
          <w:szCs w:val="28"/>
        </w:rPr>
        <w:br/>
        <w:t>Ханты-Мансийского района в составе форм бюджетной отчетности, установленных Инструкцией 191н для финансового органа, а также для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бюджета.</w:t>
      </w:r>
    </w:p>
    <w:p w14:paraId="01640ADD" w14:textId="76016BAA" w:rsidR="004E0206" w:rsidRPr="002D2329" w:rsidRDefault="00D00712" w:rsidP="00CC24F1">
      <w:pPr>
        <w:spacing w:line="276" w:lineRule="auto"/>
        <w:ind w:firstLine="708"/>
        <w:jc w:val="both"/>
        <w:rPr>
          <w:sz w:val="28"/>
          <w:szCs w:val="28"/>
        </w:rPr>
      </w:pPr>
      <w:r w:rsidRPr="002D2329">
        <w:rPr>
          <w:sz w:val="28"/>
          <w:szCs w:val="28"/>
        </w:rPr>
        <w:t>Анализ основных форм годового отчета:</w:t>
      </w:r>
    </w:p>
    <w:p w14:paraId="31F9C2B3" w14:textId="77777777" w:rsidR="00D00712" w:rsidRPr="000045D2" w:rsidRDefault="00D00712" w:rsidP="00CC24F1">
      <w:pPr>
        <w:pStyle w:val="ad"/>
        <w:numPr>
          <w:ilvl w:val="0"/>
          <w:numId w:val="3"/>
        </w:num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0045D2">
        <w:rPr>
          <w:sz w:val="28"/>
          <w:szCs w:val="28"/>
        </w:rPr>
        <w:t>Отчет об исполнении бюджета (ф. 0503117).</w:t>
      </w:r>
    </w:p>
    <w:p w14:paraId="55AF2717" w14:textId="68FC3683" w:rsidR="00D00712" w:rsidRPr="000045D2" w:rsidRDefault="00D00712" w:rsidP="00CC24F1">
      <w:pPr>
        <w:tabs>
          <w:tab w:val="left" w:pos="720"/>
        </w:tabs>
        <w:spacing w:line="276" w:lineRule="auto"/>
        <w:ind w:firstLine="709"/>
        <w:jc w:val="both"/>
        <w:rPr>
          <w:sz w:val="28"/>
          <w:szCs w:val="28"/>
        </w:rPr>
      </w:pPr>
      <w:r w:rsidRPr="000045D2">
        <w:rPr>
          <w:sz w:val="28"/>
          <w:szCs w:val="28"/>
        </w:rPr>
        <w:t>Отчет об исполнении бюджета (ф. 0503117) на 01 января 202</w:t>
      </w:r>
      <w:r w:rsidR="000045D2">
        <w:rPr>
          <w:sz w:val="28"/>
          <w:szCs w:val="28"/>
        </w:rPr>
        <w:t>5</w:t>
      </w:r>
      <w:r w:rsidRPr="000045D2">
        <w:rPr>
          <w:sz w:val="28"/>
          <w:szCs w:val="28"/>
        </w:rPr>
        <w:t xml:space="preserve"> года сформирован путем суммирования соответствующих строк (одноименных показателей) ф. 0503124 «Отчет о кассовом поступлении и выбытии бюджетных средств».</w:t>
      </w:r>
    </w:p>
    <w:p w14:paraId="3B7B83EF" w14:textId="04735918" w:rsidR="00D00712" w:rsidRPr="000045D2" w:rsidRDefault="00D00712" w:rsidP="00CC24F1">
      <w:pPr>
        <w:tabs>
          <w:tab w:val="left" w:pos="720"/>
        </w:tabs>
        <w:spacing w:line="276" w:lineRule="auto"/>
        <w:ind w:firstLine="709"/>
        <w:jc w:val="both"/>
        <w:rPr>
          <w:sz w:val="28"/>
          <w:szCs w:val="28"/>
        </w:rPr>
      </w:pPr>
      <w:r w:rsidRPr="000045D2">
        <w:rPr>
          <w:sz w:val="28"/>
          <w:szCs w:val="28"/>
        </w:rPr>
        <w:t xml:space="preserve">В результате анализа отчетных показателей - графа «Утвержденные бюджетные назначения» Отчета об исполнении бюджета (ф. 0503117) </w:t>
      </w:r>
      <w:r w:rsidR="004E0206" w:rsidRPr="000045D2">
        <w:rPr>
          <w:sz w:val="28"/>
          <w:szCs w:val="28"/>
        </w:rPr>
        <w:br/>
      </w:r>
      <w:r w:rsidRPr="000045D2">
        <w:rPr>
          <w:sz w:val="28"/>
          <w:szCs w:val="28"/>
        </w:rPr>
        <w:t xml:space="preserve">с основными характеристиками бюджета сельского поселения </w:t>
      </w:r>
      <w:r w:rsidR="005662BF" w:rsidRPr="000045D2">
        <w:rPr>
          <w:sz w:val="28"/>
          <w:szCs w:val="28"/>
        </w:rPr>
        <w:t>Нялинское</w:t>
      </w:r>
      <w:r w:rsidRPr="000045D2">
        <w:rPr>
          <w:sz w:val="28"/>
          <w:szCs w:val="28"/>
        </w:rPr>
        <w:t xml:space="preserve">, утвержденными решением Совета депутатов сельского поселения </w:t>
      </w:r>
      <w:r w:rsidR="005662BF" w:rsidRPr="000045D2">
        <w:rPr>
          <w:sz w:val="28"/>
          <w:szCs w:val="28"/>
        </w:rPr>
        <w:t>Нялинское</w:t>
      </w:r>
      <w:r w:rsidRPr="000045D2">
        <w:rPr>
          <w:sz w:val="28"/>
          <w:szCs w:val="28"/>
        </w:rPr>
        <w:t xml:space="preserve"> от </w:t>
      </w:r>
      <w:r w:rsidR="000045D2" w:rsidRPr="000045D2">
        <w:rPr>
          <w:sz w:val="28"/>
          <w:szCs w:val="28"/>
        </w:rPr>
        <w:t>25</w:t>
      </w:r>
      <w:r w:rsidR="00C531F7" w:rsidRPr="000045D2">
        <w:rPr>
          <w:sz w:val="28"/>
          <w:szCs w:val="28"/>
        </w:rPr>
        <w:t>.12.202</w:t>
      </w:r>
      <w:r w:rsidR="000045D2" w:rsidRPr="000045D2">
        <w:rPr>
          <w:sz w:val="28"/>
          <w:szCs w:val="28"/>
        </w:rPr>
        <w:t>3</w:t>
      </w:r>
      <w:r w:rsidRPr="000045D2">
        <w:rPr>
          <w:sz w:val="28"/>
          <w:szCs w:val="28"/>
        </w:rPr>
        <w:t xml:space="preserve"> № </w:t>
      </w:r>
      <w:r w:rsidR="000045D2" w:rsidRPr="000045D2">
        <w:rPr>
          <w:sz w:val="28"/>
          <w:szCs w:val="28"/>
        </w:rPr>
        <w:t>17</w:t>
      </w:r>
      <w:r w:rsidRPr="000045D2">
        <w:rPr>
          <w:sz w:val="28"/>
          <w:szCs w:val="28"/>
        </w:rPr>
        <w:t xml:space="preserve"> «О бюджете сельского поселения </w:t>
      </w:r>
      <w:r w:rsidR="005662BF" w:rsidRPr="000045D2">
        <w:rPr>
          <w:sz w:val="28"/>
          <w:szCs w:val="28"/>
        </w:rPr>
        <w:t>Нялинское</w:t>
      </w:r>
      <w:r w:rsidRPr="000045D2">
        <w:rPr>
          <w:sz w:val="28"/>
          <w:szCs w:val="28"/>
        </w:rPr>
        <w:t xml:space="preserve"> на 202</w:t>
      </w:r>
      <w:r w:rsidR="000045D2" w:rsidRPr="000045D2">
        <w:rPr>
          <w:sz w:val="28"/>
          <w:szCs w:val="28"/>
        </w:rPr>
        <w:t>4</w:t>
      </w:r>
      <w:r w:rsidRPr="000045D2">
        <w:rPr>
          <w:sz w:val="28"/>
          <w:szCs w:val="28"/>
        </w:rPr>
        <w:t xml:space="preserve"> год и плановый период 202 и 202</w:t>
      </w:r>
      <w:r w:rsidR="000045D2" w:rsidRPr="000045D2">
        <w:rPr>
          <w:sz w:val="28"/>
          <w:szCs w:val="28"/>
        </w:rPr>
        <w:t>6</w:t>
      </w:r>
      <w:r w:rsidRPr="000045D2">
        <w:rPr>
          <w:sz w:val="28"/>
          <w:szCs w:val="28"/>
        </w:rPr>
        <w:t xml:space="preserve"> годов»</w:t>
      </w:r>
      <w:r w:rsidR="002962DD" w:rsidRPr="000045D2">
        <w:rPr>
          <w:sz w:val="28"/>
          <w:szCs w:val="28"/>
        </w:rPr>
        <w:t xml:space="preserve"> </w:t>
      </w:r>
      <w:r w:rsidR="004E0206" w:rsidRPr="000045D2">
        <w:rPr>
          <w:sz w:val="28"/>
          <w:szCs w:val="28"/>
        </w:rPr>
        <w:br/>
      </w:r>
      <w:r w:rsidR="002962DD" w:rsidRPr="000045D2">
        <w:rPr>
          <w:sz w:val="28"/>
          <w:szCs w:val="28"/>
        </w:rPr>
        <w:t>(с изменениями)</w:t>
      </w:r>
      <w:r w:rsidR="002A40DC" w:rsidRPr="000045D2">
        <w:rPr>
          <w:sz w:val="28"/>
          <w:szCs w:val="28"/>
        </w:rPr>
        <w:t xml:space="preserve"> </w:t>
      </w:r>
      <w:r w:rsidRPr="000045D2">
        <w:rPr>
          <w:sz w:val="28"/>
          <w:szCs w:val="28"/>
        </w:rPr>
        <w:t>отклонения не выявлены.</w:t>
      </w:r>
    </w:p>
    <w:p w14:paraId="0C8134DB" w14:textId="77777777" w:rsidR="00D00712" w:rsidRPr="000045D2" w:rsidRDefault="00D00712" w:rsidP="00CC24F1">
      <w:pPr>
        <w:pStyle w:val="ad"/>
        <w:numPr>
          <w:ilvl w:val="0"/>
          <w:numId w:val="3"/>
        </w:num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0045D2">
        <w:rPr>
          <w:sz w:val="28"/>
          <w:szCs w:val="28"/>
        </w:rPr>
        <w:t>Баланс исполнения бюджета (ф. 0503120).</w:t>
      </w:r>
    </w:p>
    <w:p w14:paraId="7089E91F" w14:textId="193FF75A" w:rsidR="004E0206" w:rsidRPr="00B307D9" w:rsidRDefault="00D00712" w:rsidP="00CC24F1">
      <w:pPr>
        <w:tabs>
          <w:tab w:val="left" w:pos="720"/>
        </w:tabs>
        <w:spacing w:line="276" w:lineRule="auto"/>
        <w:ind w:firstLine="709"/>
        <w:jc w:val="both"/>
        <w:rPr>
          <w:sz w:val="28"/>
          <w:szCs w:val="28"/>
        </w:rPr>
      </w:pPr>
      <w:r w:rsidRPr="000045D2">
        <w:rPr>
          <w:sz w:val="28"/>
          <w:szCs w:val="28"/>
        </w:rPr>
        <w:t xml:space="preserve">Баланс исполнения бюджета сформирован по состоянию </w:t>
      </w:r>
      <w:r w:rsidR="004E0206" w:rsidRPr="000045D2">
        <w:rPr>
          <w:sz w:val="28"/>
          <w:szCs w:val="28"/>
        </w:rPr>
        <w:br/>
      </w:r>
      <w:r w:rsidRPr="000045D2">
        <w:rPr>
          <w:sz w:val="28"/>
          <w:szCs w:val="28"/>
        </w:rPr>
        <w:t>на 01 января 202</w:t>
      </w:r>
      <w:r w:rsidR="000045D2">
        <w:rPr>
          <w:sz w:val="28"/>
          <w:szCs w:val="28"/>
        </w:rPr>
        <w:t>5</w:t>
      </w:r>
      <w:r w:rsidRPr="000045D2">
        <w:rPr>
          <w:sz w:val="28"/>
          <w:szCs w:val="28"/>
        </w:rPr>
        <w:t xml:space="preserve"> года согласно Инструкции 191н и на основании Баланса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(ф. 0503130) и Баланса по поступлениям и выбытиям бюджетных </w:t>
      </w:r>
      <w:r w:rsidRPr="00B307D9">
        <w:rPr>
          <w:sz w:val="28"/>
          <w:szCs w:val="28"/>
        </w:rPr>
        <w:t>средств (ф. 0503140) путем объединения показателей по строкам и графам отчетов, с одновременным исключением взаимосвязанных показателей.</w:t>
      </w:r>
    </w:p>
    <w:p w14:paraId="1340C155" w14:textId="321CB897" w:rsidR="00C873CD" w:rsidRPr="00C873CD" w:rsidRDefault="00B307D9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00712" w:rsidRPr="00B307D9">
        <w:rPr>
          <w:sz w:val="28"/>
          <w:szCs w:val="28"/>
        </w:rPr>
        <w:t xml:space="preserve">Основные средства по Балансу исполнения бюджета (ф. 0503120) строка 010 графы 8 соответствуют строке 010 графы 11 Сведений </w:t>
      </w:r>
      <w:r w:rsidR="004E0206" w:rsidRPr="00B307D9">
        <w:rPr>
          <w:sz w:val="28"/>
          <w:szCs w:val="28"/>
        </w:rPr>
        <w:br/>
      </w:r>
      <w:r w:rsidR="00D00712" w:rsidRPr="00B307D9">
        <w:rPr>
          <w:sz w:val="28"/>
          <w:szCs w:val="28"/>
        </w:rPr>
        <w:lastRenderedPageBreak/>
        <w:t>о движении нефинансовых активов (ф. 05031</w:t>
      </w:r>
      <w:r w:rsidR="00FC701D" w:rsidRPr="00B307D9">
        <w:rPr>
          <w:sz w:val="28"/>
          <w:szCs w:val="28"/>
        </w:rPr>
        <w:t xml:space="preserve">68) и составляют на конец </w:t>
      </w:r>
      <w:r w:rsidR="00C873CD" w:rsidRPr="00B307D9">
        <w:rPr>
          <w:sz w:val="28"/>
          <w:szCs w:val="28"/>
        </w:rPr>
        <w:t>года 4</w:t>
      </w:r>
      <w:r w:rsidRPr="00B307D9">
        <w:rPr>
          <w:sz w:val="28"/>
          <w:szCs w:val="28"/>
        </w:rPr>
        <w:t>5</w:t>
      </w:r>
      <w:r w:rsidR="00C873CD" w:rsidRPr="00B307D9">
        <w:rPr>
          <w:sz w:val="28"/>
          <w:szCs w:val="28"/>
        </w:rPr>
        <w:t> 698 690,41</w:t>
      </w:r>
      <w:r w:rsidR="002962DD" w:rsidRPr="00B307D9">
        <w:rPr>
          <w:sz w:val="28"/>
          <w:szCs w:val="28"/>
        </w:rPr>
        <w:t xml:space="preserve"> </w:t>
      </w:r>
      <w:r w:rsidR="00107C8A" w:rsidRPr="00B307D9">
        <w:rPr>
          <w:sz w:val="28"/>
          <w:szCs w:val="28"/>
        </w:rPr>
        <w:t>рублей</w:t>
      </w:r>
      <w:r w:rsidR="00D00712" w:rsidRPr="00B307D9">
        <w:rPr>
          <w:sz w:val="28"/>
          <w:szCs w:val="28"/>
        </w:rPr>
        <w:t xml:space="preserve"> (на начало года </w:t>
      </w:r>
      <w:r w:rsidR="002962DD" w:rsidRPr="00B307D9">
        <w:rPr>
          <w:sz w:val="28"/>
          <w:szCs w:val="28"/>
        </w:rPr>
        <w:t>46 </w:t>
      </w:r>
      <w:r w:rsidR="004E0206" w:rsidRPr="00B307D9">
        <w:rPr>
          <w:sz w:val="28"/>
          <w:szCs w:val="28"/>
        </w:rPr>
        <w:t>465</w:t>
      </w:r>
      <w:r w:rsidR="002962DD" w:rsidRPr="00B307D9">
        <w:rPr>
          <w:sz w:val="28"/>
          <w:szCs w:val="28"/>
        </w:rPr>
        <w:t> </w:t>
      </w:r>
      <w:r w:rsidR="004E0206" w:rsidRPr="00B307D9">
        <w:rPr>
          <w:sz w:val="28"/>
          <w:szCs w:val="28"/>
        </w:rPr>
        <w:t>369</w:t>
      </w:r>
      <w:r w:rsidR="002962DD" w:rsidRPr="00B307D9">
        <w:rPr>
          <w:sz w:val="28"/>
          <w:szCs w:val="28"/>
        </w:rPr>
        <w:t>,</w:t>
      </w:r>
      <w:r w:rsidR="004E0206" w:rsidRPr="00B307D9">
        <w:rPr>
          <w:sz w:val="28"/>
          <w:szCs w:val="28"/>
        </w:rPr>
        <w:t>6</w:t>
      </w:r>
      <w:r w:rsidR="002962DD" w:rsidRPr="00B307D9">
        <w:rPr>
          <w:sz w:val="28"/>
          <w:szCs w:val="28"/>
        </w:rPr>
        <w:t>1</w:t>
      </w:r>
      <w:r w:rsidR="00FC701D" w:rsidRPr="00B307D9">
        <w:rPr>
          <w:sz w:val="28"/>
          <w:szCs w:val="28"/>
        </w:rPr>
        <w:t xml:space="preserve"> </w:t>
      </w:r>
      <w:r w:rsidR="00AD24DC" w:rsidRPr="00B307D9">
        <w:rPr>
          <w:sz w:val="28"/>
          <w:szCs w:val="28"/>
        </w:rPr>
        <w:t>рублей</w:t>
      </w:r>
      <w:r w:rsidR="00D00712" w:rsidRPr="00B307D9">
        <w:rPr>
          <w:sz w:val="28"/>
          <w:szCs w:val="28"/>
        </w:rPr>
        <w:t>).</w:t>
      </w:r>
      <w:r w:rsidR="004E0206" w:rsidRPr="00B307D9">
        <w:rPr>
          <w:sz w:val="28"/>
          <w:szCs w:val="28"/>
        </w:rPr>
        <w:t xml:space="preserve"> </w:t>
      </w:r>
      <w:r w:rsidR="00D00712" w:rsidRPr="00B307D9">
        <w:rPr>
          <w:sz w:val="28"/>
          <w:szCs w:val="28"/>
        </w:rPr>
        <w:t xml:space="preserve">Амортизация основных средств составила на конец года </w:t>
      </w:r>
      <w:r w:rsidR="00C873CD" w:rsidRPr="00B307D9">
        <w:rPr>
          <w:sz w:val="28"/>
          <w:szCs w:val="28"/>
        </w:rPr>
        <w:t xml:space="preserve">30 372 192,92 </w:t>
      </w:r>
      <w:r w:rsidR="00D00712" w:rsidRPr="00B307D9">
        <w:rPr>
          <w:sz w:val="28"/>
          <w:szCs w:val="28"/>
        </w:rPr>
        <w:t>рубл</w:t>
      </w:r>
      <w:r w:rsidR="00F52C5B" w:rsidRPr="00B307D9">
        <w:rPr>
          <w:sz w:val="28"/>
          <w:szCs w:val="28"/>
        </w:rPr>
        <w:t>ей</w:t>
      </w:r>
      <w:r w:rsidR="00D00712" w:rsidRPr="00B307D9">
        <w:rPr>
          <w:sz w:val="28"/>
          <w:szCs w:val="28"/>
        </w:rPr>
        <w:t xml:space="preserve"> (на начало года </w:t>
      </w:r>
      <w:r w:rsidR="00C873CD" w:rsidRPr="00B307D9">
        <w:rPr>
          <w:sz w:val="28"/>
          <w:szCs w:val="28"/>
        </w:rPr>
        <w:t xml:space="preserve">30 387 545,19 </w:t>
      </w:r>
      <w:r w:rsidR="00D00712" w:rsidRPr="00B307D9">
        <w:rPr>
          <w:sz w:val="28"/>
          <w:szCs w:val="28"/>
        </w:rPr>
        <w:t>рубл</w:t>
      </w:r>
      <w:r w:rsidR="00F52C5B" w:rsidRPr="00B307D9">
        <w:rPr>
          <w:sz w:val="28"/>
          <w:szCs w:val="28"/>
        </w:rPr>
        <w:t>я</w:t>
      </w:r>
      <w:r w:rsidR="00D00712" w:rsidRPr="00B307D9">
        <w:rPr>
          <w:sz w:val="28"/>
          <w:szCs w:val="28"/>
        </w:rPr>
        <w:t xml:space="preserve">). </w:t>
      </w:r>
      <w:r w:rsidR="00C873CD" w:rsidRPr="00B307D9">
        <w:rPr>
          <w:sz w:val="28"/>
          <w:szCs w:val="28"/>
        </w:rPr>
        <w:t>В 2024 году произошло у</w:t>
      </w:r>
      <w:r w:rsidRPr="00B307D9">
        <w:rPr>
          <w:sz w:val="28"/>
          <w:szCs w:val="28"/>
        </w:rPr>
        <w:t>меньшение о</w:t>
      </w:r>
      <w:r w:rsidR="00C873CD" w:rsidRPr="00B307D9">
        <w:rPr>
          <w:sz w:val="28"/>
          <w:szCs w:val="28"/>
        </w:rPr>
        <w:t>бъемов нефинансовых</w:t>
      </w:r>
      <w:r w:rsidR="00C873CD" w:rsidRPr="00C873CD">
        <w:rPr>
          <w:sz w:val="28"/>
          <w:szCs w:val="28"/>
        </w:rPr>
        <w:t xml:space="preserve"> активов в части остаточной стоимости основных средств </w:t>
      </w:r>
      <w:r>
        <w:rPr>
          <w:sz w:val="28"/>
          <w:szCs w:val="28"/>
        </w:rPr>
        <w:t>н</w:t>
      </w:r>
      <w:r w:rsidR="00C873CD" w:rsidRPr="00C873CD">
        <w:rPr>
          <w:sz w:val="28"/>
          <w:szCs w:val="28"/>
        </w:rPr>
        <w:t xml:space="preserve">а </w:t>
      </w:r>
      <w:r>
        <w:rPr>
          <w:sz w:val="28"/>
          <w:szCs w:val="28"/>
        </w:rPr>
        <w:t>751 326,93</w:t>
      </w:r>
      <w:r w:rsidR="00C873CD" w:rsidRPr="00C873CD">
        <w:rPr>
          <w:sz w:val="28"/>
          <w:szCs w:val="28"/>
        </w:rPr>
        <w:t xml:space="preserve"> рублей или </w:t>
      </w:r>
      <w:r>
        <w:rPr>
          <w:sz w:val="28"/>
          <w:szCs w:val="28"/>
        </w:rPr>
        <w:t>4</w:t>
      </w:r>
      <w:r w:rsidR="00C873CD" w:rsidRPr="00C873CD">
        <w:rPr>
          <w:sz w:val="28"/>
          <w:szCs w:val="28"/>
        </w:rPr>
        <w:t>,</w:t>
      </w:r>
      <w:r>
        <w:rPr>
          <w:sz w:val="28"/>
          <w:szCs w:val="28"/>
        </w:rPr>
        <w:t>7</w:t>
      </w:r>
      <w:r w:rsidR="00C873CD" w:rsidRPr="00C873CD">
        <w:rPr>
          <w:sz w:val="28"/>
          <w:szCs w:val="28"/>
        </w:rPr>
        <w:t xml:space="preserve"> %.</w:t>
      </w:r>
    </w:p>
    <w:p w14:paraId="7324C13F" w14:textId="31591AD9" w:rsidR="00D00712" w:rsidRPr="00C873CD" w:rsidRDefault="00D00712" w:rsidP="00CC24F1">
      <w:pPr>
        <w:tabs>
          <w:tab w:val="left" w:pos="720"/>
        </w:tabs>
        <w:spacing w:line="276" w:lineRule="auto"/>
        <w:ind w:firstLine="709"/>
        <w:jc w:val="both"/>
        <w:rPr>
          <w:sz w:val="28"/>
          <w:szCs w:val="28"/>
        </w:rPr>
      </w:pPr>
      <w:r w:rsidRPr="00C873CD">
        <w:rPr>
          <w:sz w:val="28"/>
          <w:szCs w:val="28"/>
        </w:rPr>
        <w:t xml:space="preserve">При проверке увязки отчетных форм установлено, что контрольные соотношения между показателями баланса (ф.0503120), отчета </w:t>
      </w:r>
      <w:r w:rsidR="004E0206" w:rsidRPr="00C873CD">
        <w:rPr>
          <w:sz w:val="28"/>
          <w:szCs w:val="28"/>
        </w:rPr>
        <w:br/>
      </w:r>
      <w:r w:rsidRPr="00C873CD">
        <w:rPr>
          <w:sz w:val="28"/>
          <w:szCs w:val="28"/>
        </w:rPr>
        <w:t xml:space="preserve">о финансовых результатах деятельности (ф.0503121) и справки </w:t>
      </w:r>
      <w:r w:rsidR="004E0206" w:rsidRPr="00C873CD">
        <w:rPr>
          <w:sz w:val="28"/>
          <w:szCs w:val="28"/>
        </w:rPr>
        <w:br/>
      </w:r>
      <w:r w:rsidRPr="00C873CD">
        <w:rPr>
          <w:sz w:val="28"/>
          <w:szCs w:val="28"/>
        </w:rPr>
        <w:t xml:space="preserve">по заключению счетов бюджетного учета отчетного финансового года (ф.0503110) соблюдены. Показатели баланса, характеризующие изменение за период с начала отчетного года стоимости основных средств </w:t>
      </w:r>
      <w:r w:rsidR="004E0206" w:rsidRPr="00C873CD">
        <w:rPr>
          <w:sz w:val="28"/>
          <w:szCs w:val="28"/>
        </w:rPr>
        <w:br/>
      </w:r>
      <w:r w:rsidRPr="00C873CD">
        <w:rPr>
          <w:sz w:val="28"/>
          <w:szCs w:val="28"/>
        </w:rPr>
        <w:t>и материальных запасов, соответствуют показателям отчета о финансовых результатах деятельности ф. 0503121.</w:t>
      </w:r>
    </w:p>
    <w:p w14:paraId="64167463" w14:textId="77777777" w:rsidR="00D00712" w:rsidRPr="003B369B" w:rsidRDefault="00D00712" w:rsidP="00CC24F1">
      <w:pPr>
        <w:pStyle w:val="ad"/>
        <w:numPr>
          <w:ilvl w:val="0"/>
          <w:numId w:val="3"/>
        </w:num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3B369B">
        <w:rPr>
          <w:sz w:val="28"/>
          <w:szCs w:val="28"/>
        </w:rPr>
        <w:t>Отчет о финансовых результатах деятельности (ф. 0503121).</w:t>
      </w:r>
    </w:p>
    <w:p w14:paraId="4C7BE663" w14:textId="33808876" w:rsidR="00D00712" w:rsidRPr="003B369B" w:rsidRDefault="00D00712" w:rsidP="00CC24F1">
      <w:pPr>
        <w:tabs>
          <w:tab w:val="left" w:pos="720"/>
        </w:tabs>
        <w:spacing w:line="276" w:lineRule="auto"/>
        <w:ind w:firstLine="709"/>
        <w:jc w:val="both"/>
        <w:rPr>
          <w:sz w:val="28"/>
          <w:szCs w:val="28"/>
        </w:rPr>
      </w:pPr>
      <w:r w:rsidRPr="003B369B">
        <w:rPr>
          <w:sz w:val="28"/>
          <w:szCs w:val="28"/>
        </w:rPr>
        <w:tab/>
        <w:t xml:space="preserve">Общая сумма доходов по бюджетной деятельности </w:t>
      </w:r>
      <w:r w:rsidR="00A03704" w:rsidRPr="003B369B">
        <w:rPr>
          <w:sz w:val="28"/>
          <w:szCs w:val="28"/>
        </w:rPr>
        <w:t>57 562 168,53</w:t>
      </w:r>
      <w:r w:rsidRPr="003B369B">
        <w:rPr>
          <w:sz w:val="28"/>
          <w:szCs w:val="28"/>
        </w:rPr>
        <w:t xml:space="preserve"> рубл</w:t>
      </w:r>
      <w:r w:rsidR="00A03704" w:rsidRPr="003B369B">
        <w:rPr>
          <w:sz w:val="28"/>
          <w:szCs w:val="28"/>
        </w:rPr>
        <w:t>ей</w:t>
      </w:r>
      <w:r w:rsidRPr="003B369B">
        <w:rPr>
          <w:sz w:val="28"/>
          <w:szCs w:val="28"/>
        </w:rPr>
        <w:t xml:space="preserve"> сложилась в результате начисления налоговых доходов в сумме </w:t>
      </w:r>
      <w:r w:rsidR="00A03704" w:rsidRPr="003B369B">
        <w:rPr>
          <w:sz w:val="28"/>
          <w:szCs w:val="28"/>
        </w:rPr>
        <w:t>6 592 223,01</w:t>
      </w:r>
      <w:r w:rsidRPr="003B369B">
        <w:rPr>
          <w:sz w:val="28"/>
          <w:szCs w:val="28"/>
        </w:rPr>
        <w:t xml:space="preserve"> рубл</w:t>
      </w:r>
      <w:r w:rsidR="00A03704" w:rsidRPr="003B369B">
        <w:rPr>
          <w:sz w:val="28"/>
          <w:szCs w:val="28"/>
        </w:rPr>
        <w:t xml:space="preserve">я </w:t>
      </w:r>
      <w:r w:rsidR="004E0206" w:rsidRPr="003B369B">
        <w:rPr>
          <w:sz w:val="28"/>
          <w:szCs w:val="28"/>
        </w:rPr>
        <w:t>(</w:t>
      </w:r>
      <w:r w:rsidR="00A03704" w:rsidRPr="003B369B">
        <w:rPr>
          <w:sz w:val="28"/>
          <w:szCs w:val="28"/>
        </w:rPr>
        <w:t>37,0</w:t>
      </w:r>
      <w:r w:rsidR="004E0206" w:rsidRPr="003B369B">
        <w:rPr>
          <w:sz w:val="28"/>
          <w:szCs w:val="28"/>
        </w:rPr>
        <w:t>%)</w:t>
      </w:r>
      <w:r w:rsidRPr="003B369B">
        <w:rPr>
          <w:sz w:val="28"/>
          <w:szCs w:val="28"/>
        </w:rPr>
        <w:t xml:space="preserve">, доходов от собственности в сумме </w:t>
      </w:r>
      <w:r w:rsidR="00A03704" w:rsidRPr="003B369B">
        <w:rPr>
          <w:sz w:val="28"/>
          <w:szCs w:val="28"/>
        </w:rPr>
        <w:t>85</w:t>
      </w:r>
      <w:r w:rsidR="009F5D5E">
        <w:rPr>
          <w:sz w:val="28"/>
          <w:szCs w:val="28"/>
        </w:rPr>
        <w:t>0</w:t>
      </w:r>
      <w:r w:rsidR="00A03704" w:rsidRPr="003B369B">
        <w:rPr>
          <w:sz w:val="28"/>
          <w:szCs w:val="28"/>
        </w:rPr>
        <w:t> 707,65</w:t>
      </w:r>
      <w:r w:rsidR="00102910" w:rsidRPr="003B369B">
        <w:rPr>
          <w:sz w:val="28"/>
          <w:szCs w:val="28"/>
        </w:rPr>
        <w:t xml:space="preserve"> рубл</w:t>
      </w:r>
      <w:r w:rsidRPr="003B369B">
        <w:rPr>
          <w:sz w:val="28"/>
          <w:szCs w:val="28"/>
        </w:rPr>
        <w:t>ей</w:t>
      </w:r>
      <w:r w:rsidR="00A03704" w:rsidRPr="003B369B">
        <w:rPr>
          <w:sz w:val="28"/>
          <w:szCs w:val="28"/>
        </w:rPr>
        <w:t xml:space="preserve"> (0,4 </w:t>
      </w:r>
      <w:r w:rsidR="004E0206" w:rsidRPr="003B369B">
        <w:rPr>
          <w:sz w:val="28"/>
          <w:szCs w:val="28"/>
        </w:rPr>
        <w:t>%)</w:t>
      </w:r>
      <w:r w:rsidRPr="003B369B">
        <w:rPr>
          <w:sz w:val="28"/>
          <w:szCs w:val="28"/>
        </w:rPr>
        <w:t xml:space="preserve">, доходов от оказания платных услуг (работ), компенсаций затрат </w:t>
      </w:r>
      <w:r w:rsidR="00A03704" w:rsidRPr="003B369B">
        <w:rPr>
          <w:sz w:val="28"/>
          <w:szCs w:val="28"/>
        </w:rPr>
        <w:t>90 590,14</w:t>
      </w:r>
      <w:r w:rsidRPr="003B369B">
        <w:rPr>
          <w:sz w:val="28"/>
          <w:szCs w:val="28"/>
        </w:rPr>
        <w:t xml:space="preserve"> </w:t>
      </w:r>
      <w:r w:rsidR="00AD24DC" w:rsidRPr="003B369B">
        <w:rPr>
          <w:sz w:val="28"/>
          <w:szCs w:val="28"/>
        </w:rPr>
        <w:t>рубл</w:t>
      </w:r>
      <w:r w:rsidR="00DB6298" w:rsidRPr="003B369B">
        <w:rPr>
          <w:sz w:val="28"/>
          <w:szCs w:val="28"/>
        </w:rPr>
        <w:t>ей</w:t>
      </w:r>
      <w:r w:rsidR="004E0206" w:rsidRPr="003B369B">
        <w:rPr>
          <w:sz w:val="28"/>
          <w:szCs w:val="28"/>
        </w:rPr>
        <w:t xml:space="preserve"> (0,1%)</w:t>
      </w:r>
      <w:r w:rsidR="003E0D9E" w:rsidRPr="003B369B">
        <w:rPr>
          <w:sz w:val="28"/>
          <w:szCs w:val="28"/>
        </w:rPr>
        <w:t xml:space="preserve">, </w:t>
      </w:r>
      <w:r w:rsidR="00102910" w:rsidRPr="003B369B">
        <w:rPr>
          <w:sz w:val="28"/>
          <w:szCs w:val="28"/>
        </w:rPr>
        <w:t xml:space="preserve">безвозмездных денежных поступлений текущего характера </w:t>
      </w:r>
      <w:r w:rsidR="004E0206" w:rsidRPr="003B369B">
        <w:rPr>
          <w:sz w:val="28"/>
          <w:szCs w:val="28"/>
        </w:rPr>
        <w:t>2</w:t>
      </w:r>
      <w:r w:rsidR="00A03704" w:rsidRPr="003B369B">
        <w:rPr>
          <w:sz w:val="28"/>
          <w:szCs w:val="28"/>
        </w:rPr>
        <w:t>7 948 333,35</w:t>
      </w:r>
      <w:r w:rsidR="00102910" w:rsidRPr="003B369B">
        <w:rPr>
          <w:sz w:val="28"/>
          <w:szCs w:val="28"/>
        </w:rPr>
        <w:t xml:space="preserve"> рубл</w:t>
      </w:r>
      <w:r w:rsidR="00A03704" w:rsidRPr="003B369B">
        <w:rPr>
          <w:sz w:val="28"/>
          <w:szCs w:val="28"/>
        </w:rPr>
        <w:t>я</w:t>
      </w:r>
      <w:r w:rsidR="004E0206" w:rsidRPr="003B369B">
        <w:rPr>
          <w:sz w:val="28"/>
          <w:szCs w:val="28"/>
        </w:rPr>
        <w:t xml:space="preserve"> (</w:t>
      </w:r>
      <w:r w:rsidR="00A03704" w:rsidRPr="003B369B">
        <w:rPr>
          <w:sz w:val="28"/>
          <w:szCs w:val="28"/>
        </w:rPr>
        <w:t>66,</w:t>
      </w:r>
      <w:r w:rsidR="003B369B" w:rsidRPr="003B369B">
        <w:rPr>
          <w:sz w:val="28"/>
          <w:szCs w:val="28"/>
        </w:rPr>
        <w:t>0</w:t>
      </w:r>
      <w:r w:rsidR="00A03704" w:rsidRPr="003B369B">
        <w:rPr>
          <w:sz w:val="28"/>
          <w:szCs w:val="28"/>
        </w:rPr>
        <w:t xml:space="preserve"> </w:t>
      </w:r>
      <w:r w:rsidR="004E0206" w:rsidRPr="003B369B">
        <w:rPr>
          <w:sz w:val="28"/>
          <w:szCs w:val="28"/>
        </w:rPr>
        <w:t>%)</w:t>
      </w:r>
      <w:r w:rsidR="00102910" w:rsidRPr="003B369B">
        <w:rPr>
          <w:sz w:val="28"/>
          <w:szCs w:val="28"/>
        </w:rPr>
        <w:t xml:space="preserve">, </w:t>
      </w:r>
      <w:r w:rsidR="000067FA" w:rsidRPr="003B369B">
        <w:rPr>
          <w:sz w:val="28"/>
          <w:szCs w:val="28"/>
        </w:rPr>
        <w:t xml:space="preserve">доходов от операций с активами </w:t>
      </w:r>
      <w:r w:rsidR="0034079C">
        <w:rPr>
          <w:sz w:val="28"/>
          <w:szCs w:val="28"/>
        </w:rPr>
        <w:t>-</w:t>
      </w:r>
      <w:r w:rsidR="003B369B" w:rsidRPr="003B369B">
        <w:rPr>
          <w:sz w:val="28"/>
          <w:szCs w:val="28"/>
        </w:rPr>
        <w:t>(минус)</w:t>
      </w:r>
      <w:r w:rsidR="0034079C">
        <w:rPr>
          <w:sz w:val="28"/>
          <w:szCs w:val="28"/>
        </w:rPr>
        <w:t xml:space="preserve"> </w:t>
      </w:r>
      <w:r w:rsidR="003B369B" w:rsidRPr="003B369B">
        <w:rPr>
          <w:sz w:val="28"/>
          <w:szCs w:val="28"/>
        </w:rPr>
        <w:t>4 743 888,51</w:t>
      </w:r>
      <w:r w:rsidR="000067FA" w:rsidRPr="003B369B">
        <w:rPr>
          <w:sz w:val="28"/>
          <w:szCs w:val="28"/>
        </w:rPr>
        <w:t xml:space="preserve"> рублей</w:t>
      </w:r>
      <w:r w:rsidR="004E0206" w:rsidRPr="003B369B">
        <w:rPr>
          <w:sz w:val="28"/>
          <w:szCs w:val="28"/>
        </w:rPr>
        <w:t xml:space="preserve"> (</w:t>
      </w:r>
      <w:r w:rsidR="003B369B" w:rsidRPr="003B369B">
        <w:rPr>
          <w:sz w:val="28"/>
          <w:szCs w:val="28"/>
        </w:rPr>
        <w:t xml:space="preserve">-4,3 </w:t>
      </w:r>
      <w:r w:rsidR="004E0206" w:rsidRPr="003B369B">
        <w:rPr>
          <w:sz w:val="28"/>
          <w:szCs w:val="28"/>
        </w:rPr>
        <w:t>%)</w:t>
      </w:r>
      <w:r w:rsidR="000067FA" w:rsidRPr="003B369B">
        <w:rPr>
          <w:sz w:val="28"/>
          <w:szCs w:val="28"/>
        </w:rPr>
        <w:t xml:space="preserve"> и </w:t>
      </w:r>
      <w:r w:rsidR="00102910" w:rsidRPr="003B369B">
        <w:rPr>
          <w:sz w:val="28"/>
          <w:szCs w:val="28"/>
        </w:rPr>
        <w:t>безвозмездных</w:t>
      </w:r>
      <w:r w:rsidRPr="003B369B">
        <w:rPr>
          <w:sz w:val="28"/>
          <w:szCs w:val="28"/>
        </w:rPr>
        <w:t xml:space="preserve"> </w:t>
      </w:r>
      <w:proofErr w:type="spellStart"/>
      <w:r w:rsidR="00EC5210" w:rsidRPr="003B369B">
        <w:rPr>
          <w:sz w:val="28"/>
          <w:szCs w:val="28"/>
        </w:rPr>
        <w:t>не</w:t>
      </w:r>
      <w:r w:rsidR="00102910" w:rsidRPr="003B369B">
        <w:rPr>
          <w:sz w:val="28"/>
          <w:szCs w:val="28"/>
        </w:rPr>
        <w:t>денежных</w:t>
      </w:r>
      <w:proofErr w:type="spellEnd"/>
      <w:r w:rsidR="00102910" w:rsidRPr="003B369B">
        <w:rPr>
          <w:sz w:val="28"/>
          <w:szCs w:val="28"/>
        </w:rPr>
        <w:t xml:space="preserve"> поступлений</w:t>
      </w:r>
      <w:r w:rsidRPr="003B369B">
        <w:rPr>
          <w:sz w:val="28"/>
          <w:szCs w:val="28"/>
        </w:rPr>
        <w:t xml:space="preserve"> в сектор государственного управления</w:t>
      </w:r>
      <w:r w:rsidR="00EC5210" w:rsidRPr="003B369B">
        <w:rPr>
          <w:sz w:val="28"/>
          <w:szCs w:val="28"/>
        </w:rPr>
        <w:t xml:space="preserve"> </w:t>
      </w:r>
      <w:r w:rsidR="00CC24F1">
        <w:rPr>
          <w:sz w:val="28"/>
          <w:szCs w:val="28"/>
        </w:rPr>
        <w:br/>
      </w:r>
      <w:r w:rsidRPr="003B369B">
        <w:rPr>
          <w:sz w:val="28"/>
          <w:szCs w:val="28"/>
        </w:rPr>
        <w:t>–</w:t>
      </w:r>
      <w:r w:rsidR="003B369B" w:rsidRPr="003B369B">
        <w:rPr>
          <w:sz w:val="28"/>
          <w:szCs w:val="28"/>
        </w:rPr>
        <w:t>26 824 202,80</w:t>
      </w:r>
      <w:r w:rsidRPr="003B369B">
        <w:rPr>
          <w:sz w:val="28"/>
          <w:szCs w:val="28"/>
        </w:rPr>
        <w:t xml:space="preserve"> рубл</w:t>
      </w:r>
      <w:r w:rsidR="004E0206" w:rsidRPr="003B369B">
        <w:rPr>
          <w:sz w:val="28"/>
          <w:szCs w:val="28"/>
        </w:rPr>
        <w:t>ей (</w:t>
      </w:r>
      <w:r w:rsidR="003B369B" w:rsidRPr="003B369B">
        <w:rPr>
          <w:sz w:val="28"/>
          <w:szCs w:val="28"/>
        </w:rPr>
        <w:t xml:space="preserve">0,8 </w:t>
      </w:r>
      <w:r w:rsidR="004E0206" w:rsidRPr="003B369B">
        <w:rPr>
          <w:sz w:val="28"/>
          <w:szCs w:val="28"/>
        </w:rPr>
        <w:t>%)</w:t>
      </w:r>
      <w:r w:rsidRPr="003B369B">
        <w:rPr>
          <w:sz w:val="28"/>
          <w:szCs w:val="28"/>
        </w:rPr>
        <w:t>.</w:t>
      </w:r>
    </w:p>
    <w:p w14:paraId="398738C5" w14:textId="55EF2D47" w:rsidR="004E0206" w:rsidRPr="008F7EE5" w:rsidRDefault="00D00712" w:rsidP="00CC24F1">
      <w:pPr>
        <w:tabs>
          <w:tab w:val="left" w:pos="720"/>
        </w:tabs>
        <w:spacing w:line="276" w:lineRule="auto"/>
        <w:ind w:firstLine="709"/>
        <w:jc w:val="both"/>
        <w:rPr>
          <w:sz w:val="28"/>
          <w:szCs w:val="28"/>
        </w:rPr>
      </w:pPr>
      <w:r w:rsidRPr="008F7EE5">
        <w:rPr>
          <w:sz w:val="28"/>
          <w:szCs w:val="28"/>
        </w:rPr>
        <w:tab/>
        <w:t xml:space="preserve">Расходы, согласно вышеуказанному отчету, по бюджетной деятельности составили </w:t>
      </w:r>
      <w:r w:rsidR="003B369B" w:rsidRPr="008F7EE5">
        <w:rPr>
          <w:sz w:val="28"/>
          <w:szCs w:val="28"/>
        </w:rPr>
        <w:t>37 122 056,45</w:t>
      </w:r>
      <w:r w:rsidR="00AD24DC" w:rsidRPr="008F7EE5">
        <w:rPr>
          <w:sz w:val="28"/>
          <w:szCs w:val="28"/>
        </w:rPr>
        <w:t xml:space="preserve"> рубл</w:t>
      </w:r>
      <w:r w:rsidR="00445943" w:rsidRPr="008F7EE5">
        <w:rPr>
          <w:sz w:val="28"/>
          <w:szCs w:val="28"/>
        </w:rPr>
        <w:t>ей</w:t>
      </w:r>
      <w:r w:rsidRPr="008F7EE5">
        <w:rPr>
          <w:sz w:val="28"/>
          <w:szCs w:val="28"/>
        </w:rPr>
        <w:t xml:space="preserve">, из них: на оплату труда </w:t>
      </w:r>
      <w:r w:rsidR="004E0206" w:rsidRPr="008F7EE5">
        <w:rPr>
          <w:sz w:val="28"/>
          <w:szCs w:val="28"/>
        </w:rPr>
        <w:br/>
      </w:r>
      <w:r w:rsidRPr="008F7EE5">
        <w:rPr>
          <w:sz w:val="28"/>
          <w:szCs w:val="28"/>
        </w:rPr>
        <w:t xml:space="preserve">и начисления – </w:t>
      </w:r>
      <w:r w:rsidR="003B369B" w:rsidRPr="008F7EE5">
        <w:rPr>
          <w:sz w:val="28"/>
          <w:szCs w:val="28"/>
        </w:rPr>
        <w:t>21 579 824,62</w:t>
      </w:r>
      <w:r w:rsidR="00584BB6" w:rsidRPr="008F7EE5">
        <w:rPr>
          <w:sz w:val="28"/>
          <w:szCs w:val="28"/>
        </w:rPr>
        <w:t xml:space="preserve"> </w:t>
      </w:r>
      <w:r w:rsidRPr="008F7EE5">
        <w:rPr>
          <w:sz w:val="28"/>
          <w:szCs w:val="28"/>
        </w:rPr>
        <w:t>рублей (</w:t>
      </w:r>
      <w:r w:rsidR="003B369B" w:rsidRPr="008F7EE5">
        <w:rPr>
          <w:sz w:val="28"/>
          <w:szCs w:val="28"/>
        </w:rPr>
        <w:t xml:space="preserve">33,6 </w:t>
      </w:r>
      <w:r w:rsidRPr="008F7EE5">
        <w:rPr>
          <w:sz w:val="28"/>
          <w:szCs w:val="28"/>
        </w:rPr>
        <w:t xml:space="preserve">%), на приобретение работ, </w:t>
      </w:r>
      <w:r w:rsidR="004E0206" w:rsidRPr="008F7EE5">
        <w:rPr>
          <w:sz w:val="28"/>
          <w:szCs w:val="28"/>
        </w:rPr>
        <w:br/>
      </w:r>
      <w:r w:rsidRPr="008F7EE5">
        <w:rPr>
          <w:sz w:val="28"/>
          <w:szCs w:val="28"/>
        </w:rPr>
        <w:t xml:space="preserve">услуг </w:t>
      </w:r>
      <w:r w:rsidR="009F144A" w:rsidRPr="008F7EE5">
        <w:rPr>
          <w:sz w:val="28"/>
          <w:szCs w:val="28"/>
        </w:rPr>
        <w:t xml:space="preserve">– </w:t>
      </w:r>
      <w:r w:rsidR="004E0206" w:rsidRPr="008F7EE5">
        <w:rPr>
          <w:sz w:val="28"/>
          <w:szCs w:val="28"/>
        </w:rPr>
        <w:t>8</w:t>
      </w:r>
      <w:r w:rsidR="003B369B" w:rsidRPr="008F7EE5">
        <w:rPr>
          <w:sz w:val="28"/>
          <w:szCs w:val="28"/>
        </w:rPr>
        <w:t> 812 007,84</w:t>
      </w:r>
      <w:r w:rsidR="00584BB6" w:rsidRPr="008F7EE5">
        <w:rPr>
          <w:sz w:val="28"/>
          <w:szCs w:val="28"/>
        </w:rPr>
        <w:t xml:space="preserve"> </w:t>
      </w:r>
      <w:r w:rsidR="004E0206" w:rsidRPr="008F7EE5">
        <w:rPr>
          <w:sz w:val="28"/>
          <w:szCs w:val="28"/>
        </w:rPr>
        <w:t xml:space="preserve">рублей </w:t>
      </w:r>
      <w:r w:rsidRPr="008F7EE5">
        <w:rPr>
          <w:sz w:val="28"/>
          <w:szCs w:val="28"/>
        </w:rPr>
        <w:t>(</w:t>
      </w:r>
      <w:r w:rsidR="003B369B" w:rsidRPr="008F7EE5">
        <w:rPr>
          <w:sz w:val="28"/>
          <w:szCs w:val="28"/>
        </w:rPr>
        <w:t xml:space="preserve">32,3 </w:t>
      </w:r>
      <w:r w:rsidRPr="008F7EE5">
        <w:rPr>
          <w:sz w:val="28"/>
          <w:szCs w:val="28"/>
        </w:rPr>
        <w:t xml:space="preserve">%), безвозмездные перечисления бюджетам – </w:t>
      </w:r>
      <w:r w:rsidR="003B369B" w:rsidRPr="008F7EE5">
        <w:rPr>
          <w:sz w:val="28"/>
          <w:szCs w:val="28"/>
        </w:rPr>
        <w:t>3 053 542,22</w:t>
      </w:r>
      <w:r w:rsidR="004E0206" w:rsidRPr="008F7EE5">
        <w:rPr>
          <w:sz w:val="28"/>
          <w:szCs w:val="28"/>
        </w:rPr>
        <w:t xml:space="preserve"> </w:t>
      </w:r>
      <w:r w:rsidRPr="008F7EE5">
        <w:rPr>
          <w:sz w:val="28"/>
          <w:szCs w:val="28"/>
        </w:rPr>
        <w:t>рублей (</w:t>
      </w:r>
      <w:r w:rsidR="00B314D0" w:rsidRPr="008F7EE5">
        <w:rPr>
          <w:sz w:val="28"/>
          <w:szCs w:val="28"/>
        </w:rPr>
        <w:t>4,0</w:t>
      </w:r>
      <w:r w:rsidR="003B369B" w:rsidRPr="008F7EE5">
        <w:rPr>
          <w:sz w:val="28"/>
          <w:szCs w:val="28"/>
        </w:rPr>
        <w:t xml:space="preserve"> </w:t>
      </w:r>
      <w:r w:rsidRPr="008F7EE5">
        <w:rPr>
          <w:sz w:val="28"/>
          <w:szCs w:val="28"/>
        </w:rPr>
        <w:t xml:space="preserve">%), расходы на социальное обеспечение – </w:t>
      </w:r>
      <w:r w:rsidR="00B314D0" w:rsidRPr="008F7EE5">
        <w:rPr>
          <w:sz w:val="28"/>
          <w:szCs w:val="28"/>
        </w:rPr>
        <w:t>967 181,22</w:t>
      </w:r>
      <w:r w:rsidR="00584BB6" w:rsidRPr="008F7EE5">
        <w:rPr>
          <w:sz w:val="28"/>
          <w:szCs w:val="28"/>
        </w:rPr>
        <w:t xml:space="preserve"> </w:t>
      </w:r>
      <w:r w:rsidR="00AD24DC" w:rsidRPr="008F7EE5">
        <w:rPr>
          <w:sz w:val="28"/>
          <w:szCs w:val="28"/>
        </w:rPr>
        <w:t>рублей</w:t>
      </w:r>
      <w:r w:rsidR="00584BB6" w:rsidRPr="008F7EE5">
        <w:rPr>
          <w:sz w:val="28"/>
          <w:szCs w:val="28"/>
        </w:rPr>
        <w:t xml:space="preserve"> (</w:t>
      </w:r>
      <w:r w:rsidR="00B314D0" w:rsidRPr="008F7EE5">
        <w:rPr>
          <w:sz w:val="28"/>
          <w:szCs w:val="28"/>
        </w:rPr>
        <w:t>0,8</w:t>
      </w:r>
      <w:r w:rsidR="003B369B" w:rsidRPr="008F7EE5">
        <w:rPr>
          <w:sz w:val="28"/>
          <w:szCs w:val="28"/>
        </w:rPr>
        <w:t xml:space="preserve"> </w:t>
      </w:r>
      <w:r w:rsidRPr="008F7EE5">
        <w:rPr>
          <w:sz w:val="28"/>
          <w:szCs w:val="28"/>
        </w:rPr>
        <w:t xml:space="preserve">%), расходы по операциям </w:t>
      </w:r>
      <w:r w:rsidR="004E0206" w:rsidRPr="008F7EE5">
        <w:rPr>
          <w:sz w:val="28"/>
          <w:szCs w:val="28"/>
        </w:rPr>
        <w:br/>
      </w:r>
      <w:r w:rsidRPr="008F7EE5">
        <w:rPr>
          <w:sz w:val="28"/>
          <w:szCs w:val="28"/>
        </w:rPr>
        <w:t xml:space="preserve">с активами – </w:t>
      </w:r>
      <w:r w:rsidR="003B369B" w:rsidRPr="008F7EE5">
        <w:rPr>
          <w:sz w:val="28"/>
          <w:szCs w:val="28"/>
        </w:rPr>
        <w:t>1 818 843,80</w:t>
      </w:r>
      <w:r w:rsidR="004E0206" w:rsidRPr="008F7EE5">
        <w:rPr>
          <w:sz w:val="28"/>
          <w:szCs w:val="28"/>
        </w:rPr>
        <w:t xml:space="preserve"> </w:t>
      </w:r>
      <w:r w:rsidRPr="008F7EE5">
        <w:rPr>
          <w:sz w:val="28"/>
          <w:szCs w:val="28"/>
        </w:rPr>
        <w:t>рублей (</w:t>
      </w:r>
      <w:r w:rsidR="004E0206" w:rsidRPr="008F7EE5">
        <w:rPr>
          <w:sz w:val="28"/>
          <w:szCs w:val="28"/>
        </w:rPr>
        <w:t>2</w:t>
      </w:r>
      <w:r w:rsidR="003B369B" w:rsidRPr="008F7EE5">
        <w:rPr>
          <w:sz w:val="28"/>
          <w:szCs w:val="28"/>
        </w:rPr>
        <w:t>7,7 %</w:t>
      </w:r>
      <w:r w:rsidRPr="008F7EE5">
        <w:rPr>
          <w:sz w:val="28"/>
          <w:szCs w:val="28"/>
        </w:rPr>
        <w:t>), прочие расходы</w:t>
      </w:r>
      <w:r w:rsidR="004E0206" w:rsidRPr="008F7EE5">
        <w:rPr>
          <w:sz w:val="28"/>
          <w:szCs w:val="28"/>
        </w:rPr>
        <w:t xml:space="preserve"> </w:t>
      </w:r>
      <w:r w:rsidRPr="008F7EE5">
        <w:rPr>
          <w:sz w:val="28"/>
          <w:szCs w:val="28"/>
        </w:rPr>
        <w:t xml:space="preserve">– </w:t>
      </w:r>
      <w:r w:rsidR="004E0206" w:rsidRPr="008F7EE5">
        <w:rPr>
          <w:sz w:val="28"/>
          <w:szCs w:val="28"/>
        </w:rPr>
        <w:t>8</w:t>
      </w:r>
      <w:r w:rsidR="00B314D0" w:rsidRPr="008F7EE5">
        <w:rPr>
          <w:sz w:val="28"/>
          <w:szCs w:val="28"/>
        </w:rPr>
        <w:t>90 656,75</w:t>
      </w:r>
      <w:r w:rsidRPr="008F7EE5">
        <w:rPr>
          <w:sz w:val="28"/>
          <w:szCs w:val="28"/>
        </w:rPr>
        <w:t xml:space="preserve"> рублей</w:t>
      </w:r>
      <w:r w:rsidR="00AD24DC" w:rsidRPr="008F7EE5">
        <w:rPr>
          <w:sz w:val="28"/>
          <w:szCs w:val="28"/>
        </w:rPr>
        <w:t xml:space="preserve"> </w:t>
      </w:r>
      <w:r w:rsidRPr="008F7EE5">
        <w:rPr>
          <w:sz w:val="28"/>
          <w:szCs w:val="28"/>
        </w:rPr>
        <w:t>(</w:t>
      </w:r>
      <w:r w:rsidR="00B314D0" w:rsidRPr="008F7EE5">
        <w:rPr>
          <w:sz w:val="28"/>
          <w:szCs w:val="28"/>
        </w:rPr>
        <w:t xml:space="preserve">1,6 </w:t>
      </w:r>
      <w:r w:rsidRPr="008F7EE5">
        <w:rPr>
          <w:sz w:val="28"/>
          <w:szCs w:val="28"/>
        </w:rPr>
        <w:t>%).</w:t>
      </w:r>
    </w:p>
    <w:p w14:paraId="2F558480" w14:textId="7B3F594A" w:rsidR="00D00712" w:rsidRPr="008F7EE5" w:rsidRDefault="00D00712" w:rsidP="00CC24F1">
      <w:pPr>
        <w:tabs>
          <w:tab w:val="left" w:pos="720"/>
        </w:tabs>
        <w:spacing w:line="276" w:lineRule="auto"/>
        <w:ind w:firstLine="709"/>
        <w:jc w:val="both"/>
        <w:rPr>
          <w:sz w:val="28"/>
          <w:szCs w:val="28"/>
        </w:rPr>
      </w:pPr>
      <w:r w:rsidRPr="008F7EE5">
        <w:rPr>
          <w:sz w:val="28"/>
          <w:szCs w:val="28"/>
        </w:rPr>
        <w:t>Чистый операционный результат по бюджетной деятельности сложился в сумме –</w:t>
      </w:r>
      <w:r w:rsidR="008F7EE5" w:rsidRPr="008F7EE5">
        <w:rPr>
          <w:sz w:val="28"/>
          <w:szCs w:val="28"/>
        </w:rPr>
        <w:t xml:space="preserve"> 20 440 112,08</w:t>
      </w:r>
      <w:r w:rsidRPr="008F7EE5">
        <w:rPr>
          <w:sz w:val="28"/>
          <w:szCs w:val="28"/>
        </w:rPr>
        <w:t xml:space="preserve"> рубл</w:t>
      </w:r>
      <w:r w:rsidR="004E0206" w:rsidRPr="008F7EE5">
        <w:rPr>
          <w:sz w:val="28"/>
          <w:szCs w:val="28"/>
        </w:rPr>
        <w:t>ей</w:t>
      </w:r>
      <w:r w:rsidRPr="008F7EE5">
        <w:rPr>
          <w:sz w:val="28"/>
          <w:szCs w:val="28"/>
        </w:rPr>
        <w:t xml:space="preserve">, что соответствует финансовому результату согласно </w:t>
      </w:r>
      <w:r w:rsidR="00CC24F1" w:rsidRPr="008F7EE5">
        <w:rPr>
          <w:sz w:val="28"/>
          <w:szCs w:val="28"/>
        </w:rPr>
        <w:t>балансу исполнения бюджета,</w:t>
      </w:r>
      <w:r w:rsidRPr="008F7EE5">
        <w:rPr>
          <w:sz w:val="28"/>
          <w:szCs w:val="28"/>
        </w:rPr>
        <w:t xml:space="preserve"> ф. 0503120 (стр. 560 гр. 8 – гр. 5).</w:t>
      </w:r>
    </w:p>
    <w:p w14:paraId="7EC900E8" w14:textId="79A37444" w:rsidR="00D00712" w:rsidRPr="008F7EE5" w:rsidRDefault="00D00712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8F7EE5">
        <w:rPr>
          <w:sz w:val="28"/>
          <w:szCs w:val="28"/>
        </w:rPr>
        <w:tab/>
        <w:t>При проведении сверки Отчета о финансовых результатах деятельности ф. 0503121 со Справкой по заключению счетов бюджетного учета отчетного финансового года ф. 0503110 на 01.01.202</w:t>
      </w:r>
      <w:r w:rsidR="00252A05">
        <w:rPr>
          <w:sz w:val="28"/>
          <w:szCs w:val="28"/>
        </w:rPr>
        <w:t>5</w:t>
      </w:r>
      <w:r w:rsidR="00CC24F1">
        <w:rPr>
          <w:sz w:val="28"/>
          <w:szCs w:val="28"/>
        </w:rPr>
        <w:t xml:space="preserve"> отклонений</w:t>
      </w:r>
      <w:r w:rsidR="00CC24F1">
        <w:rPr>
          <w:sz w:val="28"/>
          <w:szCs w:val="28"/>
        </w:rPr>
        <w:br/>
      </w:r>
      <w:r w:rsidRPr="008F7EE5">
        <w:rPr>
          <w:sz w:val="28"/>
          <w:szCs w:val="28"/>
        </w:rPr>
        <w:t>не выявлено.</w:t>
      </w:r>
    </w:p>
    <w:p w14:paraId="0034BF65" w14:textId="77777777" w:rsidR="00D00712" w:rsidRPr="00252A05" w:rsidRDefault="00D00712" w:rsidP="00CC24F1">
      <w:pPr>
        <w:pStyle w:val="ad"/>
        <w:numPr>
          <w:ilvl w:val="0"/>
          <w:numId w:val="3"/>
        </w:num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252A05">
        <w:rPr>
          <w:sz w:val="28"/>
          <w:szCs w:val="28"/>
        </w:rPr>
        <w:lastRenderedPageBreak/>
        <w:t>Отчет о движении денежных средств (ф. 0503123).</w:t>
      </w:r>
    </w:p>
    <w:p w14:paraId="029F2398" w14:textId="71F6C410" w:rsidR="00D00712" w:rsidRPr="00E2252F" w:rsidRDefault="00D00712" w:rsidP="00CC24F1">
      <w:pPr>
        <w:tabs>
          <w:tab w:val="left" w:pos="720"/>
        </w:tabs>
        <w:spacing w:line="276" w:lineRule="auto"/>
        <w:ind w:firstLine="709"/>
        <w:jc w:val="both"/>
        <w:rPr>
          <w:sz w:val="28"/>
          <w:szCs w:val="28"/>
        </w:rPr>
      </w:pPr>
      <w:r w:rsidRPr="00252A05">
        <w:rPr>
          <w:sz w:val="28"/>
          <w:szCs w:val="28"/>
        </w:rPr>
        <w:tab/>
        <w:t>Отчет о движении денежн</w:t>
      </w:r>
      <w:r w:rsidR="00CC24F1">
        <w:rPr>
          <w:sz w:val="28"/>
          <w:szCs w:val="28"/>
        </w:rPr>
        <w:t>ых средств ф. 0503123 составлен</w:t>
      </w:r>
      <w:r w:rsidR="00CC24F1">
        <w:rPr>
          <w:sz w:val="28"/>
          <w:szCs w:val="28"/>
        </w:rPr>
        <w:br/>
      </w:r>
      <w:r w:rsidRPr="00252A05">
        <w:rPr>
          <w:sz w:val="28"/>
          <w:szCs w:val="28"/>
        </w:rPr>
        <w:t xml:space="preserve">на основании данных о движении денежных средств на едином счете бюджета, открытом в органе, осуществляющем кассовое обслуживание </w:t>
      </w:r>
      <w:r w:rsidRPr="00E2252F">
        <w:rPr>
          <w:sz w:val="28"/>
          <w:szCs w:val="28"/>
        </w:rPr>
        <w:t>исполнения бюджета сельского поселения.</w:t>
      </w:r>
    </w:p>
    <w:p w14:paraId="2E251D8B" w14:textId="54192F12" w:rsidR="00D00712" w:rsidRPr="00E2252F" w:rsidRDefault="00D00712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E2252F">
        <w:rPr>
          <w:sz w:val="28"/>
          <w:szCs w:val="28"/>
        </w:rPr>
        <w:tab/>
        <w:t>Показатели отражены по бюджетной деятельности (графа 4),</w:t>
      </w:r>
      <w:r w:rsidR="004E0206" w:rsidRPr="00E2252F">
        <w:rPr>
          <w:sz w:val="28"/>
          <w:szCs w:val="28"/>
        </w:rPr>
        <w:t xml:space="preserve"> </w:t>
      </w:r>
      <w:r w:rsidR="004E0206" w:rsidRPr="00E2252F">
        <w:rPr>
          <w:sz w:val="28"/>
          <w:szCs w:val="28"/>
        </w:rPr>
        <w:br/>
      </w:r>
      <w:r w:rsidRPr="00E2252F">
        <w:rPr>
          <w:sz w:val="28"/>
          <w:szCs w:val="28"/>
        </w:rPr>
        <w:t xml:space="preserve">с распределением по трем разделам: «Поступления», «Выбытия» </w:t>
      </w:r>
      <w:r w:rsidR="004E0206" w:rsidRPr="00E2252F">
        <w:rPr>
          <w:sz w:val="28"/>
          <w:szCs w:val="28"/>
        </w:rPr>
        <w:br/>
      </w:r>
      <w:r w:rsidRPr="00E2252F">
        <w:rPr>
          <w:sz w:val="28"/>
          <w:szCs w:val="28"/>
        </w:rPr>
        <w:t xml:space="preserve">и «Изменение остатков средств». В разделе «Поступления» отражены доходы бюджета в размере – </w:t>
      </w:r>
      <w:r w:rsidR="00E757D3" w:rsidRPr="00E2252F">
        <w:rPr>
          <w:sz w:val="28"/>
          <w:szCs w:val="28"/>
        </w:rPr>
        <w:t>3</w:t>
      </w:r>
      <w:r w:rsidR="00252A05" w:rsidRPr="00E2252F">
        <w:rPr>
          <w:sz w:val="28"/>
          <w:szCs w:val="28"/>
        </w:rPr>
        <w:t>5 452 576,64</w:t>
      </w:r>
      <w:r w:rsidRPr="00E2252F">
        <w:rPr>
          <w:sz w:val="28"/>
          <w:szCs w:val="28"/>
        </w:rPr>
        <w:t xml:space="preserve"> рубл</w:t>
      </w:r>
      <w:r w:rsidR="00813A7B" w:rsidRPr="00E2252F">
        <w:rPr>
          <w:sz w:val="28"/>
          <w:szCs w:val="28"/>
        </w:rPr>
        <w:t>ей</w:t>
      </w:r>
      <w:r w:rsidRPr="00E2252F">
        <w:rPr>
          <w:sz w:val="28"/>
          <w:szCs w:val="28"/>
        </w:rPr>
        <w:t xml:space="preserve">, в разделе «Выбытия» отражены расходы бюджета в размере – </w:t>
      </w:r>
      <w:r w:rsidR="00252A05" w:rsidRPr="00E2252F">
        <w:rPr>
          <w:sz w:val="28"/>
          <w:szCs w:val="28"/>
        </w:rPr>
        <w:t>37 040 322,09</w:t>
      </w:r>
      <w:r w:rsidRPr="00E2252F">
        <w:rPr>
          <w:sz w:val="28"/>
          <w:szCs w:val="28"/>
        </w:rPr>
        <w:t xml:space="preserve"> рубл</w:t>
      </w:r>
      <w:r w:rsidR="00813A7B" w:rsidRPr="00E2252F">
        <w:rPr>
          <w:sz w:val="28"/>
          <w:szCs w:val="28"/>
        </w:rPr>
        <w:t>ей</w:t>
      </w:r>
      <w:r w:rsidRPr="00E2252F">
        <w:rPr>
          <w:sz w:val="28"/>
          <w:szCs w:val="28"/>
        </w:rPr>
        <w:t xml:space="preserve">, в разделе «Изменение остатков средств» отражена разница между расходами </w:t>
      </w:r>
      <w:r w:rsidR="004E0206" w:rsidRPr="00E2252F">
        <w:rPr>
          <w:sz w:val="28"/>
          <w:szCs w:val="28"/>
        </w:rPr>
        <w:br/>
      </w:r>
      <w:r w:rsidR="00252A05" w:rsidRPr="00E2252F">
        <w:rPr>
          <w:sz w:val="28"/>
          <w:szCs w:val="28"/>
        </w:rPr>
        <w:t>и доходами бюджета в размере  1 587 745,45</w:t>
      </w:r>
      <w:r w:rsidRPr="00E2252F">
        <w:rPr>
          <w:sz w:val="28"/>
          <w:szCs w:val="28"/>
        </w:rPr>
        <w:t xml:space="preserve"> рубл</w:t>
      </w:r>
      <w:r w:rsidR="00417B16" w:rsidRPr="00E2252F">
        <w:rPr>
          <w:sz w:val="28"/>
          <w:szCs w:val="28"/>
        </w:rPr>
        <w:t>ей</w:t>
      </w:r>
      <w:r w:rsidRPr="00E2252F">
        <w:rPr>
          <w:sz w:val="28"/>
          <w:szCs w:val="28"/>
        </w:rPr>
        <w:t>.</w:t>
      </w:r>
    </w:p>
    <w:p w14:paraId="60EB1C7F" w14:textId="0AB83027" w:rsidR="00D00712" w:rsidRPr="00E2252F" w:rsidRDefault="00D00712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E2252F">
        <w:rPr>
          <w:sz w:val="28"/>
          <w:szCs w:val="28"/>
        </w:rPr>
        <w:tab/>
        <w:t>Показатели в указанном Отчете сформированы с учетом требований Инструкции 191н и отражены по соответствующим разделам (поступления, выбытия, изменение остатков средств). В ходе проверки отклонений не выявлено.</w:t>
      </w:r>
    </w:p>
    <w:p w14:paraId="36B12B3C" w14:textId="77777777" w:rsidR="00D00712" w:rsidRPr="00E2252F" w:rsidRDefault="00D00712" w:rsidP="00CC24F1">
      <w:pPr>
        <w:pStyle w:val="ad"/>
        <w:numPr>
          <w:ilvl w:val="0"/>
          <w:numId w:val="3"/>
        </w:num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E2252F">
        <w:rPr>
          <w:sz w:val="28"/>
          <w:szCs w:val="28"/>
        </w:rPr>
        <w:t>Пояснительная записка (ф. 0503160).</w:t>
      </w:r>
    </w:p>
    <w:p w14:paraId="53468078" w14:textId="77777777" w:rsidR="004E0206" w:rsidRPr="00E2252F" w:rsidRDefault="00D00712" w:rsidP="00CC24F1">
      <w:pPr>
        <w:tabs>
          <w:tab w:val="left" w:pos="720"/>
        </w:tabs>
        <w:spacing w:line="276" w:lineRule="auto"/>
        <w:ind w:firstLine="709"/>
        <w:jc w:val="both"/>
        <w:rPr>
          <w:sz w:val="28"/>
          <w:szCs w:val="28"/>
        </w:rPr>
      </w:pPr>
      <w:r w:rsidRPr="00E2252F">
        <w:rPr>
          <w:sz w:val="28"/>
          <w:szCs w:val="28"/>
        </w:rPr>
        <w:tab/>
        <w:t>Пояснительная записка состоит из текстовой части и пяти разделов, включающих в себя таблицы и приложения, определенные Инструкцией 191н</w:t>
      </w:r>
      <w:r w:rsidR="004E0206" w:rsidRPr="00E2252F">
        <w:rPr>
          <w:sz w:val="28"/>
          <w:szCs w:val="28"/>
        </w:rPr>
        <w:t>.</w:t>
      </w:r>
    </w:p>
    <w:p w14:paraId="324EB2E1" w14:textId="2F3265C7" w:rsidR="004E0206" w:rsidRPr="000045D2" w:rsidRDefault="004E0206" w:rsidP="00CC24F1">
      <w:pPr>
        <w:tabs>
          <w:tab w:val="left" w:pos="720"/>
        </w:tabs>
        <w:spacing w:line="276" w:lineRule="auto"/>
        <w:ind w:firstLine="709"/>
        <w:jc w:val="both"/>
        <w:rPr>
          <w:sz w:val="28"/>
          <w:szCs w:val="28"/>
        </w:rPr>
      </w:pPr>
      <w:r w:rsidRPr="000045D2">
        <w:rPr>
          <w:sz w:val="28"/>
          <w:szCs w:val="28"/>
        </w:rPr>
        <w:t>В нарушение п. 152 Инструкц</w:t>
      </w:r>
      <w:r w:rsidR="00CC24F1">
        <w:rPr>
          <w:sz w:val="28"/>
          <w:szCs w:val="28"/>
        </w:rPr>
        <w:t>ии 191н в пояснительной записке</w:t>
      </w:r>
      <w:r w:rsidR="00CC24F1">
        <w:rPr>
          <w:sz w:val="28"/>
          <w:szCs w:val="28"/>
        </w:rPr>
        <w:br/>
      </w:r>
      <w:r w:rsidRPr="000045D2">
        <w:rPr>
          <w:sz w:val="28"/>
          <w:szCs w:val="28"/>
        </w:rPr>
        <w:t xml:space="preserve">не отражена информация, </w:t>
      </w:r>
      <w:r w:rsidR="00CC24F1">
        <w:rPr>
          <w:rFonts w:eastAsiaTheme="minorHAnsi"/>
          <w:sz w:val="28"/>
          <w:szCs w:val="28"/>
          <w:lang w:eastAsia="en-US"/>
        </w:rPr>
        <w:t>оказавшая существенное влияние</w:t>
      </w:r>
      <w:r w:rsidR="00CC24F1">
        <w:rPr>
          <w:rFonts w:eastAsiaTheme="minorHAnsi"/>
          <w:sz w:val="28"/>
          <w:szCs w:val="28"/>
          <w:lang w:eastAsia="en-US"/>
        </w:rPr>
        <w:br/>
      </w:r>
      <w:r w:rsidRPr="000045D2">
        <w:rPr>
          <w:rFonts w:eastAsiaTheme="minorHAnsi"/>
          <w:sz w:val="28"/>
          <w:szCs w:val="28"/>
          <w:lang w:eastAsia="en-US"/>
        </w:rPr>
        <w:t xml:space="preserve">и характеризующая результаты исполнения бюджета субъектом бюджетной отчетности за отчетный период. </w:t>
      </w:r>
      <w:r w:rsidRPr="000045D2">
        <w:rPr>
          <w:sz w:val="28"/>
          <w:szCs w:val="28"/>
        </w:rPr>
        <w:t>Т</w:t>
      </w:r>
      <w:r w:rsidR="0043394D" w:rsidRPr="000045D2">
        <w:rPr>
          <w:sz w:val="28"/>
          <w:szCs w:val="28"/>
        </w:rPr>
        <w:t>екстов</w:t>
      </w:r>
      <w:r w:rsidRPr="000045D2">
        <w:rPr>
          <w:sz w:val="28"/>
          <w:szCs w:val="28"/>
        </w:rPr>
        <w:t>ая</w:t>
      </w:r>
      <w:r w:rsidR="0043394D" w:rsidRPr="000045D2">
        <w:rPr>
          <w:sz w:val="28"/>
          <w:szCs w:val="28"/>
        </w:rPr>
        <w:t xml:space="preserve"> част</w:t>
      </w:r>
      <w:r w:rsidRPr="000045D2">
        <w:rPr>
          <w:sz w:val="28"/>
          <w:szCs w:val="28"/>
        </w:rPr>
        <w:t>ь пояснительной записки не информативна</w:t>
      </w:r>
      <w:r w:rsidR="00530EA0">
        <w:rPr>
          <w:sz w:val="28"/>
          <w:szCs w:val="28"/>
        </w:rPr>
        <w:t xml:space="preserve"> и</w:t>
      </w:r>
      <w:r w:rsidRPr="000045D2">
        <w:rPr>
          <w:sz w:val="28"/>
          <w:szCs w:val="28"/>
        </w:rPr>
        <w:t xml:space="preserve"> не позволяет произвести анализ</w:t>
      </w:r>
      <w:r w:rsidRPr="000045D2">
        <w:rPr>
          <w:bCs/>
          <w:sz w:val="28"/>
          <w:szCs w:val="28"/>
        </w:rPr>
        <w:t xml:space="preserve"> качества бюджетного планирования</w:t>
      </w:r>
      <w:r w:rsidRPr="000045D2">
        <w:rPr>
          <w:sz w:val="28"/>
          <w:szCs w:val="28"/>
        </w:rPr>
        <w:t xml:space="preserve"> с учетом вносимых изменений. </w:t>
      </w:r>
    </w:p>
    <w:p w14:paraId="0860F3B9" w14:textId="72CD5B53" w:rsidR="00D00712" w:rsidRPr="00E2252F" w:rsidRDefault="00D00712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0045D2">
        <w:rPr>
          <w:sz w:val="28"/>
          <w:szCs w:val="28"/>
        </w:rPr>
        <w:tab/>
        <w:t>Проведение внешней проверки годового</w:t>
      </w:r>
      <w:r w:rsidRPr="00E2252F">
        <w:rPr>
          <w:sz w:val="28"/>
          <w:szCs w:val="28"/>
        </w:rPr>
        <w:t xml:space="preserve"> отчета за 202</w:t>
      </w:r>
      <w:r w:rsidR="00E2252F" w:rsidRPr="00E2252F">
        <w:rPr>
          <w:sz w:val="28"/>
          <w:szCs w:val="28"/>
        </w:rPr>
        <w:t>4</w:t>
      </w:r>
      <w:r w:rsidRPr="00E2252F">
        <w:rPr>
          <w:sz w:val="28"/>
          <w:szCs w:val="28"/>
        </w:rPr>
        <w:t xml:space="preserve"> год </w:t>
      </w:r>
      <w:r w:rsidR="00813A7B" w:rsidRPr="00E2252F">
        <w:rPr>
          <w:sz w:val="28"/>
          <w:szCs w:val="28"/>
        </w:rPr>
        <w:t>К</w:t>
      </w:r>
      <w:r w:rsidRPr="00E2252F">
        <w:rPr>
          <w:sz w:val="28"/>
          <w:szCs w:val="28"/>
        </w:rPr>
        <w:t>онтрольно-счетной палатой Ханты-Мансийского района осуществлялось на выборочной основе.</w:t>
      </w:r>
    </w:p>
    <w:p w14:paraId="73759E2D" w14:textId="77777777" w:rsidR="00B42129" w:rsidRDefault="00B42129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</w:p>
    <w:p w14:paraId="0A72AB4B" w14:textId="27A80286" w:rsidR="00D00712" w:rsidRPr="00E2252F" w:rsidRDefault="00527382" w:rsidP="00CC24F1">
      <w:pPr>
        <w:tabs>
          <w:tab w:val="left" w:pos="720"/>
        </w:tabs>
        <w:spacing w:line="276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D00712" w:rsidRPr="00E2252F">
        <w:rPr>
          <w:b/>
          <w:sz w:val="28"/>
          <w:szCs w:val="28"/>
        </w:rPr>
        <w:t>7. Выводы по внешней проверке годового отчета:</w:t>
      </w:r>
    </w:p>
    <w:p w14:paraId="6C2220BA" w14:textId="47AE68FA" w:rsidR="00D00712" w:rsidRDefault="00D00712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E2252F">
        <w:rPr>
          <w:sz w:val="28"/>
          <w:szCs w:val="28"/>
        </w:rPr>
        <w:tab/>
        <w:t xml:space="preserve">По результатам проведенной внешней проверки годового отчета сельского поселения </w:t>
      </w:r>
      <w:r w:rsidR="005662BF" w:rsidRPr="00E2252F">
        <w:rPr>
          <w:sz w:val="28"/>
          <w:szCs w:val="28"/>
        </w:rPr>
        <w:t>Нялинское</w:t>
      </w:r>
      <w:r w:rsidRPr="00E2252F">
        <w:rPr>
          <w:sz w:val="28"/>
          <w:szCs w:val="28"/>
        </w:rPr>
        <w:t xml:space="preserve">, </w:t>
      </w:r>
      <w:r w:rsidR="0024541B" w:rsidRPr="00E2252F">
        <w:rPr>
          <w:sz w:val="28"/>
          <w:szCs w:val="28"/>
        </w:rPr>
        <w:t>К</w:t>
      </w:r>
      <w:r w:rsidRPr="00E2252F">
        <w:rPr>
          <w:sz w:val="28"/>
          <w:szCs w:val="28"/>
        </w:rPr>
        <w:t xml:space="preserve">онтрольно-счетная палата </w:t>
      </w:r>
      <w:r w:rsidR="00CC24F1">
        <w:rPr>
          <w:sz w:val="28"/>
          <w:szCs w:val="28"/>
        </w:rPr>
        <w:br/>
      </w:r>
      <w:r w:rsidRPr="00E2252F">
        <w:rPr>
          <w:sz w:val="28"/>
          <w:szCs w:val="28"/>
        </w:rPr>
        <w:t>Ханты-Мансийского района по</w:t>
      </w:r>
      <w:r w:rsidR="00CC24F1">
        <w:rPr>
          <w:sz w:val="28"/>
          <w:szCs w:val="28"/>
        </w:rPr>
        <w:t>дтверждает достоверность отчета</w:t>
      </w:r>
      <w:r w:rsidR="00CC24F1">
        <w:rPr>
          <w:sz w:val="28"/>
          <w:szCs w:val="28"/>
        </w:rPr>
        <w:br/>
      </w:r>
      <w:r w:rsidRPr="00E2252F">
        <w:rPr>
          <w:sz w:val="28"/>
          <w:szCs w:val="28"/>
        </w:rPr>
        <w:t>об исполнении бюджета сельского поселения за 202</w:t>
      </w:r>
      <w:r w:rsidR="00E2252F">
        <w:rPr>
          <w:sz w:val="28"/>
          <w:szCs w:val="28"/>
        </w:rPr>
        <w:t>4</w:t>
      </w:r>
      <w:r w:rsidRPr="00E2252F">
        <w:rPr>
          <w:sz w:val="28"/>
          <w:szCs w:val="28"/>
        </w:rPr>
        <w:t xml:space="preserve"> год и считает возможным предложить:</w:t>
      </w:r>
    </w:p>
    <w:p w14:paraId="3C8A205A" w14:textId="47A02488" w:rsidR="00261F9B" w:rsidRPr="00261F9B" w:rsidRDefault="00261F9B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261F9B">
        <w:rPr>
          <w:sz w:val="28"/>
          <w:szCs w:val="28"/>
        </w:rPr>
        <w:t xml:space="preserve">1) утвердить годовой отчет сельского поселения </w:t>
      </w:r>
      <w:r>
        <w:rPr>
          <w:sz w:val="28"/>
          <w:szCs w:val="28"/>
        </w:rPr>
        <w:t>Нялинское</w:t>
      </w:r>
      <w:r w:rsidRPr="00261F9B">
        <w:rPr>
          <w:sz w:val="28"/>
          <w:szCs w:val="28"/>
        </w:rPr>
        <w:t>;</w:t>
      </w:r>
    </w:p>
    <w:p w14:paraId="1A07ED8C" w14:textId="4BC48723" w:rsidR="00261F9B" w:rsidRPr="00E06836" w:rsidRDefault="00261F9B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261F9B">
        <w:rPr>
          <w:sz w:val="28"/>
          <w:szCs w:val="28"/>
        </w:rPr>
        <w:tab/>
        <w:t xml:space="preserve">2) рекомендовать муниципальному образованию «Сельское </w:t>
      </w:r>
      <w:r w:rsidRPr="00E06836">
        <w:rPr>
          <w:sz w:val="28"/>
          <w:szCs w:val="28"/>
        </w:rPr>
        <w:t>поселение Нялинское»:</w:t>
      </w:r>
    </w:p>
    <w:p w14:paraId="4E658FAC" w14:textId="6DFA7116" w:rsidR="00261F9B" w:rsidRPr="00E06836" w:rsidRDefault="00C567A8" w:rsidP="00CC24F1">
      <w:pPr>
        <w:shd w:val="clear" w:color="auto" w:fill="FFFFFF"/>
        <w:spacing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 xml:space="preserve">- </w:t>
      </w:r>
      <w:r w:rsidR="00261F9B" w:rsidRPr="00E06836">
        <w:rPr>
          <w:sz w:val="28"/>
          <w:szCs w:val="28"/>
        </w:rPr>
        <w:t>обеспечить соблюдение норматива денежного содержания лиц, замещающих муниципальные должности и должности муницип</w:t>
      </w:r>
      <w:r w:rsidR="00E06836" w:rsidRPr="00E06836">
        <w:rPr>
          <w:sz w:val="28"/>
          <w:szCs w:val="28"/>
        </w:rPr>
        <w:t>альной службы в соответствии с п</w:t>
      </w:r>
      <w:r w:rsidR="00261F9B" w:rsidRPr="00E06836">
        <w:rPr>
          <w:sz w:val="28"/>
          <w:szCs w:val="28"/>
        </w:rPr>
        <w:t>оста</w:t>
      </w:r>
      <w:r w:rsidR="0034079C" w:rsidRPr="00E06836">
        <w:rPr>
          <w:sz w:val="28"/>
          <w:szCs w:val="28"/>
        </w:rPr>
        <w:t xml:space="preserve">новлением </w:t>
      </w:r>
      <w:r w:rsidR="00E06836" w:rsidRPr="00E06836">
        <w:rPr>
          <w:sz w:val="28"/>
          <w:szCs w:val="28"/>
        </w:rPr>
        <w:t xml:space="preserve">Правительства </w:t>
      </w:r>
      <w:r w:rsidR="00E06836" w:rsidRPr="00E06836">
        <w:rPr>
          <w:sz w:val="28"/>
          <w:szCs w:val="28"/>
        </w:rPr>
        <w:br/>
        <w:t xml:space="preserve">Ханты-Мансийского автономного округа – Югры </w:t>
      </w:r>
      <w:r w:rsidR="0034079C" w:rsidRPr="00E06836">
        <w:rPr>
          <w:sz w:val="28"/>
          <w:szCs w:val="28"/>
        </w:rPr>
        <w:t>от 23.08.2019 № 278-п</w:t>
      </w:r>
      <w:r w:rsidR="00E06836" w:rsidRPr="00E06836">
        <w:rPr>
          <w:sz w:val="28"/>
          <w:szCs w:val="28"/>
        </w:rPr>
        <w:t xml:space="preserve"> </w:t>
      </w:r>
      <w:r w:rsidR="00E06836" w:rsidRPr="00E06836">
        <w:rPr>
          <w:rFonts w:eastAsiaTheme="minorHAnsi"/>
          <w:sz w:val="28"/>
          <w:szCs w:val="28"/>
          <w:lang w:eastAsia="en-US"/>
        </w:rPr>
        <w:t xml:space="preserve">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</w:t>
      </w:r>
      <w:r w:rsidR="00E06836" w:rsidRPr="00E06836">
        <w:rPr>
          <w:rFonts w:eastAsiaTheme="minorHAnsi"/>
          <w:sz w:val="28"/>
          <w:szCs w:val="28"/>
          <w:lang w:eastAsia="en-US"/>
        </w:rPr>
        <w:br/>
        <w:t>в Ханты-Мансийском автономном</w:t>
      </w:r>
      <w:r w:rsidR="00E06836" w:rsidRPr="001A14AB">
        <w:rPr>
          <w:rFonts w:eastAsiaTheme="minorHAnsi"/>
          <w:sz w:val="28"/>
          <w:szCs w:val="28"/>
          <w:lang w:eastAsia="en-US"/>
        </w:rPr>
        <w:t xml:space="preserve"> округе – Югре</w:t>
      </w:r>
      <w:r w:rsidR="00E06836">
        <w:rPr>
          <w:rFonts w:eastAsiaTheme="minorHAnsi"/>
          <w:sz w:val="28"/>
          <w:szCs w:val="28"/>
          <w:lang w:eastAsia="en-US"/>
        </w:rPr>
        <w:t>»</w:t>
      </w:r>
      <w:r w:rsidR="0034079C">
        <w:rPr>
          <w:sz w:val="28"/>
          <w:szCs w:val="28"/>
        </w:rPr>
        <w:t>;</w:t>
      </w:r>
    </w:p>
    <w:p w14:paraId="51CD08EE" w14:textId="3BD144E4" w:rsidR="0034079C" w:rsidRPr="0034079C" w:rsidRDefault="00C567A8" w:rsidP="00CC24F1">
      <w:pPr>
        <w:shd w:val="clear" w:color="auto" w:fill="FFFFFF"/>
        <w:spacing w:line="276" w:lineRule="auto"/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34079C" w:rsidRPr="0034079C">
        <w:rPr>
          <w:bCs/>
          <w:sz w:val="28"/>
          <w:szCs w:val="28"/>
        </w:rPr>
        <w:t>повысить информативность содержания Пояснительной записки</w:t>
      </w:r>
      <w:r w:rsidR="00CC24F1">
        <w:rPr>
          <w:bCs/>
          <w:sz w:val="28"/>
          <w:szCs w:val="28"/>
        </w:rPr>
        <w:br/>
      </w:r>
      <w:r w:rsidR="0034079C" w:rsidRPr="0034079C">
        <w:rPr>
          <w:bCs/>
          <w:sz w:val="28"/>
          <w:szCs w:val="28"/>
        </w:rPr>
        <w:t>(ф. 0503160), в части обеспечения детального отражения причин неисполнения (превышения) плановых показателей бюджета сельского поселения по доходам и расходам;</w:t>
      </w:r>
    </w:p>
    <w:p w14:paraId="3D30C6F6" w14:textId="664CA7E2" w:rsidR="00261F9B" w:rsidRPr="0034079C" w:rsidRDefault="00261F9B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34079C">
        <w:rPr>
          <w:sz w:val="28"/>
          <w:szCs w:val="28"/>
        </w:rPr>
        <w:tab/>
      </w:r>
      <w:r w:rsidR="00C567A8">
        <w:rPr>
          <w:sz w:val="28"/>
          <w:szCs w:val="28"/>
        </w:rPr>
        <w:t xml:space="preserve">- </w:t>
      </w:r>
      <w:r w:rsidRPr="0034079C">
        <w:rPr>
          <w:sz w:val="28"/>
          <w:szCs w:val="28"/>
        </w:rPr>
        <w:t>обеспечить качество бюджетного планирования расходов бюджета сельского поселения;</w:t>
      </w:r>
    </w:p>
    <w:p w14:paraId="134DA090" w14:textId="25D166C4" w:rsidR="00261F9B" w:rsidRPr="00261F9B" w:rsidRDefault="00261F9B" w:rsidP="00CC24F1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 w:rsidRPr="0034079C">
        <w:rPr>
          <w:sz w:val="28"/>
          <w:szCs w:val="28"/>
        </w:rPr>
        <w:tab/>
      </w:r>
      <w:r w:rsidR="00C567A8">
        <w:rPr>
          <w:sz w:val="28"/>
          <w:szCs w:val="28"/>
        </w:rPr>
        <w:t xml:space="preserve">- </w:t>
      </w:r>
      <w:r w:rsidRPr="0034079C">
        <w:rPr>
          <w:sz w:val="28"/>
          <w:szCs w:val="28"/>
        </w:rPr>
        <w:t xml:space="preserve">повысить качество управления муниципальными финансами </w:t>
      </w:r>
      <w:r w:rsidRPr="0034079C">
        <w:rPr>
          <w:sz w:val="28"/>
          <w:szCs w:val="28"/>
        </w:rPr>
        <w:br/>
        <w:t>в части обеспечения исполнения расходов в утвержденных объемах, повышения эффективности администрирования закрепленных доходов</w:t>
      </w:r>
      <w:r w:rsidRPr="0034079C">
        <w:rPr>
          <w:bCs/>
          <w:sz w:val="28"/>
          <w:szCs w:val="28"/>
        </w:rPr>
        <w:t>.</w:t>
      </w:r>
    </w:p>
    <w:sectPr w:rsidR="00261F9B" w:rsidRPr="00261F9B" w:rsidSect="00B82283">
      <w:footerReference w:type="default" r:id="rId10"/>
      <w:footerReference w:type="first" r:id="rId11"/>
      <w:pgSz w:w="11906" w:h="16838"/>
      <w:pgMar w:top="993" w:right="1276" w:bottom="426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0D5C58" w14:textId="77777777" w:rsidR="00530EA0" w:rsidRDefault="00530EA0" w:rsidP="00617B40">
      <w:r>
        <w:separator/>
      </w:r>
    </w:p>
  </w:endnote>
  <w:endnote w:type="continuationSeparator" w:id="0">
    <w:p w14:paraId="79783062" w14:textId="77777777" w:rsidR="00530EA0" w:rsidRDefault="00530EA0" w:rsidP="00617B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༏༏༏༏༏༏༏༏༏༏༏༏༏༏༏༏༏༏༏༏༏༏༏༏༏༏༏༏༏༏༏">
    <w:altName w:val="Calibri"/>
    <w:panose1 w:val="00000000000000000000"/>
    <w:charset w:val="20"/>
    <w:family w:val="auto"/>
    <w:notTrueType/>
    <w:pitch w:val="default"/>
    <w:sig w:usb0="00000000" w:usb1="003FF3EA" w:usb2="0F0F0F2E" w:usb3="0F0F0F0F" w:csb0="0F0F0F0F" w:csb1="0F0F0F0F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34958324"/>
      <w:docPartObj>
        <w:docPartGallery w:val="Page Numbers (Bottom of Page)"/>
        <w:docPartUnique/>
      </w:docPartObj>
    </w:sdtPr>
    <w:sdtEndPr/>
    <w:sdtContent>
      <w:p w14:paraId="7A9D5808" w14:textId="15C7C38E" w:rsidR="00530EA0" w:rsidRDefault="00530EA0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212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F775B6" w14:textId="77777777" w:rsidR="00530EA0" w:rsidRDefault="00530EA0">
    <w:pPr>
      <w:pStyle w:val="a8"/>
      <w:jc w:val="right"/>
    </w:pPr>
  </w:p>
  <w:p w14:paraId="016B6847" w14:textId="77777777" w:rsidR="00530EA0" w:rsidRDefault="00530EA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2C2F9E" w14:textId="77777777" w:rsidR="00530EA0" w:rsidRDefault="00530EA0" w:rsidP="00617B40">
      <w:r>
        <w:separator/>
      </w:r>
    </w:p>
  </w:footnote>
  <w:footnote w:type="continuationSeparator" w:id="0">
    <w:p w14:paraId="52A2DB79" w14:textId="77777777" w:rsidR="00530EA0" w:rsidRDefault="00530EA0" w:rsidP="00617B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0E69D1"/>
    <w:multiLevelType w:val="hybridMultilevel"/>
    <w:tmpl w:val="F3384EEC"/>
    <w:lvl w:ilvl="0" w:tplc="9DB469E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8590945"/>
    <w:multiLevelType w:val="hybridMultilevel"/>
    <w:tmpl w:val="2718442E"/>
    <w:lvl w:ilvl="0" w:tplc="9A46046C">
      <w:start w:val="1"/>
      <w:numFmt w:val="decimal"/>
      <w:lvlText w:val="%1)"/>
      <w:lvlJc w:val="left"/>
      <w:pPr>
        <w:ind w:left="1353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5C417B16"/>
    <w:multiLevelType w:val="hybridMultilevel"/>
    <w:tmpl w:val="B4CCA334"/>
    <w:lvl w:ilvl="0" w:tplc="5E8A6E16">
      <w:start w:val="1"/>
      <w:numFmt w:val="decimal"/>
      <w:lvlText w:val="%1)"/>
      <w:lvlJc w:val="left"/>
      <w:pPr>
        <w:ind w:left="1777" w:hanging="360"/>
      </w:pPr>
      <w:rPr>
        <w:rFonts w:eastAsia="༏༏༏༏༏༏༏༏༏༏༏༏༏༏༏༏༏༏༏༏༏༏༏༏༏༏༏༏༏༏༏" w:hint="default"/>
      </w:rPr>
    </w:lvl>
    <w:lvl w:ilvl="1" w:tplc="04190019">
      <w:start w:val="1"/>
      <w:numFmt w:val="lowerLetter"/>
      <w:lvlText w:val="%2."/>
      <w:lvlJc w:val="left"/>
      <w:pPr>
        <w:ind w:left="2365" w:hanging="360"/>
      </w:pPr>
    </w:lvl>
    <w:lvl w:ilvl="2" w:tplc="0419001B" w:tentative="1">
      <w:start w:val="1"/>
      <w:numFmt w:val="lowerRoman"/>
      <w:lvlText w:val="%3."/>
      <w:lvlJc w:val="right"/>
      <w:pPr>
        <w:ind w:left="3085" w:hanging="180"/>
      </w:pPr>
    </w:lvl>
    <w:lvl w:ilvl="3" w:tplc="0419000F" w:tentative="1">
      <w:start w:val="1"/>
      <w:numFmt w:val="decimal"/>
      <w:lvlText w:val="%4."/>
      <w:lvlJc w:val="left"/>
      <w:pPr>
        <w:ind w:left="3805" w:hanging="360"/>
      </w:pPr>
    </w:lvl>
    <w:lvl w:ilvl="4" w:tplc="04190019" w:tentative="1">
      <w:start w:val="1"/>
      <w:numFmt w:val="lowerLetter"/>
      <w:lvlText w:val="%5."/>
      <w:lvlJc w:val="left"/>
      <w:pPr>
        <w:ind w:left="4525" w:hanging="360"/>
      </w:pPr>
    </w:lvl>
    <w:lvl w:ilvl="5" w:tplc="0419001B" w:tentative="1">
      <w:start w:val="1"/>
      <w:numFmt w:val="lowerRoman"/>
      <w:lvlText w:val="%6."/>
      <w:lvlJc w:val="right"/>
      <w:pPr>
        <w:ind w:left="5245" w:hanging="180"/>
      </w:pPr>
    </w:lvl>
    <w:lvl w:ilvl="6" w:tplc="0419000F" w:tentative="1">
      <w:start w:val="1"/>
      <w:numFmt w:val="decimal"/>
      <w:lvlText w:val="%7."/>
      <w:lvlJc w:val="left"/>
      <w:pPr>
        <w:ind w:left="5965" w:hanging="360"/>
      </w:pPr>
    </w:lvl>
    <w:lvl w:ilvl="7" w:tplc="04190019" w:tentative="1">
      <w:start w:val="1"/>
      <w:numFmt w:val="lowerLetter"/>
      <w:lvlText w:val="%8."/>
      <w:lvlJc w:val="left"/>
      <w:pPr>
        <w:ind w:left="6685" w:hanging="360"/>
      </w:pPr>
    </w:lvl>
    <w:lvl w:ilvl="8" w:tplc="0419001B" w:tentative="1">
      <w:start w:val="1"/>
      <w:numFmt w:val="lowerRoman"/>
      <w:lvlText w:val="%9."/>
      <w:lvlJc w:val="right"/>
      <w:pPr>
        <w:ind w:left="7405" w:hanging="180"/>
      </w:pPr>
    </w:lvl>
  </w:abstractNum>
  <w:abstractNum w:abstractNumId="3" w15:restartNumberingAfterBreak="0">
    <w:nsid w:val="67087DAB"/>
    <w:multiLevelType w:val="hybridMultilevel"/>
    <w:tmpl w:val="61345EE0"/>
    <w:lvl w:ilvl="0" w:tplc="04190011">
      <w:start w:val="1"/>
      <w:numFmt w:val="decimal"/>
      <w:lvlText w:val="%1)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proofState w:spelling="clean" w:grammar="clean"/>
  <w:defaultTabStop w:val="708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45D2"/>
    <w:rsid w:val="000059B5"/>
    <w:rsid w:val="000067FA"/>
    <w:rsid w:val="00012153"/>
    <w:rsid w:val="00022709"/>
    <w:rsid w:val="00025BC3"/>
    <w:rsid w:val="00025E54"/>
    <w:rsid w:val="00033B3F"/>
    <w:rsid w:val="00033C92"/>
    <w:rsid w:val="0003541E"/>
    <w:rsid w:val="0004015F"/>
    <w:rsid w:val="00041CC3"/>
    <w:rsid w:val="0005194A"/>
    <w:rsid w:val="000553F6"/>
    <w:rsid w:val="00061CCD"/>
    <w:rsid w:val="0006491A"/>
    <w:rsid w:val="00066C92"/>
    <w:rsid w:val="00067EE5"/>
    <w:rsid w:val="000805A8"/>
    <w:rsid w:val="000821E2"/>
    <w:rsid w:val="000842A8"/>
    <w:rsid w:val="00087286"/>
    <w:rsid w:val="00087BF4"/>
    <w:rsid w:val="00090866"/>
    <w:rsid w:val="000908D3"/>
    <w:rsid w:val="000918D5"/>
    <w:rsid w:val="00091F64"/>
    <w:rsid w:val="00093DEE"/>
    <w:rsid w:val="0009485B"/>
    <w:rsid w:val="00094C48"/>
    <w:rsid w:val="00094C89"/>
    <w:rsid w:val="000967B4"/>
    <w:rsid w:val="000968DA"/>
    <w:rsid w:val="00097E54"/>
    <w:rsid w:val="000A00F5"/>
    <w:rsid w:val="000A08F4"/>
    <w:rsid w:val="000A20DE"/>
    <w:rsid w:val="000A2DED"/>
    <w:rsid w:val="000A4AD8"/>
    <w:rsid w:val="000B1279"/>
    <w:rsid w:val="000B2CB0"/>
    <w:rsid w:val="000B30E4"/>
    <w:rsid w:val="000B3E99"/>
    <w:rsid w:val="000B4C48"/>
    <w:rsid w:val="000B6BD3"/>
    <w:rsid w:val="000C1CE2"/>
    <w:rsid w:val="000D109A"/>
    <w:rsid w:val="000D49F1"/>
    <w:rsid w:val="000D5690"/>
    <w:rsid w:val="000D5C23"/>
    <w:rsid w:val="000D6BD5"/>
    <w:rsid w:val="000E2AD9"/>
    <w:rsid w:val="000E4549"/>
    <w:rsid w:val="000E4D41"/>
    <w:rsid w:val="000E5521"/>
    <w:rsid w:val="000E5C02"/>
    <w:rsid w:val="000E711E"/>
    <w:rsid w:val="000E7591"/>
    <w:rsid w:val="000E76EF"/>
    <w:rsid w:val="000F17E5"/>
    <w:rsid w:val="000F242D"/>
    <w:rsid w:val="00101E7D"/>
    <w:rsid w:val="00102554"/>
    <w:rsid w:val="00102910"/>
    <w:rsid w:val="00104567"/>
    <w:rsid w:val="00106AD8"/>
    <w:rsid w:val="001076AF"/>
    <w:rsid w:val="00107C8A"/>
    <w:rsid w:val="00112516"/>
    <w:rsid w:val="001132B0"/>
    <w:rsid w:val="00113D3B"/>
    <w:rsid w:val="00113FD8"/>
    <w:rsid w:val="00120003"/>
    <w:rsid w:val="001208B5"/>
    <w:rsid w:val="00120E83"/>
    <w:rsid w:val="00122DF3"/>
    <w:rsid w:val="00132624"/>
    <w:rsid w:val="00133BD8"/>
    <w:rsid w:val="00134E46"/>
    <w:rsid w:val="0014357D"/>
    <w:rsid w:val="00144957"/>
    <w:rsid w:val="00147089"/>
    <w:rsid w:val="001501E9"/>
    <w:rsid w:val="00150967"/>
    <w:rsid w:val="00152485"/>
    <w:rsid w:val="00153726"/>
    <w:rsid w:val="00155BBC"/>
    <w:rsid w:val="0016100C"/>
    <w:rsid w:val="00163283"/>
    <w:rsid w:val="00167936"/>
    <w:rsid w:val="00172408"/>
    <w:rsid w:val="00173D4A"/>
    <w:rsid w:val="00176072"/>
    <w:rsid w:val="001769D2"/>
    <w:rsid w:val="001801ED"/>
    <w:rsid w:val="001803B1"/>
    <w:rsid w:val="001805A1"/>
    <w:rsid w:val="0018192B"/>
    <w:rsid w:val="001826B8"/>
    <w:rsid w:val="00182AA0"/>
    <w:rsid w:val="00182B80"/>
    <w:rsid w:val="00182CE6"/>
    <w:rsid w:val="00182F55"/>
    <w:rsid w:val="001847D2"/>
    <w:rsid w:val="00185C17"/>
    <w:rsid w:val="0018600B"/>
    <w:rsid w:val="00186A59"/>
    <w:rsid w:val="00194C2B"/>
    <w:rsid w:val="00195212"/>
    <w:rsid w:val="001A14AB"/>
    <w:rsid w:val="001A2BF7"/>
    <w:rsid w:val="001A5D45"/>
    <w:rsid w:val="001A5E78"/>
    <w:rsid w:val="001A7951"/>
    <w:rsid w:val="001B4B8E"/>
    <w:rsid w:val="001B4EFA"/>
    <w:rsid w:val="001B5502"/>
    <w:rsid w:val="001C13CB"/>
    <w:rsid w:val="001C44C3"/>
    <w:rsid w:val="001C5C3F"/>
    <w:rsid w:val="001D5937"/>
    <w:rsid w:val="001D770E"/>
    <w:rsid w:val="001E2604"/>
    <w:rsid w:val="001E2E40"/>
    <w:rsid w:val="001E3D05"/>
    <w:rsid w:val="001F04DD"/>
    <w:rsid w:val="001F493C"/>
    <w:rsid w:val="001F5448"/>
    <w:rsid w:val="001F6244"/>
    <w:rsid w:val="001F634C"/>
    <w:rsid w:val="00202407"/>
    <w:rsid w:val="00206006"/>
    <w:rsid w:val="002116E9"/>
    <w:rsid w:val="00215BC8"/>
    <w:rsid w:val="00216170"/>
    <w:rsid w:val="00216931"/>
    <w:rsid w:val="0021693B"/>
    <w:rsid w:val="00216D6B"/>
    <w:rsid w:val="00224F51"/>
    <w:rsid w:val="00225C7D"/>
    <w:rsid w:val="00225EF3"/>
    <w:rsid w:val="002300FD"/>
    <w:rsid w:val="002330C4"/>
    <w:rsid w:val="00234040"/>
    <w:rsid w:val="002357FC"/>
    <w:rsid w:val="00236B3B"/>
    <w:rsid w:val="00237586"/>
    <w:rsid w:val="00240494"/>
    <w:rsid w:val="002423AE"/>
    <w:rsid w:val="002436E0"/>
    <w:rsid w:val="00243BEB"/>
    <w:rsid w:val="002452E9"/>
    <w:rsid w:val="0024541B"/>
    <w:rsid w:val="00246DCB"/>
    <w:rsid w:val="0024737E"/>
    <w:rsid w:val="00251757"/>
    <w:rsid w:val="002518D1"/>
    <w:rsid w:val="0025191C"/>
    <w:rsid w:val="00251D7F"/>
    <w:rsid w:val="002529F0"/>
    <w:rsid w:val="00252A05"/>
    <w:rsid w:val="002556D7"/>
    <w:rsid w:val="00255B2F"/>
    <w:rsid w:val="00255FBB"/>
    <w:rsid w:val="00256A6C"/>
    <w:rsid w:val="00256C72"/>
    <w:rsid w:val="00261D49"/>
    <w:rsid w:val="00261F9B"/>
    <w:rsid w:val="00266F18"/>
    <w:rsid w:val="00271032"/>
    <w:rsid w:val="00272012"/>
    <w:rsid w:val="00273148"/>
    <w:rsid w:val="00276FC1"/>
    <w:rsid w:val="0028052E"/>
    <w:rsid w:val="00282639"/>
    <w:rsid w:val="002854B2"/>
    <w:rsid w:val="00287AD0"/>
    <w:rsid w:val="00295AB8"/>
    <w:rsid w:val="002962DD"/>
    <w:rsid w:val="00297A80"/>
    <w:rsid w:val="002A1F3E"/>
    <w:rsid w:val="002A284A"/>
    <w:rsid w:val="002A40DC"/>
    <w:rsid w:val="002A75A0"/>
    <w:rsid w:val="002C33AE"/>
    <w:rsid w:val="002C460E"/>
    <w:rsid w:val="002C4DC1"/>
    <w:rsid w:val="002C64E6"/>
    <w:rsid w:val="002C6DE1"/>
    <w:rsid w:val="002C7468"/>
    <w:rsid w:val="002D0994"/>
    <w:rsid w:val="002D14C2"/>
    <w:rsid w:val="002D2329"/>
    <w:rsid w:val="002D3482"/>
    <w:rsid w:val="002D6307"/>
    <w:rsid w:val="002E1428"/>
    <w:rsid w:val="002E5115"/>
    <w:rsid w:val="002E719B"/>
    <w:rsid w:val="002E7779"/>
    <w:rsid w:val="002F00C8"/>
    <w:rsid w:val="002F45B4"/>
    <w:rsid w:val="002F4A47"/>
    <w:rsid w:val="002F4CA5"/>
    <w:rsid w:val="002F517E"/>
    <w:rsid w:val="00300955"/>
    <w:rsid w:val="00300AC6"/>
    <w:rsid w:val="00301280"/>
    <w:rsid w:val="00303458"/>
    <w:rsid w:val="00303B36"/>
    <w:rsid w:val="0030628A"/>
    <w:rsid w:val="00307783"/>
    <w:rsid w:val="0031092A"/>
    <w:rsid w:val="00310C05"/>
    <w:rsid w:val="00314557"/>
    <w:rsid w:val="00315FFB"/>
    <w:rsid w:val="00316E3B"/>
    <w:rsid w:val="003176DD"/>
    <w:rsid w:val="00320BC1"/>
    <w:rsid w:val="003316B4"/>
    <w:rsid w:val="00331EF6"/>
    <w:rsid w:val="003349BE"/>
    <w:rsid w:val="0034079C"/>
    <w:rsid w:val="00340CB3"/>
    <w:rsid w:val="00342F35"/>
    <w:rsid w:val="003437FE"/>
    <w:rsid w:val="00343BF0"/>
    <w:rsid w:val="00343FF5"/>
    <w:rsid w:val="00346518"/>
    <w:rsid w:val="00350157"/>
    <w:rsid w:val="003543F3"/>
    <w:rsid w:val="00354E5F"/>
    <w:rsid w:val="003555E8"/>
    <w:rsid w:val="00357F92"/>
    <w:rsid w:val="003604FB"/>
    <w:rsid w:val="00361E5C"/>
    <w:rsid w:val="00361EC3"/>
    <w:rsid w:val="003624D8"/>
    <w:rsid w:val="00362E42"/>
    <w:rsid w:val="0036492B"/>
    <w:rsid w:val="003714E6"/>
    <w:rsid w:val="0037207D"/>
    <w:rsid w:val="003739A1"/>
    <w:rsid w:val="00375DB6"/>
    <w:rsid w:val="0037785D"/>
    <w:rsid w:val="00380115"/>
    <w:rsid w:val="00380E6F"/>
    <w:rsid w:val="003824F7"/>
    <w:rsid w:val="00385016"/>
    <w:rsid w:val="00390A81"/>
    <w:rsid w:val="00392A7C"/>
    <w:rsid w:val="00393DAD"/>
    <w:rsid w:val="00394197"/>
    <w:rsid w:val="0039505B"/>
    <w:rsid w:val="00397EFC"/>
    <w:rsid w:val="003A3C67"/>
    <w:rsid w:val="003A56C7"/>
    <w:rsid w:val="003A6274"/>
    <w:rsid w:val="003A71F8"/>
    <w:rsid w:val="003B369B"/>
    <w:rsid w:val="003B5D4F"/>
    <w:rsid w:val="003C007D"/>
    <w:rsid w:val="003C6464"/>
    <w:rsid w:val="003C67E4"/>
    <w:rsid w:val="003C6D61"/>
    <w:rsid w:val="003C6FBD"/>
    <w:rsid w:val="003D09ED"/>
    <w:rsid w:val="003D0B74"/>
    <w:rsid w:val="003D2EF7"/>
    <w:rsid w:val="003D7BD0"/>
    <w:rsid w:val="003E0D9E"/>
    <w:rsid w:val="003E134E"/>
    <w:rsid w:val="003E242E"/>
    <w:rsid w:val="003E3555"/>
    <w:rsid w:val="003E39E9"/>
    <w:rsid w:val="003F17B0"/>
    <w:rsid w:val="003F1F45"/>
    <w:rsid w:val="003F2416"/>
    <w:rsid w:val="003F3603"/>
    <w:rsid w:val="003F6143"/>
    <w:rsid w:val="003F6A5D"/>
    <w:rsid w:val="004019B1"/>
    <w:rsid w:val="0040273F"/>
    <w:rsid w:val="00404BE7"/>
    <w:rsid w:val="00404D40"/>
    <w:rsid w:val="00407E4A"/>
    <w:rsid w:val="00410B6C"/>
    <w:rsid w:val="00412FD0"/>
    <w:rsid w:val="00417101"/>
    <w:rsid w:val="00417B16"/>
    <w:rsid w:val="00421A4B"/>
    <w:rsid w:val="00422070"/>
    <w:rsid w:val="0042601A"/>
    <w:rsid w:val="00426734"/>
    <w:rsid w:val="00427EAD"/>
    <w:rsid w:val="00431272"/>
    <w:rsid w:val="00431555"/>
    <w:rsid w:val="0043169D"/>
    <w:rsid w:val="0043305D"/>
    <w:rsid w:val="004333EE"/>
    <w:rsid w:val="0043394D"/>
    <w:rsid w:val="00435130"/>
    <w:rsid w:val="00435313"/>
    <w:rsid w:val="00444FA4"/>
    <w:rsid w:val="0044500A"/>
    <w:rsid w:val="00445943"/>
    <w:rsid w:val="00445A4F"/>
    <w:rsid w:val="00447D08"/>
    <w:rsid w:val="0045200A"/>
    <w:rsid w:val="00452324"/>
    <w:rsid w:val="0045359C"/>
    <w:rsid w:val="00454BA5"/>
    <w:rsid w:val="00456897"/>
    <w:rsid w:val="00460094"/>
    <w:rsid w:val="004601B9"/>
    <w:rsid w:val="00465FC6"/>
    <w:rsid w:val="0047340F"/>
    <w:rsid w:val="00474E52"/>
    <w:rsid w:val="00477372"/>
    <w:rsid w:val="004807D8"/>
    <w:rsid w:val="00480933"/>
    <w:rsid w:val="00480AAA"/>
    <w:rsid w:val="004824C4"/>
    <w:rsid w:val="00482C2F"/>
    <w:rsid w:val="004918AD"/>
    <w:rsid w:val="00491C91"/>
    <w:rsid w:val="00493D6A"/>
    <w:rsid w:val="004972E4"/>
    <w:rsid w:val="004B1CC6"/>
    <w:rsid w:val="004B28BF"/>
    <w:rsid w:val="004B3FD1"/>
    <w:rsid w:val="004B474E"/>
    <w:rsid w:val="004B7BFB"/>
    <w:rsid w:val="004C069C"/>
    <w:rsid w:val="004C5642"/>
    <w:rsid w:val="004C56AC"/>
    <w:rsid w:val="004C7125"/>
    <w:rsid w:val="004D3F81"/>
    <w:rsid w:val="004D4D58"/>
    <w:rsid w:val="004D51FE"/>
    <w:rsid w:val="004D7234"/>
    <w:rsid w:val="004D7374"/>
    <w:rsid w:val="004D7C70"/>
    <w:rsid w:val="004E0206"/>
    <w:rsid w:val="004E03E3"/>
    <w:rsid w:val="004E5C58"/>
    <w:rsid w:val="004E77F4"/>
    <w:rsid w:val="004F3694"/>
    <w:rsid w:val="004F4EAC"/>
    <w:rsid w:val="004F5B25"/>
    <w:rsid w:val="004F6418"/>
    <w:rsid w:val="004F72DA"/>
    <w:rsid w:val="004F7CDE"/>
    <w:rsid w:val="00500451"/>
    <w:rsid w:val="00500ACB"/>
    <w:rsid w:val="00501EF8"/>
    <w:rsid w:val="00503884"/>
    <w:rsid w:val="00514E41"/>
    <w:rsid w:val="00515505"/>
    <w:rsid w:val="005155BA"/>
    <w:rsid w:val="00515F33"/>
    <w:rsid w:val="00516826"/>
    <w:rsid w:val="00516DBB"/>
    <w:rsid w:val="00521840"/>
    <w:rsid w:val="0052400F"/>
    <w:rsid w:val="005247F7"/>
    <w:rsid w:val="00526701"/>
    <w:rsid w:val="00527382"/>
    <w:rsid w:val="00530EA0"/>
    <w:rsid w:val="00531B97"/>
    <w:rsid w:val="00532CA8"/>
    <w:rsid w:val="005357EE"/>
    <w:rsid w:val="00535AA7"/>
    <w:rsid w:val="00536AE4"/>
    <w:rsid w:val="00541BE2"/>
    <w:rsid w:val="00543756"/>
    <w:rsid w:val="005439BD"/>
    <w:rsid w:val="005462D2"/>
    <w:rsid w:val="0054641E"/>
    <w:rsid w:val="005549AB"/>
    <w:rsid w:val="00554AA1"/>
    <w:rsid w:val="005556E3"/>
    <w:rsid w:val="00557C0A"/>
    <w:rsid w:val="00561D0B"/>
    <w:rsid w:val="00561E5D"/>
    <w:rsid w:val="005642A8"/>
    <w:rsid w:val="00565AC9"/>
    <w:rsid w:val="005662BF"/>
    <w:rsid w:val="0056694C"/>
    <w:rsid w:val="00572453"/>
    <w:rsid w:val="0057282F"/>
    <w:rsid w:val="00574476"/>
    <w:rsid w:val="00574574"/>
    <w:rsid w:val="00574A67"/>
    <w:rsid w:val="0057712A"/>
    <w:rsid w:val="0058075B"/>
    <w:rsid w:val="00584BB6"/>
    <w:rsid w:val="00594FB2"/>
    <w:rsid w:val="005952DA"/>
    <w:rsid w:val="005A1BA9"/>
    <w:rsid w:val="005A44E1"/>
    <w:rsid w:val="005A515E"/>
    <w:rsid w:val="005A5A91"/>
    <w:rsid w:val="005A5C87"/>
    <w:rsid w:val="005A66B0"/>
    <w:rsid w:val="005A73EC"/>
    <w:rsid w:val="005B2935"/>
    <w:rsid w:val="005B7083"/>
    <w:rsid w:val="005B7369"/>
    <w:rsid w:val="005C3027"/>
    <w:rsid w:val="005C4B03"/>
    <w:rsid w:val="005C67FC"/>
    <w:rsid w:val="005C7497"/>
    <w:rsid w:val="005D3957"/>
    <w:rsid w:val="005E72F9"/>
    <w:rsid w:val="005F0864"/>
    <w:rsid w:val="005F33F4"/>
    <w:rsid w:val="005F3DD3"/>
    <w:rsid w:val="005F5556"/>
    <w:rsid w:val="005F5D24"/>
    <w:rsid w:val="00603F91"/>
    <w:rsid w:val="00611178"/>
    <w:rsid w:val="00612B64"/>
    <w:rsid w:val="00613271"/>
    <w:rsid w:val="00613B47"/>
    <w:rsid w:val="006176CE"/>
    <w:rsid w:val="00617B40"/>
    <w:rsid w:val="0062166C"/>
    <w:rsid w:val="00622881"/>
    <w:rsid w:val="006239A5"/>
    <w:rsid w:val="00623C81"/>
    <w:rsid w:val="00623F5C"/>
    <w:rsid w:val="00624276"/>
    <w:rsid w:val="00626321"/>
    <w:rsid w:val="00626796"/>
    <w:rsid w:val="00626AC2"/>
    <w:rsid w:val="00632B99"/>
    <w:rsid w:val="00635F9C"/>
    <w:rsid w:val="00636F28"/>
    <w:rsid w:val="00637117"/>
    <w:rsid w:val="00651E0A"/>
    <w:rsid w:val="006531C8"/>
    <w:rsid w:val="00654A6D"/>
    <w:rsid w:val="00655734"/>
    <w:rsid w:val="006615CF"/>
    <w:rsid w:val="0066292D"/>
    <w:rsid w:val="006629A8"/>
    <w:rsid w:val="00663E00"/>
    <w:rsid w:val="0066430C"/>
    <w:rsid w:val="00664529"/>
    <w:rsid w:val="006655C0"/>
    <w:rsid w:val="0066610E"/>
    <w:rsid w:val="006722F9"/>
    <w:rsid w:val="006725C5"/>
    <w:rsid w:val="00672E3A"/>
    <w:rsid w:val="00674B50"/>
    <w:rsid w:val="00681141"/>
    <w:rsid w:val="00682F5E"/>
    <w:rsid w:val="006912FB"/>
    <w:rsid w:val="006915C7"/>
    <w:rsid w:val="00693428"/>
    <w:rsid w:val="006A5914"/>
    <w:rsid w:val="006A5B30"/>
    <w:rsid w:val="006A60DE"/>
    <w:rsid w:val="006A6731"/>
    <w:rsid w:val="006A69BC"/>
    <w:rsid w:val="006A7ADD"/>
    <w:rsid w:val="006B0E92"/>
    <w:rsid w:val="006B1282"/>
    <w:rsid w:val="006B6F07"/>
    <w:rsid w:val="006B74FB"/>
    <w:rsid w:val="006B78C0"/>
    <w:rsid w:val="006B7CFD"/>
    <w:rsid w:val="006C072C"/>
    <w:rsid w:val="006C37AF"/>
    <w:rsid w:val="006C6B2E"/>
    <w:rsid w:val="006C6EC8"/>
    <w:rsid w:val="006C758F"/>
    <w:rsid w:val="006C77B8"/>
    <w:rsid w:val="006C7B86"/>
    <w:rsid w:val="006D18AE"/>
    <w:rsid w:val="006D4091"/>
    <w:rsid w:val="006D495B"/>
    <w:rsid w:val="006D6DCA"/>
    <w:rsid w:val="006E1BC7"/>
    <w:rsid w:val="006E281D"/>
    <w:rsid w:val="006E40B0"/>
    <w:rsid w:val="006F0CDD"/>
    <w:rsid w:val="006F12D0"/>
    <w:rsid w:val="006F23A2"/>
    <w:rsid w:val="00704F6B"/>
    <w:rsid w:val="007054B9"/>
    <w:rsid w:val="00706E27"/>
    <w:rsid w:val="00706E65"/>
    <w:rsid w:val="00712366"/>
    <w:rsid w:val="007138BD"/>
    <w:rsid w:val="00713A73"/>
    <w:rsid w:val="00713F56"/>
    <w:rsid w:val="0071543B"/>
    <w:rsid w:val="00717D5F"/>
    <w:rsid w:val="00722BF3"/>
    <w:rsid w:val="00724604"/>
    <w:rsid w:val="007305F2"/>
    <w:rsid w:val="00731546"/>
    <w:rsid w:val="007343BF"/>
    <w:rsid w:val="00741A4F"/>
    <w:rsid w:val="007424F9"/>
    <w:rsid w:val="007440CD"/>
    <w:rsid w:val="007440FE"/>
    <w:rsid w:val="0074772D"/>
    <w:rsid w:val="00751AC4"/>
    <w:rsid w:val="00754304"/>
    <w:rsid w:val="00754B84"/>
    <w:rsid w:val="00764462"/>
    <w:rsid w:val="00764CB5"/>
    <w:rsid w:val="00767318"/>
    <w:rsid w:val="00767994"/>
    <w:rsid w:val="00772197"/>
    <w:rsid w:val="00773874"/>
    <w:rsid w:val="0077481C"/>
    <w:rsid w:val="007748B0"/>
    <w:rsid w:val="0077694E"/>
    <w:rsid w:val="00777E75"/>
    <w:rsid w:val="007827FF"/>
    <w:rsid w:val="00785C64"/>
    <w:rsid w:val="00795486"/>
    <w:rsid w:val="00796AEB"/>
    <w:rsid w:val="007A0722"/>
    <w:rsid w:val="007A0866"/>
    <w:rsid w:val="007A22CA"/>
    <w:rsid w:val="007A22CF"/>
    <w:rsid w:val="007A7989"/>
    <w:rsid w:val="007A7B11"/>
    <w:rsid w:val="007B4732"/>
    <w:rsid w:val="007B5DF9"/>
    <w:rsid w:val="007C038E"/>
    <w:rsid w:val="007C5828"/>
    <w:rsid w:val="007D09DC"/>
    <w:rsid w:val="007D1762"/>
    <w:rsid w:val="007D25C3"/>
    <w:rsid w:val="007D52E7"/>
    <w:rsid w:val="007D6CC3"/>
    <w:rsid w:val="007E7644"/>
    <w:rsid w:val="007F49F2"/>
    <w:rsid w:val="007F65CB"/>
    <w:rsid w:val="00801422"/>
    <w:rsid w:val="00802119"/>
    <w:rsid w:val="00805A4C"/>
    <w:rsid w:val="00811E73"/>
    <w:rsid w:val="00812CF1"/>
    <w:rsid w:val="00813A7B"/>
    <w:rsid w:val="00821CFE"/>
    <w:rsid w:val="00822F9D"/>
    <w:rsid w:val="00826513"/>
    <w:rsid w:val="0082712D"/>
    <w:rsid w:val="008273E7"/>
    <w:rsid w:val="0082750F"/>
    <w:rsid w:val="00827A88"/>
    <w:rsid w:val="00836DFF"/>
    <w:rsid w:val="00840BB4"/>
    <w:rsid w:val="008419A3"/>
    <w:rsid w:val="00842ED9"/>
    <w:rsid w:val="008444CB"/>
    <w:rsid w:val="008459BB"/>
    <w:rsid w:val="00846CDD"/>
    <w:rsid w:val="008508CF"/>
    <w:rsid w:val="00852686"/>
    <w:rsid w:val="00853584"/>
    <w:rsid w:val="008566C8"/>
    <w:rsid w:val="008569E0"/>
    <w:rsid w:val="00856AD3"/>
    <w:rsid w:val="00860568"/>
    <w:rsid w:val="00860FC8"/>
    <w:rsid w:val="00862D25"/>
    <w:rsid w:val="00864178"/>
    <w:rsid w:val="00865D31"/>
    <w:rsid w:val="00866050"/>
    <w:rsid w:val="00872F7C"/>
    <w:rsid w:val="00876069"/>
    <w:rsid w:val="00882227"/>
    <w:rsid w:val="008834E9"/>
    <w:rsid w:val="0088425A"/>
    <w:rsid w:val="00886731"/>
    <w:rsid w:val="00887852"/>
    <w:rsid w:val="00892F86"/>
    <w:rsid w:val="008932EE"/>
    <w:rsid w:val="008943B9"/>
    <w:rsid w:val="00897CB6"/>
    <w:rsid w:val="008A2D2A"/>
    <w:rsid w:val="008A55CF"/>
    <w:rsid w:val="008A6783"/>
    <w:rsid w:val="008B2DF3"/>
    <w:rsid w:val="008B4842"/>
    <w:rsid w:val="008B5149"/>
    <w:rsid w:val="008B5DD6"/>
    <w:rsid w:val="008C2ACB"/>
    <w:rsid w:val="008C2E31"/>
    <w:rsid w:val="008C3371"/>
    <w:rsid w:val="008C6745"/>
    <w:rsid w:val="008D0C6F"/>
    <w:rsid w:val="008D0FFE"/>
    <w:rsid w:val="008D10C4"/>
    <w:rsid w:val="008D6252"/>
    <w:rsid w:val="008D6449"/>
    <w:rsid w:val="008E18A5"/>
    <w:rsid w:val="008E2E58"/>
    <w:rsid w:val="008E4601"/>
    <w:rsid w:val="008E7107"/>
    <w:rsid w:val="008F1524"/>
    <w:rsid w:val="008F4484"/>
    <w:rsid w:val="008F5979"/>
    <w:rsid w:val="008F7EE5"/>
    <w:rsid w:val="00900EEA"/>
    <w:rsid w:val="00902452"/>
    <w:rsid w:val="00902C63"/>
    <w:rsid w:val="00903614"/>
    <w:rsid w:val="00903CF1"/>
    <w:rsid w:val="009054FD"/>
    <w:rsid w:val="00905A7D"/>
    <w:rsid w:val="00905E8E"/>
    <w:rsid w:val="009102BC"/>
    <w:rsid w:val="00914E58"/>
    <w:rsid w:val="00923D71"/>
    <w:rsid w:val="00924C52"/>
    <w:rsid w:val="00926051"/>
    <w:rsid w:val="00927695"/>
    <w:rsid w:val="009309D6"/>
    <w:rsid w:val="00931B72"/>
    <w:rsid w:val="00932184"/>
    <w:rsid w:val="00933810"/>
    <w:rsid w:val="00934247"/>
    <w:rsid w:val="00935859"/>
    <w:rsid w:val="00940008"/>
    <w:rsid w:val="00940163"/>
    <w:rsid w:val="00942124"/>
    <w:rsid w:val="00944A7C"/>
    <w:rsid w:val="00950712"/>
    <w:rsid w:val="009546AB"/>
    <w:rsid w:val="00957F10"/>
    <w:rsid w:val="00962B7D"/>
    <w:rsid w:val="0096338B"/>
    <w:rsid w:val="00963E87"/>
    <w:rsid w:val="00967D56"/>
    <w:rsid w:val="009706CE"/>
    <w:rsid w:val="00972A95"/>
    <w:rsid w:val="0098340C"/>
    <w:rsid w:val="00987B33"/>
    <w:rsid w:val="009917B5"/>
    <w:rsid w:val="00993028"/>
    <w:rsid w:val="00995F41"/>
    <w:rsid w:val="009972B2"/>
    <w:rsid w:val="009A1712"/>
    <w:rsid w:val="009A231B"/>
    <w:rsid w:val="009A34F9"/>
    <w:rsid w:val="009A448D"/>
    <w:rsid w:val="009A48B7"/>
    <w:rsid w:val="009A6167"/>
    <w:rsid w:val="009B0372"/>
    <w:rsid w:val="009B2F6E"/>
    <w:rsid w:val="009C062C"/>
    <w:rsid w:val="009C0855"/>
    <w:rsid w:val="009C0B4A"/>
    <w:rsid w:val="009C1751"/>
    <w:rsid w:val="009C1D64"/>
    <w:rsid w:val="009C725F"/>
    <w:rsid w:val="009D47D4"/>
    <w:rsid w:val="009D4F3A"/>
    <w:rsid w:val="009D5C8F"/>
    <w:rsid w:val="009D65F9"/>
    <w:rsid w:val="009E0073"/>
    <w:rsid w:val="009E0FE4"/>
    <w:rsid w:val="009E1C55"/>
    <w:rsid w:val="009E3D45"/>
    <w:rsid w:val="009E6690"/>
    <w:rsid w:val="009E6712"/>
    <w:rsid w:val="009F144A"/>
    <w:rsid w:val="009F2B48"/>
    <w:rsid w:val="009F2E5C"/>
    <w:rsid w:val="009F2F33"/>
    <w:rsid w:val="009F4D45"/>
    <w:rsid w:val="009F5D5E"/>
    <w:rsid w:val="009F6EC2"/>
    <w:rsid w:val="00A00CCF"/>
    <w:rsid w:val="00A027EC"/>
    <w:rsid w:val="00A03704"/>
    <w:rsid w:val="00A05242"/>
    <w:rsid w:val="00A07D7C"/>
    <w:rsid w:val="00A116D3"/>
    <w:rsid w:val="00A1405D"/>
    <w:rsid w:val="00A14960"/>
    <w:rsid w:val="00A2532C"/>
    <w:rsid w:val="00A2782F"/>
    <w:rsid w:val="00A27E1B"/>
    <w:rsid w:val="00A27FE5"/>
    <w:rsid w:val="00A3102B"/>
    <w:rsid w:val="00A33D50"/>
    <w:rsid w:val="00A40760"/>
    <w:rsid w:val="00A5177C"/>
    <w:rsid w:val="00A5349F"/>
    <w:rsid w:val="00A570E7"/>
    <w:rsid w:val="00A62768"/>
    <w:rsid w:val="00A6752A"/>
    <w:rsid w:val="00A72255"/>
    <w:rsid w:val="00A72DBB"/>
    <w:rsid w:val="00A72FC6"/>
    <w:rsid w:val="00A742E0"/>
    <w:rsid w:val="00A757FB"/>
    <w:rsid w:val="00A76651"/>
    <w:rsid w:val="00A873BD"/>
    <w:rsid w:val="00A933B4"/>
    <w:rsid w:val="00A95719"/>
    <w:rsid w:val="00A9769B"/>
    <w:rsid w:val="00AB15EC"/>
    <w:rsid w:val="00AB18DA"/>
    <w:rsid w:val="00AB3263"/>
    <w:rsid w:val="00AB3C89"/>
    <w:rsid w:val="00AB46A4"/>
    <w:rsid w:val="00AC0D15"/>
    <w:rsid w:val="00AC16A7"/>
    <w:rsid w:val="00AC194A"/>
    <w:rsid w:val="00AC2391"/>
    <w:rsid w:val="00AC314D"/>
    <w:rsid w:val="00AC6BD7"/>
    <w:rsid w:val="00AD24DC"/>
    <w:rsid w:val="00AD32CE"/>
    <w:rsid w:val="00AD36C2"/>
    <w:rsid w:val="00AD60BB"/>
    <w:rsid w:val="00AD697A"/>
    <w:rsid w:val="00AD75D6"/>
    <w:rsid w:val="00AE407A"/>
    <w:rsid w:val="00AE4793"/>
    <w:rsid w:val="00AE7EA9"/>
    <w:rsid w:val="00AF1148"/>
    <w:rsid w:val="00AF1991"/>
    <w:rsid w:val="00AF7107"/>
    <w:rsid w:val="00B0009B"/>
    <w:rsid w:val="00B0529D"/>
    <w:rsid w:val="00B07F28"/>
    <w:rsid w:val="00B1014F"/>
    <w:rsid w:val="00B1054D"/>
    <w:rsid w:val="00B17020"/>
    <w:rsid w:val="00B171ED"/>
    <w:rsid w:val="00B17E67"/>
    <w:rsid w:val="00B17FD4"/>
    <w:rsid w:val="00B2041C"/>
    <w:rsid w:val="00B2079F"/>
    <w:rsid w:val="00B20E90"/>
    <w:rsid w:val="00B21207"/>
    <w:rsid w:val="00B2259C"/>
    <w:rsid w:val="00B230DD"/>
    <w:rsid w:val="00B305E5"/>
    <w:rsid w:val="00B307D9"/>
    <w:rsid w:val="00B314D0"/>
    <w:rsid w:val="00B35650"/>
    <w:rsid w:val="00B36438"/>
    <w:rsid w:val="00B41AFD"/>
    <w:rsid w:val="00B42129"/>
    <w:rsid w:val="00B45166"/>
    <w:rsid w:val="00B45F61"/>
    <w:rsid w:val="00B465E8"/>
    <w:rsid w:val="00B51C22"/>
    <w:rsid w:val="00B5243D"/>
    <w:rsid w:val="00B52E23"/>
    <w:rsid w:val="00B53557"/>
    <w:rsid w:val="00B53A62"/>
    <w:rsid w:val="00B54378"/>
    <w:rsid w:val="00B55654"/>
    <w:rsid w:val="00B557F7"/>
    <w:rsid w:val="00B626AF"/>
    <w:rsid w:val="00B639F9"/>
    <w:rsid w:val="00B659DD"/>
    <w:rsid w:val="00B74B15"/>
    <w:rsid w:val="00B75FE2"/>
    <w:rsid w:val="00B76CD1"/>
    <w:rsid w:val="00B777EC"/>
    <w:rsid w:val="00B81A2D"/>
    <w:rsid w:val="00B82283"/>
    <w:rsid w:val="00B82845"/>
    <w:rsid w:val="00B85FDD"/>
    <w:rsid w:val="00B879D7"/>
    <w:rsid w:val="00B9617C"/>
    <w:rsid w:val="00B974DF"/>
    <w:rsid w:val="00BA1BA7"/>
    <w:rsid w:val="00BA2976"/>
    <w:rsid w:val="00BA2DB4"/>
    <w:rsid w:val="00BA382E"/>
    <w:rsid w:val="00BA4E31"/>
    <w:rsid w:val="00BA6708"/>
    <w:rsid w:val="00BA67BF"/>
    <w:rsid w:val="00BA6B6C"/>
    <w:rsid w:val="00BB1DC0"/>
    <w:rsid w:val="00BB4241"/>
    <w:rsid w:val="00BB611F"/>
    <w:rsid w:val="00BB6639"/>
    <w:rsid w:val="00BB7B81"/>
    <w:rsid w:val="00BC199F"/>
    <w:rsid w:val="00BC6DB1"/>
    <w:rsid w:val="00BD2BDF"/>
    <w:rsid w:val="00BD3719"/>
    <w:rsid w:val="00BE27A3"/>
    <w:rsid w:val="00BE2905"/>
    <w:rsid w:val="00BE2AF4"/>
    <w:rsid w:val="00BE2DC8"/>
    <w:rsid w:val="00BE46D5"/>
    <w:rsid w:val="00BE627E"/>
    <w:rsid w:val="00BE6FEA"/>
    <w:rsid w:val="00BF262A"/>
    <w:rsid w:val="00BF3B34"/>
    <w:rsid w:val="00BF3CFC"/>
    <w:rsid w:val="00C002B4"/>
    <w:rsid w:val="00C00424"/>
    <w:rsid w:val="00C00BC2"/>
    <w:rsid w:val="00C02675"/>
    <w:rsid w:val="00C100C1"/>
    <w:rsid w:val="00C12D21"/>
    <w:rsid w:val="00C1488C"/>
    <w:rsid w:val="00C14A42"/>
    <w:rsid w:val="00C16253"/>
    <w:rsid w:val="00C20382"/>
    <w:rsid w:val="00C2048F"/>
    <w:rsid w:val="00C21D1F"/>
    <w:rsid w:val="00C239F1"/>
    <w:rsid w:val="00C271A9"/>
    <w:rsid w:val="00C32BD8"/>
    <w:rsid w:val="00C34765"/>
    <w:rsid w:val="00C36F0C"/>
    <w:rsid w:val="00C36F5A"/>
    <w:rsid w:val="00C40290"/>
    <w:rsid w:val="00C4059C"/>
    <w:rsid w:val="00C421D2"/>
    <w:rsid w:val="00C432C0"/>
    <w:rsid w:val="00C451F5"/>
    <w:rsid w:val="00C45DE3"/>
    <w:rsid w:val="00C50470"/>
    <w:rsid w:val="00C51F70"/>
    <w:rsid w:val="00C530F0"/>
    <w:rsid w:val="00C531F7"/>
    <w:rsid w:val="00C567A8"/>
    <w:rsid w:val="00C61513"/>
    <w:rsid w:val="00C660FE"/>
    <w:rsid w:val="00C66C9E"/>
    <w:rsid w:val="00C73EA8"/>
    <w:rsid w:val="00C7412C"/>
    <w:rsid w:val="00C75E2E"/>
    <w:rsid w:val="00C8253B"/>
    <w:rsid w:val="00C850D8"/>
    <w:rsid w:val="00C873CD"/>
    <w:rsid w:val="00C9430B"/>
    <w:rsid w:val="00C962F1"/>
    <w:rsid w:val="00CA24B9"/>
    <w:rsid w:val="00CA679C"/>
    <w:rsid w:val="00CA7141"/>
    <w:rsid w:val="00CB1013"/>
    <w:rsid w:val="00CC18A5"/>
    <w:rsid w:val="00CC24F1"/>
    <w:rsid w:val="00CC3115"/>
    <w:rsid w:val="00CC495A"/>
    <w:rsid w:val="00CC7C2A"/>
    <w:rsid w:val="00CD49A4"/>
    <w:rsid w:val="00CD6D28"/>
    <w:rsid w:val="00CE095B"/>
    <w:rsid w:val="00CE28AF"/>
    <w:rsid w:val="00CE35F8"/>
    <w:rsid w:val="00CE64EC"/>
    <w:rsid w:val="00CF17D5"/>
    <w:rsid w:val="00CF3585"/>
    <w:rsid w:val="00CF3794"/>
    <w:rsid w:val="00CF4207"/>
    <w:rsid w:val="00CF44D0"/>
    <w:rsid w:val="00CF744D"/>
    <w:rsid w:val="00D006B3"/>
    <w:rsid w:val="00D00712"/>
    <w:rsid w:val="00D007DF"/>
    <w:rsid w:val="00D04D4D"/>
    <w:rsid w:val="00D04DB5"/>
    <w:rsid w:val="00D155CC"/>
    <w:rsid w:val="00D17794"/>
    <w:rsid w:val="00D20948"/>
    <w:rsid w:val="00D213D8"/>
    <w:rsid w:val="00D221A3"/>
    <w:rsid w:val="00D26095"/>
    <w:rsid w:val="00D346C6"/>
    <w:rsid w:val="00D424B2"/>
    <w:rsid w:val="00D43162"/>
    <w:rsid w:val="00D46DBA"/>
    <w:rsid w:val="00D4701F"/>
    <w:rsid w:val="00D53054"/>
    <w:rsid w:val="00D62196"/>
    <w:rsid w:val="00D64CE3"/>
    <w:rsid w:val="00D64FB3"/>
    <w:rsid w:val="00D66462"/>
    <w:rsid w:val="00D71C8D"/>
    <w:rsid w:val="00D73130"/>
    <w:rsid w:val="00D73A48"/>
    <w:rsid w:val="00D768D7"/>
    <w:rsid w:val="00D80455"/>
    <w:rsid w:val="00D8061E"/>
    <w:rsid w:val="00D81082"/>
    <w:rsid w:val="00D81CD9"/>
    <w:rsid w:val="00D9002E"/>
    <w:rsid w:val="00D94278"/>
    <w:rsid w:val="00D9437F"/>
    <w:rsid w:val="00DA33E2"/>
    <w:rsid w:val="00DA45E6"/>
    <w:rsid w:val="00DA51CC"/>
    <w:rsid w:val="00DA5467"/>
    <w:rsid w:val="00DA5DF2"/>
    <w:rsid w:val="00DA6C89"/>
    <w:rsid w:val="00DA76E1"/>
    <w:rsid w:val="00DB027E"/>
    <w:rsid w:val="00DB032D"/>
    <w:rsid w:val="00DB31E8"/>
    <w:rsid w:val="00DB6298"/>
    <w:rsid w:val="00DB7192"/>
    <w:rsid w:val="00DB772A"/>
    <w:rsid w:val="00DC0388"/>
    <w:rsid w:val="00DC58E8"/>
    <w:rsid w:val="00DC5E3C"/>
    <w:rsid w:val="00DC5F05"/>
    <w:rsid w:val="00DC7777"/>
    <w:rsid w:val="00DD0A17"/>
    <w:rsid w:val="00DD218C"/>
    <w:rsid w:val="00DE031A"/>
    <w:rsid w:val="00DE12FA"/>
    <w:rsid w:val="00DE1875"/>
    <w:rsid w:val="00DE528A"/>
    <w:rsid w:val="00DF0E52"/>
    <w:rsid w:val="00E00FF2"/>
    <w:rsid w:val="00E0146D"/>
    <w:rsid w:val="00E020E1"/>
    <w:rsid w:val="00E024DC"/>
    <w:rsid w:val="00E05238"/>
    <w:rsid w:val="00E05262"/>
    <w:rsid w:val="00E05B60"/>
    <w:rsid w:val="00E06836"/>
    <w:rsid w:val="00E07262"/>
    <w:rsid w:val="00E14E1B"/>
    <w:rsid w:val="00E2201D"/>
    <w:rsid w:val="00E2251A"/>
    <w:rsid w:val="00E2252F"/>
    <w:rsid w:val="00E2311C"/>
    <w:rsid w:val="00E248A0"/>
    <w:rsid w:val="00E25713"/>
    <w:rsid w:val="00E26486"/>
    <w:rsid w:val="00E2680B"/>
    <w:rsid w:val="00E339BF"/>
    <w:rsid w:val="00E35131"/>
    <w:rsid w:val="00E3601A"/>
    <w:rsid w:val="00E43459"/>
    <w:rsid w:val="00E463EB"/>
    <w:rsid w:val="00E46806"/>
    <w:rsid w:val="00E468EF"/>
    <w:rsid w:val="00E513CD"/>
    <w:rsid w:val="00E516F7"/>
    <w:rsid w:val="00E520C0"/>
    <w:rsid w:val="00E53083"/>
    <w:rsid w:val="00E544CB"/>
    <w:rsid w:val="00E6104E"/>
    <w:rsid w:val="00E61A30"/>
    <w:rsid w:val="00E6219A"/>
    <w:rsid w:val="00E624C3"/>
    <w:rsid w:val="00E62BA3"/>
    <w:rsid w:val="00E63E4D"/>
    <w:rsid w:val="00E6437D"/>
    <w:rsid w:val="00E6539D"/>
    <w:rsid w:val="00E66568"/>
    <w:rsid w:val="00E73B59"/>
    <w:rsid w:val="00E757D3"/>
    <w:rsid w:val="00E75C34"/>
    <w:rsid w:val="00E7750A"/>
    <w:rsid w:val="00E82BCF"/>
    <w:rsid w:val="00E905A4"/>
    <w:rsid w:val="00E90A8B"/>
    <w:rsid w:val="00E90AD3"/>
    <w:rsid w:val="00E9195E"/>
    <w:rsid w:val="00E92B72"/>
    <w:rsid w:val="00E935E4"/>
    <w:rsid w:val="00E944F5"/>
    <w:rsid w:val="00E9598A"/>
    <w:rsid w:val="00E97EFD"/>
    <w:rsid w:val="00EA1124"/>
    <w:rsid w:val="00EA3194"/>
    <w:rsid w:val="00EA36BD"/>
    <w:rsid w:val="00EA7C58"/>
    <w:rsid w:val="00EB1AB4"/>
    <w:rsid w:val="00EB5621"/>
    <w:rsid w:val="00EB5B17"/>
    <w:rsid w:val="00EB72AE"/>
    <w:rsid w:val="00EC08E7"/>
    <w:rsid w:val="00EC4689"/>
    <w:rsid w:val="00EC5210"/>
    <w:rsid w:val="00ED01A2"/>
    <w:rsid w:val="00ED123C"/>
    <w:rsid w:val="00ED2447"/>
    <w:rsid w:val="00EE4207"/>
    <w:rsid w:val="00EE7CB5"/>
    <w:rsid w:val="00EF0E8D"/>
    <w:rsid w:val="00EF214F"/>
    <w:rsid w:val="00EF2836"/>
    <w:rsid w:val="00EF29FC"/>
    <w:rsid w:val="00F0040E"/>
    <w:rsid w:val="00F00562"/>
    <w:rsid w:val="00F01D66"/>
    <w:rsid w:val="00F0200E"/>
    <w:rsid w:val="00F0312A"/>
    <w:rsid w:val="00F114E8"/>
    <w:rsid w:val="00F13928"/>
    <w:rsid w:val="00F13BBB"/>
    <w:rsid w:val="00F155DA"/>
    <w:rsid w:val="00F16AC3"/>
    <w:rsid w:val="00F17B47"/>
    <w:rsid w:val="00F20237"/>
    <w:rsid w:val="00F20F4E"/>
    <w:rsid w:val="00F219A8"/>
    <w:rsid w:val="00F252B7"/>
    <w:rsid w:val="00F262C9"/>
    <w:rsid w:val="00F27B64"/>
    <w:rsid w:val="00F31B33"/>
    <w:rsid w:val="00F32A29"/>
    <w:rsid w:val="00F34803"/>
    <w:rsid w:val="00F34CFA"/>
    <w:rsid w:val="00F35E25"/>
    <w:rsid w:val="00F430E3"/>
    <w:rsid w:val="00F439F0"/>
    <w:rsid w:val="00F43EF4"/>
    <w:rsid w:val="00F449DF"/>
    <w:rsid w:val="00F45922"/>
    <w:rsid w:val="00F4597E"/>
    <w:rsid w:val="00F45DDE"/>
    <w:rsid w:val="00F52C5B"/>
    <w:rsid w:val="00F54F00"/>
    <w:rsid w:val="00F55E37"/>
    <w:rsid w:val="00F566FB"/>
    <w:rsid w:val="00F60096"/>
    <w:rsid w:val="00F60C91"/>
    <w:rsid w:val="00F61325"/>
    <w:rsid w:val="00F638FE"/>
    <w:rsid w:val="00F64E07"/>
    <w:rsid w:val="00F668A3"/>
    <w:rsid w:val="00F67DC4"/>
    <w:rsid w:val="00F765C7"/>
    <w:rsid w:val="00F774DE"/>
    <w:rsid w:val="00F824AE"/>
    <w:rsid w:val="00F93260"/>
    <w:rsid w:val="00F93353"/>
    <w:rsid w:val="00F9414C"/>
    <w:rsid w:val="00F96FEF"/>
    <w:rsid w:val="00F974AF"/>
    <w:rsid w:val="00FA0B82"/>
    <w:rsid w:val="00FA0BF5"/>
    <w:rsid w:val="00FA1FFD"/>
    <w:rsid w:val="00FA2A1C"/>
    <w:rsid w:val="00FA36F4"/>
    <w:rsid w:val="00FA3BFD"/>
    <w:rsid w:val="00FA48F4"/>
    <w:rsid w:val="00FA4CF5"/>
    <w:rsid w:val="00FA4F51"/>
    <w:rsid w:val="00FA60B9"/>
    <w:rsid w:val="00FA6B6F"/>
    <w:rsid w:val="00FB1C92"/>
    <w:rsid w:val="00FB235F"/>
    <w:rsid w:val="00FB253F"/>
    <w:rsid w:val="00FB259E"/>
    <w:rsid w:val="00FB51FA"/>
    <w:rsid w:val="00FB7756"/>
    <w:rsid w:val="00FC2F59"/>
    <w:rsid w:val="00FC3FBE"/>
    <w:rsid w:val="00FC525C"/>
    <w:rsid w:val="00FC5F00"/>
    <w:rsid w:val="00FC701D"/>
    <w:rsid w:val="00FD3988"/>
    <w:rsid w:val="00FD4567"/>
    <w:rsid w:val="00FD6306"/>
    <w:rsid w:val="00FE0DCB"/>
    <w:rsid w:val="00FE367D"/>
    <w:rsid w:val="00FE451A"/>
    <w:rsid w:val="00FE71BF"/>
    <w:rsid w:val="00FE71F9"/>
    <w:rsid w:val="00FF15C1"/>
    <w:rsid w:val="00FF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4577"/>
    <o:shapelayout v:ext="edit">
      <o:idmap v:ext="edit" data="1"/>
    </o:shapelayout>
  </w:shapeDefaults>
  <w:decimalSymbol w:val=","/>
  <w:listSeparator w:val=";"/>
  <w14:docId w14:val="1382173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71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hAnsi="Century Gothic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numbering" w:customStyle="1" w:styleId="1">
    <w:name w:val="Нет списка1"/>
    <w:next w:val="a2"/>
    <w:uiPriority w:val="99"/>
    <w:semiHidden/>
    <w:unhideWhenUsed/>
    <w:rsid w:val="00693428"/>
  </w:style>
  <w:style w:type="paragraph" w:customStyle="1" w:styleId="ConsPlusNormal">
    <w:name w:val="ConsPlusNormal"/>
    <w:rsid w:val="006934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224F51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8B4842"/>
    <w:rPr>
      <w:color w:val="0000FF" w:themeColor="hyperlink"/>
      <w:u w:val="single"/>
    </w:rPr>
  </w:style>
  <w:style w:type="paragraph" w:customStyle="1" w:styleId="Default">
    <w:name w:val="Default"/>
    <w:rsid w:val="005662B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">
    <w:name w:val="footnote text"/>
    <w:basedOn w:val="a"/>
    <w:link w:val="af0"/>
    <w:uiPriority w:val="99"/>
    <w:unhideWhenUsed/>
    <w:rsid w:val="002E719B"/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rsid w:val="002E719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semiHidden/>
    <w:unhideWhenUsed/>
    <w:rsid w:val="002E719B"/>
    <w:rPr>
      <w:vertAlign w:val="superscript"/>
    </w:rPr>
  </w:style>
  <w:style w:type="paragraph" w:customStyle="1" w:styleId="FORMATTEXT">
    <w:name w:val=".FORMATTEXT"/>
    <w:uiPriority w:val="99"/>
    <w:rsid w:val="002E71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8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0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8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1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4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9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790&amp;dst=150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66790&amp;dst=15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85319B-78A8-47E8-8DF4-53794BF684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4906</Words>
  <Characters>27965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2018-08-02T09:42:00Z</dcterms:created>
  <dcterms:modified xsi:type="dcterms:W3CDTF">2025-04-15T05:07:00Z</dcterms:modified>
</cp:coreProperties>
</file>